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CFD" w:rsidRPr="00CE1FC0" w:rsidRDefault="007B4CFD" w:rsidP="007B4CFD">
      <w:pPr>
        <w:spacing w:line="360" w:lineRule="auto"/>
        <w:rPr>
          <w:b/>
          <w:bCs/>
          <w:szCs w:val="21"/>
        </w:rPr>
      </w:pPr>
      <w:r w:rsidRPr="00CE1FC0">
        <w:rPr>
          <w:b/>
          <w:szCs w:val="21"/>
        </w:rPr>
        <w:t>一、项目名称（附带</w:t>
      </w:r>
      <w:r w:rsidRPr="00CE1FC0">
        <w:rPr>
          <w:b/>
          <w:szCs w:val="21"/>
        </w:rPr>
        <w:t>WBS</w:t>
      </w:r>
      <w:r w:rsidRPr="00CE1FC0">
        <w:rPr>
          <w:b/>
          <w:szCs w:val="21"/>
        </w:rPr>
        <w:t>编号）：</w:t>
      </w:r>
      <w:r w:rsidRPr="00CE1FC0">
        <w:rPr>
          <w:b/>
          <w:bCs/>
          <w:szCs w:val="21"/>
        </w:rPr>
        <w:t xml:space="preserve"> </w:t>
      </w:r>
    </w:p>
    <w:p w:rsidR="007B4CFD" w:rsidRPr="00CE1FC0" w:rsidRDefault="007B4CFD" w:rsidP="007B4CFD">
      <w:pPr>
        <w:spacing w:line="360" w:lineRule="auto"/>
        <w:ind w:firstLineChars="200" w:firstLine="420"/>
        <w:rPr>
          <w:bCs/>
          <w:szCs w:val="21"/>
        </w:rPr>
      </w:pPr>
      <w:r w:rsidRPr="00CE1FC0">
        <w:rPr>
          <w:bCs/>
          <w:szCs w:val="21"/>
        </w:rPr>
        <w:t>探针系统（</w:t>
      </w:r>
      <w:r w:rsidRPr="00CE1FC0">
        <w:rPr>
          <w:bCs/>
          <w:szCs w:val="21"/>
        </w:rPr>
        <w:t>SESRI.3.3.1.1</w:t>
      </w:r>
      <w:r w:rsidRPr="00CE1FC0">
        <w:rPr>
          <w:bCs/>
          <w:szCs w:val="21"/>
        </w:rPr>
        <w:t>）</w:t>
      </w:r>
    </w:p>
    <w:p w:rsidR="007B4CFD" w:rsidRPr="00CE1FC0" w:rsidRDefault="007B4CFD" w:rsidP="007B4CFD">
      <w:pPr>
        <w:spacing w:line="360" w:lineRule="auto"/>
        <w:rPr>
          <w:b/>
          <w:bCs/>
          <w:szCs w:val="21"/>
        </w:rPr>
      </w:pPr>
      <w:r w:rsidRPr="00CE1FC0">
        <w:rPr>
          <w:b/>
          <w:bCs/>
          <w:szCs w:val="21"/>
        </w:rPr>
        <w:t>二、招标数量</w:t>
      </w:r>
      <w:r w:rsidRPr="00CE1FC0">
        <w:rPr>
          <w:b/>
          <w:bCs/>
          <w:szCs w:val="21"/>
        </w:rPr>
        <w:t>:1</w:t>
      </w:r>
      <w:r w:rsidRPr="00CE1FC0">
        <w:rPr>
          <w:b/>
          <w:bCs/>
          <w:szCs w:val="21"/>
        </w:rPr>
        <w:t>套</w:t>
      </w:r>
    </w:p>
    <w:p w:rsidR="007B4CFD" w:rsidRPr="00CE1FC0" w:rsidRDefault="007B4CFD" w:rsidP="007B4CFD">
      <w:pPr>
        <w:spacing w:line="360" w:lineRule="auto"/>
        <w:rPr>
          <w:b/>
          <w:szCs w:val="21"/>
        </w:rPr>
      </w:pPr>
      <w:r w:rsidRPr="00CE1FC0">
        <w:rPr>
          <w:b/>
          <w:szCs w:val="21"/>
        </w:rPr>
        <w:t>三、技术参数及采购需求（序号以招标公告排序）</w:t>
      </w:r>
    </w:p>
    <w:p w:rsidR="007B4CFD" w:rsidRPr="00CE1FC0" w:rsidRDefault="007B4CFD" w:rsidP="00A15B28">
      <w:pPr>
        <w:pStyle w:val="af8"/>
        <w:numPr>
          <w:ilvl w:val="0"/>
          <w:numId w:val="2"/>
        </w:numPr>
        <w:spacing w:line="440" w:lineRule="exact"/>
        <w:ind w:firstLineChars="0"/>
        <w:rPr>
          <w:rFonts w:ascii="Times New Roman" w:hAnsi="Times New Roman"/>
        </w:rPr>
      </w:pPr>
      <w:r w:rsidRPr="00CE1FC0">
        <w:rPr>
          <w:rFonts w:ascii="Times New Roman" w:hAnsi="Times New Roman"/>
        </w:rPr>
        <w:t>项目概述</w:t>
      </w:r>
    </w:p>
    <w:p w:rsidR="007B4CFD" w:rsidRPr="00CE1FC0" w:rsidRDefault="007B4CFD" w:rsidP="007B4CFD">
      <w:pPr>
        <w:spacing w:line="440" w:lineRule="exact"/>
        <w:ind w:left="422"/>
      </w:pPr>
      <w:r w:rsidRPr="00CE1FC0">
        <w:t>1.1</w:t>
      </w:r>
      <w:r w:rsidRPr="00CE1FC0">
        <w:t>项目背景</w:t>
      </w:r>
    </w:p>
    <w:p w:rsidR="007B4CFD" w:rsidRPr="00CE1FC0" w:rsidRDefault="007B4CFD" w:rsidP="007B4CFD">
      <w:pPr>
        <w:spacing w:line="440" w:lineRule="exact"/>
        <w:ind w:firstLineChars="200" w:firstLine="420"/>
      </w:pPr>
      <w:bookmarkStart w:id="0" w:name="OLE_LINK5"/>
      <w:bookmarkStart w:id="1" w:name="OLE_LINK6"/>
      <w:bookmarkStart w:id="2" w:name="OLE_LINK10"/>
      <w:r w:rsidRPr="00CE1FC0">
        <w:rPr>
          <w:color w:val="000000" w:themeColor="text1"/>
        </w:rPr>
        <w:t>哈尔滨工业大学（</w:t>
      </w:r>
      <w:r w:rsidRPr="00CE1FC0">
        <w:rPr>
          <w:color w:val="000000" w:themeColor="text1"/>
        </w:rPr>
        <w:t>HIT</w:t>
      </w:r>
      <w:r w:rsidRPr="00CE1FC0">
        <w:rPr>
          <w:color w:val="000000" w:themeColor="text1"/>
        </w:rPr>
        <w:t>）空间环境地面模拟装置（</w:t>
      </w:r>
      <w:r w:rsidRPr="00CE1FC0">
        <w:rPr>
          <w:color w:val="000000" w:themeColor="text1"/>
        </w:rPr>
        <w:t>SESRI</w:t>
      </w:r>
      <w:r w:rsidRPr="00CE1FC0">
        <w:rPr>
          <w:color w:val="000000" w:themeColor="text1"/>
        </w:rPr>
        <w:t>）</w:t>
      </w:r>
      <w:bookmarkStart w:id="3" w:name="OLE_LINK1"/>
      <w:bookmarkStart w:id="4" w:name="OLE_LINK2"/>
      <w:bookmarkStart w:id="5" w:name="OLE_LINK3"/>
      <w:r w:rsidRPr="00CE1FC0">
        <w:rPr>
          <w:color w:val="000000" w:themeColor="text1"/>
        </w:rPr>
        <w:t>空间等离子体环境模拟与研究系统</w:t>
      </w:r>
      <w:bookmarkEnd w:id="3"/>
      <w:bookmarkEnd w:id="4"/>
      <w:bookmarkEnd w:id="5"/>
      <w:r w:rsidRPr="00CE1FC0">
        <w:rPr>
          <w:color w:val="000000" w:themeColor="text1"/>
        </w:rPr>
        <w:t>（</w:t>
      </w:r>
      <w:r w:rsidRPr="00CE1FC0">
        <w:rPr>
          <w:color w:val="000000" w:themeColor="text1"/>
        </w:rPr>
        <w:t>SPERF</w:t>
      </w:r>
      <w:r w:rsidRPr="00CE1FC0">
        <w:rPr>
          <w:color w:val="000000" w:themeColor="text1"/>
        </w:rPr>
        <w:t>）包括</w:t>
      </w:r>
      <w:bookmarkStart w:id="6" w:name="OLE_LINK4"/>
      <w:r w:rsidRPr="00CE1FC0">
        <w:rPr>
          <w:color w:val="000000" w:themeColor="text1"/>
        </w:rPr>
        <w:t>临近空间等离子体环境模拟分系统（临近空间）、近地空间等离子体环境模拟分系统（近地空间）</w:t>
      </w:r>
      <w:bookmarkEnd w:id="6"/>
      <w:r w:rsidRPr="00CE1FC0">
        <w:rPr>
          <w:color w:val="000000" w:themeColor="text1"/>
        </w:rPr>
        <w:t>和公共平台</w:t>
      </w:r>
      <w:bookmarkEnd w:id="0"/>
      <w:bookmarkEnd w:id="1"/>
      <w:bookmarkEnd w:id="2"/>
      <w:r w:rsidRPr="00CE1FC0">
        <w:rPr>
          <w:color w:val="000000" w:themeColor="text1"/>
        </w:rPr>
        <w:t>。其中，</w:t>
      </w:r>
      <w:bookmarkStart w:id="7" w:name="OLE_LINK11"/>
      <w:r w:rsidRPr="00CE1FC0">
        <w:t>本项目是对公共平台等离子体诊断子系统中探针系统进行的国内公开招标</w:t>
      </w:r>
      <w:bookmarkEnd w:id="7"/>
      <w:r w:rsidRPr="00CE1FC0">
        <w:t>。</w:t>
      </w:r>
    </w:p>
    <w:p w:rsidR="007B4CFD" w:rsidRPr="00CE1FC0" w:rsidRDefault="007B4CFD" w:rsidP="007B4CFD">
      <w:pPr>
        <w:spacing w:line="440" w:lineRule="exact"/>
        <w:ind w:firstLine="420"/>
      </w:pPr>
      <w:r w:rsidRPr="00CE1FC0">
        <w:t>1.2</w:t>
      </w:r>
      <w:r w:rsidRPr="00CE1FC0">
        <w:t>功能及总体要求</w:t>
      </w:r>
    </w:p>
    <w:p w:rsidR="007B4CFD" w:rsidRPr="00CE1FC0" w:rsidRDefault="007B4CFD" w:rsidP="007B4CFD">
      <w:pPr>
        <w:spacing w:line="440" w:lineRule="exact"/>
        <w:ind w:firstLineChars="200" w:firstLine="420"/>
      </w:pPr>
      <w:r w:rsidRPr="00CE1FC0">
        <w:t>探针系统可以测量等离子体密度、磁场强度、目标区等离子体电流等物理量。采用静电探针和</w:t>
      </w:r>
      <w:proofErr w:type="gramStart"/>
      <w:r w:rsidRPr="00CE1FC0">
        <w:t>磁探针</w:t>
      </w:r>
      <w:proofErr w:type="gramEnd"/>
      <w:r w:rsidRPr="00CE1FC0">
        <w:t>系统对不同等离子体放电区域产生的等离子体进行电子温度和电子密度初步分辨测量，实验过程中等离子体产生的空间尺度较大，因此采用多组探针。并且，探针系统将基本框架搭好后，后续可以进一步增加</w:t>
      </w:r>
      <w:proofErr w:type="gramStart"/>
      <w:r w:rsidRPr="00CE1FC0">
        <w:t>探针道</w:t>
      </w:r>
      <w:proofErr w:type="gramEnd"/>
      <w:r w:rsidRPr="00CE1FC0">
        <w:t>数，开展较大规模的阵列化等离子体参数研究。因此，本批次探针系统在满足验收条件的前提下需要具备较强的扩展功能，以满足首批科学实验的需要。</w:t>
      </w:r>
    </w:p>
    <w:p w:rsidR="007B4CFD" w:rsidRPr="00C00781" w:rsidRDefault="007B4CFD" w:rsidP="007B4CFD">
      <w:pPr>
        <w:spacing w:line="440" w:lineRule="exact"/>
        <w:ind w:firstLineChars="200" w:firstLine="420"/>
      </w:pPr>
      <w:r w:rsidRPr="00C00781">
        <w:t>主要技术参数：</w:t>
      </w:r>
      <w:r w:rsidRPr="00C00781">
        <w:rPr>
          <w:rFonts w:hint="eastAsia"/>
        </w:rPr>
        <w:t>详见</w:t>
      </w:r>
      <w:r w:rsidRPr="00C00781">
        <w:rPr>
          <w:rFonts w:hint="eastAsia"/>
        </w:rPr>
        <w:t>3.1.2</w:t>
      </w:r>
      <w:r w:rsidRPr="00C00781">
        <w:rPr>
          <w:rFonts w:hint="eastAsia"/>
        </w:rPr>
        <w:t>技术要求</w:t>
      </w:r>
      <w:r w:rsidRPr="00C00781">
        <w:t>。</w:t>
      </w:r>
    </w:p>
    <w:p w:rsidR="007B4CFD" w:rsidRPr="00CE1FC0" w:rsidRDefault="007B4CFD" w:rsidP="007B4CFD">
      <w:pPr>
        <w:spacing w:line="440" w:lineRule="exact"/>
        <w:ind w:firstLineChars="200" w:firstLine="420"/>
      </w:pPr>
      <w:r w:rsidRPr="00CE1FC0">
        <w:t>安装调试等：由设备厂家到现场负责系统的安装和调试。</w:t>
      </w:r>
    </w:p>
    <w:p w:rsidR="007B4CFD" w:rsidRPr="00CE1FC0" w:rsidRDefault="007B4CFD" w:rsidP="00A15B28">
      <w:pPr>
        <w:pStyle w:val="af8"/>
        <w:numPr>
          <w:ilvl w:val="0"/>
          <w:numId w:val="2"/>
        </w:numPr>
        <w:spacing w:line="440" w:lineRule="exact"/>
        <w:ind w:firstLineChars="0"/>
        <w:rPr>
          <w:rFonts w:ascii="Times New Roman" w:hAnsi="Times New Roman"/>
        </w:rPr>
      </w:pPr>
      <w:r w:rsidRPr="00CE1FC0">
        <w:rPr>
          <w:rFonts w:ascii="Times New Roman" w:hAnsi="Times New Roman"/>
        </w:rPr>
        <w:t>招标范围和内容</w:t>
      </w:r>
    </w:p>
    <w:p w:rsidR="007B4CFD" w:rsidRPr="00CE1FC0" w:rsidRDefault="007B4CFD" w:rsidP="007B4CFD">
      <w:pPr>
        <w:spacing w:line="440" w:lineRule="exact"/>
        <w:ind w:left="422"/>
      </w:pPr>
      <w:r w:rsidRPr="00CE1FC0">
        <w:t>2.1</w:t>
      </w:r>
      <w:r w:rsidRPr="00CE1FC0">
        <w:t>任务范围及任务分解结构</w:t>
      </w:r>
    </w:p>
    <w:p w:rsidR="007B4CFD" w:rsidRPr="00CE1FC0" w:rsidRDefault="007B4CFD" w:rsidP="007B4CFD">
      <w:pPr>
        <w:spacing w:line="440" w:lineRule="exact"/>
        <w:ind w:firstLineChars="200" w:firstLine="420"/>
      </w:pPr>
      <w:r w:rsidRPr="00CE1FC0">
        <w:t>本项目招标任务范围为空间等离子体环境模拟与研究系统公共平台中等离子体诊断子系统的探针系统，具体包括</w:t>
      </w:r>
      <w:r w:rsidRPr="00CE1FC0">
        <w:t>1</w:t>
      </w:r>
      <w:r w:rsidRPr="00CE1FC0">
        <w:t>套探针系统的原材料采购、工艺设计、加工制造，包装、运输、保险、出厂测试、安装调试、验收及售后服务等，本项目的任务分解结构如图</w:t>
      </w:r>
      <w:r w:rsidRPr="00CE1FC0">
        <w:t>2.1-1</w:t>
      </w:r>
      <w:r w:rsidRPr="00CE1FC0">
        <w:t>所示。</w:t>
      </w:r>
    </w:p>
    <w:p w:rsidR="007B4CFD" w:rsidRPr="00CE1FC0" w:rsidRDefault="007B4CFD" w:rsidP="007B4CFD">
      <w:pPr>
        <w:jc w:val="center"/>
      </w:pPr>
      <w:r w:rsidRPr="00CE1FC0">
        <w:object w:dxaOrig="5145" w:dyaOrig="7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5pt;height:311.15pt" o:ole="">
            <v:imagedata r:id="rId7" o:title=""/>
          </v:shape>
          <o:OLEObject Type="Embed" ProgID="Visio.Drawing.15" ShapeID="_x0000_i1025" DrawAspect="Content" ObjectID="_1606028488" r:id="rId8"/>
        </w:object>
      </w:r>
    </w:p>
    <w:p w:rsidR="007B4CFD" w:rsidRPr="00CE1FC0" w:rsidRDefault="007B4CFD" w:rsidP="007B4CFD">
      <w:pPr>
        <w:ind w:left="422"/>
        <w:jc w:val="center"/>
      </w:pPr>
      <w:r w:rsidRPr="00CE1FC0">
        <w:t>图</w:t>
      </w:r>
      <w:r w:rsidRPr="00CE1FC0">
        <w:t>2.1-1</w:t>
      </w:r>
      <w:r w:rsidRPr="00CE1FC0">
        <w:t>分解结构图</w:t>
      </w:r>
    </w:p>
    <w:p w:rsidR="007B4CFD" w:rsidRPr="00CE1FC0" w:rsidRDefault="007B4CFD" w:rsidP="007B4CFD">
      <w:pPr>
        <w:spacing w:line="440" w:lineRule="exact"/>
      </w:pPr>
      <w:r w:rsidRPr="00CE1FC0">
        <w:tab/>
        <w:t>2.2</w:t>
      </w:r>
      <w:r w:rsidRPr="00CE1FC0">
        <w:t>任务内容</w:t>
      </w:r>
    </w:p>
    <w:p w:rsidR="007B4CFD" w:rsidRPr="00CE1FC0" w:rsidRDefault="007B4CFD" w:rsidP="007B4CFD">
      <w:pPr>
        <w:spacing w:line="440" w:lineRule="exact"/>
        <w:ind w:firstLineChars="200" w:firstLine="420"/>
      </w:pPr>
      <w:r w:rsidRPr="00CE1FC0">
        <w:t>本招标内容包括</w:t>
      </w:r>
      <w:r w:rsidRPr="00CE1FC0">
        <w:t>1</w:t>
      </w:r>
      <w:r w:rsidRPr="00CE1FC0">
        <w:t>套探针系统，包括临近分系统和近地分系统各</w:t>
      </w:r>
      <w:r w:rsidRPr="00CE1FC0">
        <w:t>1</w:t>
      </w:r>
      <w:r w:rsidRPr="00CE1FC0">
        <w:t>套，具体设备和配件清单如表</w:t>
      </w:r>
      <w:r w:rsidRPr="00CE1FC0">
        <w:t>2.2-1</w:t>
      </w:r>
      <w:r w:rsidRPr="00CE1FC0">
        <w:t>。其中，临近分系统和近地分系统的详细组成部分下表</w:t>
      </w:r>
      <w:r w:rsidRPr="00CE1FC0">
        <w:t>2.2-2</w:t>
      </w:r>
      <w:r w:rsidRPr="00CE1FC0">
        <w:t>和</w:t>
      </w:r>
      <w:r w:rsidRPr="00CE1FC0">
        <w:t>2.2-3</w:t>
      </w:r>
      <w:r w:rsidRPr="00CE1FC0">
        <w:t>所示。</w:t>
      </w:r>
    </w:p>
    <w:p w:rsidR="007B4CFD" w:rsidRPr="00CE1FC0" w:rsidRDefault="007B4CFD" w:rsidP="007B4CFD">
      <w:pPr>
        <w:spacing w:line="440" w:lineRule="exact"/>
        <w:ind w:left="422" w:firstLineChars="200" w:firstLine="420"/>
        <w:jc w:val="center"/>
      </w:pPr>
      <w:r w:rsidRPr="00CE1FC0">
        <w:t>表</w:t>
      </w:r>
      <w:r w:rsidRPr="00CE1FC0">
        <w:t xml:space="preserve">2.2-1 </w:t>
      </w:r>
      <w:r w:rsidRPr="00CE1FC0">
        <w:t>设备和配件清单：</w:t>
      </w:r>
    </w:p>
    <w:tbl>
      <w:tblPr>
        <w:tblStyle w:val="aff1"/>
        <w:tblW w:w="6057" w:type="dxa"/>
        <w:jc w:val="center"/>
        <w:tblLook w:val="04A0"/>
      </w:tblPr>
      <w:tblGrid>
        <w:gridCol w:w="704"/>
        <w:gridCol w:w="1559"/>
        <w:gridCol w:w="2571"/>
        <w:gridCol w:w="1223"/>
      </w:tblGrid>
      <w:tr w:rsidR="007B4CFD" w:rsidRPr="00CE1FC0" w:rsidTr="00EF00A6">
        <w:trPr>
          <w:jc w:val="center"/>
        </w:trPr>
        <w:tc>
          <w:tcPr>
            <w:tcW w:w="704" w:type="dxa"/>
            <w:vAlign w:val="center"/>
          </w:tcPr>
          <w:p w:rsidR="007B4CFD" w:rsidRPr="00CE1FC0" w:rsidRDefault="007B4CFD" w:rsidP="00EF00A6">
            <w:pPr>
              <w:adjustRightInd w:val="0"/>
              <w:snapToGrid w:val="0"/>
              <w:spacing w:line="460" w:lineRule="exact"/>
              <w:jc w:val="center"/>
              <w:rPr>
                <w:b/>
                <w:kern w:val="28"/>
                <w:szCs w:val="21"/>
              </w:rPr>
            </w:pPr>
            <w:r w:rsidRPr="00CE1FC0">
              <w:rPr>
                <w:b/>
                <w:kern w:val="28"/>
                <w:szCs w:val="21"/>
              </w:rPr>
              <w:t>序号</w:t>
            </w:r>
          </w:p>
        </w:tc>
        <w:tc>
          <w:tcPr>
            <w:tcW w:w="1559" w:type="dxa"/>
            <w:vAlign w:val="center"/>
          </w:tcPr>
          <w:p w:rsidR="007B4CFD" w:rsidRPr="00CE1FC0" w:rsidRDefault="007B4CFD" w:rsidP="00EF00A6">
            <w:pPr>
              <w:adjustRightInd w:val="0"/>
              <w:snapToGrid w:val="0"/>
              <w:spacing w:line="460" w:lineRule="exact"/>
              <w:jc w:val="center"/>
              <w:rPr>
                <w:b/>
                <w:kern w:val="28"/>
                <w:szCs w:val="21"/>
              </w:rPr>
            </w:pPr>
            <w:r w:rsidRPr="00CE1FC0">
              <w:rPr>
                <w:b/>
                <w:kern w:val="28"/>
                <w:szCs w:val="21"/>
              </w:rPr>
              <w:t>名称</w:t>
            </w:r>
          </w:p>
        </w:tc>
        <w:tc>
          <w:tcPr>
            <w:tcW w:w="2571" w:type="dxa"/>
          </w:tcPr>
          <w:p w:rsidR="007B4CFD" w:rsidRPr="00CE1FC0" w:rsidRDefault="007B4CFD" w:rsidP="00EF00A6">
            <w:pPr>
              <w:adjustRightInd w:val="0"/>
              <w:snapToGrid w:val="0"/>
              <w:spacing w:line="460" w:lineRule="exact"/>
              <w:jc w:val="center"/>
              <w:rPr>
                <w:b/>
                <w:kern w:val="28"/>
                <w:szCs w:val="21"/>
              </w:rPr>
            </w:pPr>
            <w:r w:rsidRPr="00CE1FC0">
              <w:rPr>
                <w:b/>
                <w:kern w:val="28"/>
                <w:szCs w:val="21"/>
              </w:rPr>
              <w:t>组成</w:t>
            </w:r>
          </w:p>
        </w:tc>
        <w:tc>
          <w:tcPr>
            <w:tcW w:w="1223" w:type="dxa"/>
            <w:vAlign w:val="center"/>
          </w:tcPr>
          <w:p w:rsidR="007B4CFD" w:rsidRPr="00CE1FC0" w:rsidRDefault="007B4CFD" w:rsidP="00EF00A6">
            <w:pPr>
              <w:adjustRightInd w:val="0"/>
              <w:snapToGrid w:val="0"/>
              <w:spacing w:line="460" w:lineRule="exact"/>
              <w:jc w:val="center"/>
              <w:rPr>
                <w:b/>
                <w:kern w:val="28"/>
                <w:szCs w:val="21"/>
              </w:rPr>
            </w:pPr>
            <w:r w:rsidRPr="00CE1FC0">
              <w:rPr>
                <w:b/>
                <w:kern w:val="28"/>
                <w:szCs w:val="21"/>
              </w:rPr>
              <w:t>数量</w:t>
            </w:r>
          </w:p>
        </w:tc>
      </w:tr>
      <w:tr w:rsidR="007B4CFD" w:rsidRPr="00CE1FC0" w:rsidTr="00EF00A6">
        <w:trPr>
          <w:jc w:val="center"/>
        </w:trPr>
        <w:tc>
          <w:tcPr>
            <w:tcW w:w="704" w:type="dxa"/>
            <w:vMerge w:val="restart"/>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1</w:t>
            </w:r>
          </w:p>
        </w:tc>
        <w:tc>
          <w:tcPr>
            <w:tcW w:w="1559" w:type="dxa"/>
            <w:vMerge w:val="restart"/>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探针系统</w:t>
            </w:r>
          </w:p>
        </w:tc>
        <w:tc>
          <w:tcPr>
            <w:tcW w:w="2571" w:type="dxa"/>
          </w:tcPr>
          <w:p w:rsidR="007B4CFD" w:rsidRPr="00CE1FC0" w:rsidRDefault="007B4CFD" w:rsidP="00EF00A6">
            <w:pPr>
              <w:adjustRightInd w:val="0"/>
              <w:snapToGrid w:val="0"/>
              <w:spacing w:line="460" w:lineRule="exact"/>
              <w:jc w:val="center"/>
              <w:rPr>
                <w:kern w:val="28"/>
                <w:szCs w:val="21"/>
              </w:rPr>
            </w:pPr>
            <w:r w:rsidRPr="00CE1FC0">
              <w:rPr>
                <w:kern w:val="28"/>
                <w:szCs w:val="21"/>
              </w:rPr>
              <w:t>临近分系统</w:t>
            </w:r>
          </w:p>
        </w:tc>
        <w:tc>
          <w:tcPr>
            <w:tcW w:w="1223"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1</w:t>
            </w:r>
            <w:r w:rsidRPr="00CE1FC0">
              <w:rPr>
                <w:kern w:val="28"/>
                <w:szCs w:val="21"/>
              </w:rPr>
              <w:t>套</w:t>
            </w:r>
          </w:p>
        </w:tc>
      </w:tr>
      <w:tr w:rsidR="007B4CFD" w:rsidRPr="00CE1FC0" w:rsidTr="00EF00A6">
        <w:trPr>
          <w:trHeight w:val="252"/>
          <w:jc w:val="center"/>
        </w:trPr>
        <w:tc>
          <w:tcPr>
            <w:tcW w:w="704" w:type="dxa"/>
            <w:vMerge/>
            <w:vAlign w:val="center"/>
          </w:tcPr>
          <w:p w:rsidR="007B4CFD" w:rsidRPr="00CE1FC0" w:rsidRDefault="007B4CFD" w:rsidP="00EF00A6">
            <w:pPr>
              <w:adjustRightInd w:val="0"/>
              <w:snapToGrid w:val="0"/>
              <w:spacing w:line="460" w:lineRule="exact"/>
              <w:jc w:val="center"/>
              <w:rPr>
                <w:kern w:val="28"/>
                <w:szCs w:val="21"/>
              </w:rPr>
            </w:pPr>
          </w:p>
        </w:tc>
        <w:tc>
          <w:tcPr>
            <w:tcW w:w="1559" w:type="dxa"/>
            <w:vMerge/>
            <w:vAlign w:val="center"/>
          </w:tcPr>
          <w:p w:rsidR="007B4CFD" w:rsidRPr="00CE1FC0" w:rsidRDefault="007B4CFD" w:rsidP="00EF00A6">
            <w:pPr>
              <w:adjustRightInd w:val="0"/>
              <w:snapToGrid w:val="0"/>
              <w:spacing w:line="460" w:lineRule="exact"/>
              <w:jc w:val="center"/>
              <w:rPr>
                <w:kern w:val="28"/>
                <w:szCs w:val="21"/>
              </w:rPr>
            </w:pPr>
          </w:p>
        </w:tc>
        <w:tc>
          <w:tcPr>
            <w:tcW w:w="2571" w:type="dxa"/>
          </w:tcPr>
          <w:p w:rsidR="007B4CFD" w:rsidRPr="00CE1FC0" w:rsidRDefault="007B4CFD" w:rsidP="00EF00A6">
            <w:pPr>
              <w:adjustRightInd w:val="0"/>
              <w:snapToGrid w:val="0"/>
              <w:spacing w:line="460" w:lineRule="exact"/>
              <w:jc w:val="center"/>
              <w:rPr>
                <w:kern w:val="28"/>
                <w:szCs w:val="21"/>
              </w:rPr>
            </w:pPr>
            <w:r w:rsidRPr="00CE1FC0">
              <w:rPr>
                <w:kern w:val="28"/>
                <w:szCs w:val="21"/>
              </w:rPr>
              <w:t>近地分系统</w:t>
            </w:r>
          </w:p>
        </w:tc>
        <w:tc>
          <w:tcPr>
            <w:tcW w:w="1223"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1</w:t>
            </w:r>
            <w:r w:rsidRPr="00CE1FC0">
              <w:rPr>
                <w:kern w:val="28"/>
                <w:szCs w:val="21"/>
              </w:rPr>
              <w:t>套</w:t>
            </w:r>
          </w:p>
        </w:tc>
      </w:tr>
    </w:tbl>
    <w:p w:rsidR="007B4CFD" w:rsidRPr="00CE1FC0" w:rsidRDefault="007B4CFD" w:rsidP="007B4CFD">
      <w:pPr>
        <w:spacing w:line="440" w:lineRule="exact"/>
        <w:ind w:firstLineChars="200" w:firstLine="420"/>
      </w:pPr>
    </w:p>
    <w:p w:rsidR="007B4CFD" w:rsidRPr="00CE1FC0" w:rsidRDefault="007B4CFD" w:rsidP="007B4CFD">
      <w:pPr>
        <w:spacing w:line="440" w:lineRule="exact"/>
        <w:ind w:left="422" w:firstLineChars="200" w:firstLine="420"/>
        <w:jc w:val="center"/>
      </w:pPr>
      <w:r w:rsidRPr="00CE1FC0">
        <w:t>表</w:t>
      </w:r>
      <w:r w:rsidRPr="00CE1FC0">
        <w:t xml:space="preserve">2.2-2 </w:t>
      </w:r>
      <w:r w:rsidRPr="00CE1FC0">
        <w:t>临近分系统设备和配件清单表</w:t>
      </w:r>
    </w:p>
    <w:tbl>
      <w:tblPr>
        <w:tblStyle w:val="aff1"/>
        <w:tblW w:w="9221" w:type="dxa"/>
        <w:jc w:val="center"/>
        <w:tblLook w:val="04A0"/>
      </w:tblPr>
      <w:tblGrid>
        <w:gridCol w:w="704"/>
        <w:gridCol w:w="1707"/>
        <w:gridCol w:w="5499"/>
        <w:gridCol w:w="1311"/>
      </w:tblGrid>
      <w:tr w:rsidR="007B4CFD" w:rsidRPr="00CE1FC0" w:rsidTr="00EF00A6">
        <w:trPr>
          <w:trHeight w:val="478"/>
          <w:jc w:val="center"/>
        </w:trPr>
        <w:tc>
          <w:tcPr>
            <w:tcW w:w="704" w:type="dxa"/>
            <w:vAlign w:val="center"/>
          </w:tcPr>
          <w:p w:rsidR="007B4CFD" w:rsidRPr="00CE1FC0" w:rsidRDefault="007B4CFD" w:rsidP="00EF00A6">
            <w:pPr>
              <w:adjustRightInd w:val="0"/>
              <w:snapToGrid w:val="0"/>
              <w:spacing w:line="460" w:lineRule="exact"/>
              <w:jc w:val="center"/>
              <w:rPr>
                <w:b/>
                <w:kern w:val="28"/>
                <w:szCs w:val="21"/>
              </w:rPr>
            </w:pPr>
            <w:r w:rsidRPr="00CE1FC0">
              <w:rPr>
                <w:b/>
                <w:kern w:val="28"/>
                <w:szCs w:val="21"/>
              </w:rPr>
              <w:t>序号</w:t>
            </w:r>
          </w:p>
        </w:tc>
        <w:tc>
          <w:tcPr>
            <w:tcW w:w="1707" w:type="dxa"/>
            <w:vAlign w:val="center"/>
          </w:tcPr>
          <w:p w:rsidR="007B4CFD" w:rsidRPr="00CE1FC0" w:rsidRDefault="007B4CFD" w:rsidP="00EF00A6">
            <w:pPr>
              <w:adjustRightInd w:val="0"/>
              <w:snapToGrid w:val="0"/>
              <w:spacing w:line="460" w:lineRule="exact"/>
              <w:jc w:val="center"/>
              <w:rPr>
                <w:b/>
                <w:kern w:val="28"/>
                <w:szCs w:val="21"/>
              </w:rPr>
            </w:pPr>
            <w:r w:rsidRPr="00CE1FC0">
              <w:rPr>
                <w:b/>
                <w:kern w:val="28"/>
                <w:szCs w:val="21"/>
              </w:rPr>
              <w:t>项目</w:t>
            </w:r>
          </w:p>
        </w:tc>
        <w:tc>
          <w:tcPr>
            <w:tcW w:w="5499" w:type="dxa"/>
            <w:vAlign w:val="center"/>
          </w:tcPr>
          <w:p w:rsidR="007B4CFD" w:rsidRPr="00CE1FC0" w:rsidRDefault="007B4CFD" w:rsidP="00EF00A6">
            <w:pPr>
              <w:adjustRightInd w:val="0"/>
              <w:snapToGrid w:val="0"/>
              <w:spacing w:line="460" w:lineRule="exact"/>
              <w:jc w:val="center"/>
              <w:rPr>
                <w:b/>
                <w:kern w:val="28"/>
                <w:szCs w:val="21"/>
              </w:rPr>
            </w:pPr>
            <w:r w:rsidRPr="00CE1FC0">
              <w:rPr>
                <w:b/>
                <w:kern w:val="28"/>
                <w:szCs w:val="21"/>
              </w:rPr>
              <w:t>规格、型号、详细配置或主要功能</w:t>
            </w:r>
          </w:p>
        </w:tc>
        <w:tc>
          <w:tcPr>
            <w:tcW w:w="1311" w:type="dxa"/>
            <w:vAlign w:val="center"/>
          </w:tcPr>
          <w:p w:rsidR="007B4CFD" w:rsidRPr="00CE1FC0" w:rsidRDefault="007B4CFD" w:rsidP="00EF00A6">
            <w:pPr>
              <w:adjustRightInd w:val="0"/>
              <w:snapToGrid w:val="0"/>
              <w:spacing w:line="460" w:lineRule="exact"/>
              <w:jc w:val="center"/>
              <w:rPr>
                <w:b/>
                <w:kern w:val="28"/>
                <w:szCs w:val="21"/>
              </w:rPr>
            </w:pPr>
            <w:r w:rsidRPr="00CE1FC0">
              <w:rPr>
                <w:b/>
                <w:kern w:val="28"/>
                <w:szCs w:val="21"/>
              </w:rPr>
              <w:t>数量（套）</w:t>
            </w:r>
          </w:p>
        </w:tc>
      </w:tr>
      <w:tr w:rsidR="007B4CFD" w:rsidRPr="00CE1FC0" w:rsidTr="00EF00A6">
        <w:trPr>
          <w:trHeight w:val="415"/>
          <w:jc w:val="center"/>
        </w:trPr>
        <w:tc>
          <w:tcPr>
            <w:tcW w:w="704" w:type="dxa"/>
            <w:vMerge w:val="restart"/>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1</w:t>
            </w:r>
          </w:p>
        </w:tc>
        <w:tc>
          <w:tcPr>
            <w:tcW w:w="1707"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静电单探针</w:t>
            </w:r>
          </w:p>
        </w:tc>
        <w:tc>
          <w:tcPr>
            <w:tcW w:w="5499"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1</w:t>
            </w:r>
            <w:r w:rsidRPr="00CE1FC0">
              <w:rPr>
                <w:kern w:val="28"/>
                <w:szCs w:val="21"/>
              </w:rPr>
              <w:t>套静电单探针由</w:t>
            </w:r>
            <w:r w:rsidRPr="00CE1FC0">
              <w:rPr>
                <w:kern w:val="28"/>
                <w:szCs w:val="21"/>
              </w:rPr>
              <w:t>2</w:t>
            </w:r>
            <w:r w:rsidRPr="00CE1FC0">
              <w:rPr>
                <w:kern w:val="28"/>
                <w:szCs w:val="21"/>
              </w:rPr>
              <w:t>组构成，每组包含高频扫描探针</w:t>
            </w:r>
            <w:r w:rsidRPr="00CE1FC0">
              <w:rPr>
                <w:kern w:val="28"/>
                <w:szCs w:val="21"/>
              </w:rPr>
              <w:t>1</w:t>
            </w:r>
            <w:r>
              <w:rPr>
                <w:kern w:val="28"/>
                <w:szCs w:val="21"/>
              </w:rPr>
              <w:t>道，时间分辨</w:t>
            </w:r>
            <w:r w:rsidRPr="00CE1FC0">
              <w:rPr>
                <w:kern w:val="28"/>
                <w:szCs w:val="21"/>
              </w:rPr>
              <w:t xml:space="preserve">5 </w:t>
            </w:r>
            <w:proofErr w:type="spellStart"/>
            <w:r w:rsidRPr="00CE1FC0">
              <w:rPr>
                <w:kern w:val="28"/>
                <w:szCs w:val="21"/>
              </w:rPr>
              <w:t>μs</w:t>
            </w:r>
            <w:proofErr w:type="spellEnd"/>
            <w:r>
              <w:rPr>
                <w:kern w:val="28"/>
                <w:szCs w:val="21"/>
              </w:rPr>
              <w:t>，空间分辨</w:t>
            </w:r>
            <w:r>
              <w:rPr>
                <w:kern w:val="28"/>
                <w:szCs w:val="21"/>
              </w:rPr>
              <w:t>1</w:t>
            </w:r>
            <w:r w:rsidRPr="00CE1FC0">
              <w:rPr>
                <w:kern w:val="28"/>
                <w:szCs w:val="21"/>
              </w:rPr>
              <w:t xml:space="preserve"> </w:t>
            </w:r>
            <w:r>
              <w:rPr>
                <w:rFonts w:hint="eastAsia"/>
                <w:kern w:val="28"/>
                <w:szCs w:val="21"/>
              </w:rPr>
              <w:t>c</w:t>
            </w:r>
            <w:r w:rsidRPr="00CE1FC0">
              <w:rPr>
                <w:kern w:val="28"/>
                <w:szCs w:val="21"/>
              </w:rPr>
              <w:t>m</w:t>
            </w:r>
            <w:r w:rsidRPr="00CE1FC0">
              <w:rPr>
                <w:kern w:val="28"/>
                <w:szCs w:val="21"/>
              </w:rPr>
              <w:t>；</w:t>
            </w:r>
          </w:p>
        </w:tc>
        <w:tc>
          <w:tcPr>
            <w:tcW w:w="1311"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1</w:t>
            </w:r>
          </w:p>
        </w:tc>
      </w:tr>
      <w:tr w:rsidR="007B4CFD" w:rsidRPr="00CE1FC0" w:rsidTr="00EF00A6">
        <w:trPr>
          <w:trHeight w:val="426"/>
          <w:jc w:val="center"/>
        </w:trPr>
        <w:tc>
          <w:tcPr>
            <w:tcW w:w="704" w:type="dxa"/>
            <w:vMerge/>
            <w:vAlign w:val="center"/>
          </w:tcPr>
          <w:p w:rsidR="007B4CFD" w:rsidRPr="00CE1FC0" w:rsidRDefault="007B4CFD" w:rsidP="00EF00A6">
            <w:pPr>
              <w:adjustRightInd w:val="0"/>
              <w:snapToGrid w:val="0"/>
              <w:spacing w:line="460" w:lineRule="exact"/>
              <w:jc w:val="center"/>
              <w:rPr>
                <w:kern w:val="28"/>
                <w:szCs w:val="21"/>
              </w:rPr>
            </w:pPr>
          </w:p>
        </w:tc>
        <w:tc>
          <w:tcPr>
            <w:tcW w:w="1707"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静电三探针</w:t>
            </w:r>
          </w:p>
        </w:tc>
        <w:tc>
          <w:tcPr>
            <w:tcW w:w="5499"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1</w:t>
            </w:r>
            <w:r w:rsidRPr="00CE1FC0">
              <w:rPr>
                <w:kern w:val="28"/>
                <w:szCs w:val="21"/>
              </w:rPr>
              <w:t>套静电三探针由</w:t>
            </w:r>
            <w:r w:rsidRPr="00CE1FC0">
              <w:rPr>
                <w:kern w:val="28"/>
                <w:szCs w:val="21"/>
              </w:rPr>
              <w:t>2</w:t>
            </w:r>
            <w:r w:rsidRPr="00CE1FC0">
              <w:rPr>
                <w:kern w:val="28"/>
                <w:szCs w:val="21"/>
              </w:rPr>
              <w:t>组构成，每组包含静电三探针阵列和悬浮电位探针阵列共</w:t>
            </w:r>
            <w:r w:rsidRPr="00CE1FC0">
              <w:rPr>
                <w:kern w:val="28"/>
                <w:szCs w:val="21"/>
              </w:rPr>
              <w:t>4</w:t>
            </w:r>
            <w:r w:rsidRPr="00CE1FC0">
              <w:rPr>
                <w:kern w:val="28"/>
                <w:szCs w:val="21"/>
              </w:rPr>
              <w:t>道，时间分辨</w:t>
            </w:r>
            <w:r w:rsidRPr="00CE1FC0">
              <w:rPr>
                <w:kern w:val="28"/>
                <w:szCs w:val="21"/>
              </w:rPr>
              <w:t xml:space="preserve">1 </w:t>
            </w:r>
            <w:proofErr w:type="spellStart"/>
            <w:r w:rsidRPr="00CE1FC0">
              <w:rPr>
                <w:kern w:val="28"/>
                <w:szCs w:val="21"/>
              </w:rPr>
              <w:t>μs</w:t>
            </w:r>
            <w:proofErr w:type="spellEnd"/>
            <w:r>
              <w:rPr>
                <w:kern w:val="28"/>
                <w:szCs w:val="21"/>
              </w:rPr>
              <w:t>，空间分辨</w:t>
            </w:r>
            <w:r w:rsidRPr="00CE1FC0">
              <w:rPr>
                <w:kern w:val="28"/>
                <w:szCs w:val="21"/>
              </w:rPr>
              <w:t xml:space="preserve">1 </w:t>
            </w:r>
            <w:r>
              <w:rPr>
                <w:rFonts w:hint="eastAsia"/>
                <w:kern w:val="28"/>
                <w:szCs w:val="21"/>
              </w:rPr>
              <w:t>c</w:t>
            </w:r>
            <w:r w:rsidRPr="00CE1FC0">
              <w:rPr>
                <w:kern w:val="28"/>
                <w:szCs w:val="21"/>
              </w:rPr>
              <w:t>m</w:t>
            </w:r>
            <w:r w:rsidRPr="00CE1FC0">
              <w:rPr>
                <w:kern w:val="28"/>
                <w:szCs w:val="21"/>
              </w:rPr>
              <w:t>；</w:t>
            </w:r>
          </w:p>
        </w:tc>
        <w:tc>
          <w:tcPr>
            <w:tcW w:w="1311"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1</w:t>
            </w:r>
          </w:p>
        </w:tc>
      </w:tr>
      <w:tr w:rsidR="007B4CFD" w:rsidRPr="00CE1FC0" w:rsidTr="00EF00A6">
        <w:trPr>
          <w:trHeight w:val="523"/>
          <w:jc w:val="center"/>
        </w:trPr>
        <w:tc>
          <w:tcPr>
            <w:tcW w:w="704" w:type="dxa"/>
            <w:vMerge/>
            <w:vAlign w:val="center"/>
          </w:tcPr>
          <w:p w:rsidR="007B4CFD" w:rsidRPr="00CE1FC0" w:rsidRDefault="007B4CFD" w:rsidP="00EF00A6">
            <w:pPr>
              <w:adjustRightInd w:val="0"/>
              <w:snapToGrid w:val="0"/>
              <w:spacing w:line="460" w:lineRule="exact"/>
              <w:jc w:val="center"/>
              <w:rPr>
                <w:kern w:val="28"/>
                <w:szCs w:val="21"/>
              </w:rPr>
            </w:pPr>
          </w:p>
        </w:tc>
        <w:tc>
          <w:tcPr>
            <w:tcW w:w="1707"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马赫探针</w:t>
            </w:r>
          </w:p>
        </w:tc>
        <w:tc>
          <w:tcPr>
            <w:tcW w:w="5499"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1</w:t>
            </w:r>
            <w:r w:rsidRPr="00CE1FC0">
              <w:rPr>
                <w:kern w:val="28"/>
                <w:szCs w:val="21"/>
              </w:rPr>
              <w:t>套马赫探针由</w:t>
            </w:r>
            <w:r w:rsidRPr="00CE1FC0">
              <w:rPr>
                <w:kern w:val="28"/>
                <w:szCs w:val="21"/>
              </w:rPr>
              <w:t>2</w:t>
            </w:r>
            <w:r w:rsidRPr="00CE1FC0">
              <w:rPr>
                <w:kern w:val="28"/>
                <w:szCs w:val="21"/>
              </w:rPr>
              <w:t>组构成，每组包含马赫探针</w:t>
            </w:r>
            <w:r w:rsidRPr="00CE1FC0">
              <w:rPr>
                <w:kern w:val="28"/>
                <w:szCs w:val="21"/>
              </w:rPr>
              <w:t>2</w:t>
            </w:r>
            <w:r w:rsidRPr="00CE1FC0">
              <w:rPr>
                <w:kern w:val="28"/>
                <w:szCs w:val="21"/>
              </w:rPr>
              <w:t>道，时间分辨</w:t>
            </w:r>
            <w:r w:rsidRPr="00CE1FC0">
              <w:rPr>
                <w:kern w:val="28"/>
                <w:szCs w:val="21"/>
              </w:rPr>
              <w:t xml:space="preserve">1 </w:t>
            </w:r>
            <w:proofErr w:type="spellStart"/>
            <w:r w:rsidRPr="00CE1FC0">
              <w:rPr>
                <w:kern w:val="28"/>
                <w:szCs w:val="21"/>
              </w:rPr>
              <w:t>μs</w:t>
            </w:r>
            <w:proofErr w:type="spellEnd"/>
            <w:r w:rsidRPr="00CE1FC0">
              <w:rPr>
                <w:kern w:val="28"/>
                <w:szCs w:val="21"/>
              </w:rPr>
              <w:t>，空间分辨</w:t>
            </w:r>
            <w:r w:rsidRPr="00CE1FC0">
              <w:rPr>
                <w:kern w:val="28"/>
                <w:szCs w:val="21"/>
              </w:rPr>
              <w:t xml:space="preserve">1 </w:t>
            </w:r>
            <w:r>
              <w:rPr>
                <w:rFonts w:hint="eastAsia"/>
                <w:kern w:val="28"/>
                <w:szCs w:val="21"/>
              </w:rPr>
              <w:t>c</w:t>
            </w:r>
            <w:r w:rsidRPr="00CE1FC0">
              <w:rPr>
                <w:kern w:val="28"/>
                <w:szCs w:val="21"/>
              </w:rPr>
              <w:t>m</w:t>
            </w:r>
            <w:r w:rsidRPr="00CE1FC0">
              <w:rPr>
                <w:kern w:val="28"/>
                <w:szCs w:val="21"/>
              </w:rPr>
              <w:t>；</w:t>
            </w:r>
          </w:p>
        </w:tc>
        <w:tc>
          <w:tcPr>
            <w:tcW w:w="1311"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1</w:t>
            </w:r>
          </w:p>
        </w:tc>
      </w:tr>
      <w:tr w:rsidR="007B4CFD" w:rsidRPr="00CE1FC0" w:rsidTr="00EF00A6">
        <w:trPr>
          <w:trHeight w:val="523"/>
          <w:jc w:val="center"/>
        </w:trPr>
        <w:tc>
          <w:tcPr>
            <w:tcW w:w="704"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lastRenderedPageBreak/>
              <w:t>2</w:t>
            </w:r>
          </w:p>
        </w:tc>
        <w:tc>
          <w:tcPr>
            <w:tcW w:w="1707"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探针机械手</w:t>
            </w:r>
          </w:p>
        </w:tc>
        <w:tc>
          <w:tcPr>
            <w:tcW w:w="5499"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探针机械手为由上述探针构成的复合探针系统提供运动支撑功能，能够在同一界面进行显示及控制，共用电器控制柜一套。运动机构定位精度</w:t>
            </w:r>
            <w:r w:rsidRPr="0023668E">
              <w:rPr>
                <w:kern w:val="28"/>
                <w:szCs w:val="21"/>
              </w:rPr>
              <w:t>0.2mm</w:t>
            </w:r>
            <w:r w:rsidRPr="00CE1FC0">
              <w:rPr>
                <w:kern w:val="28"/>
                <w:szCs w:val="21"/>
              </w:rPr>
              <w:t>。其机构含有：探针更换腔体、法兰及石英窗两组；压差阀、电动插板阀两组；</w:t>
            </w:r>
            <w:r w:rsidRPr="00CE1FC0">
              <w:rPr>
                <w:kern w:val="28"/>
                <w:szCs w:val="21"/>
              </w:rPr>
              <w:t xml:space="preserve"> </w:t>
            </w:r>
          </w:p>
          <w:p w:rsidR="007B4CFD" w:rsidRPr="00CE1FC0" w:rsidRDefault="007B4CFD" w:rsidP="00EF00A6">
            <w:pPr>
              <w:adjustRightInd w:val="0"/>
              <w:snapToGrid w:val="0"/>
              <w:spacing w:line="460" w:lineRule="exact"/>
              <w:jc w:val="center"/>
              <w:rPr>
                <w:kern w:val="28"/>
                <w:szCs w:val="21"/>
              </w:rPr>
            </w:pPr>
            <w:r w:rsidRPr="00CE1FC0">
              <w:rPr>
                <w:kern w:val="28"/>
                <w:szCs w:val="21"/>
              </w:rPr>
              <w:t>探针推进滑台（含光栅尺、伺服电机）及支撑系统两组；</w:t>
            </w:r>
          </w:p>
          <w:p w:rsidR="007B4CFD" w:rsidRPr="00CE1FC0" w:rsidRDefault="007B4CFD" w:rsidP="00EF00A6">
            <w:pPr>
              <w:adjustRightInd w:val="0"/>
              <w:snapToGrid w:val="0"/>
              <w:spacing w:line="460" w:lineRule="exact"/>
              <w:jc w:val="center"/>
              <w:rPr>
                <w:kern w:val="28"/>
                <w:szCs w:val="21"/>
              </w:rPr>
            </w:pPr>
            <w:r w:rsidRPr="00CE1FC0">
              <w:rPr>
                <w:kern w:val="28"/>
                <w:szCs w:val="21"/>
              </w:rPr>
              <w:t>探针支杆、波纹管、探针管道、探针座两组；</w:t>
            </w:r>
          </w:p>
          <w:p w:rsidR="007B4CFD" w:rsidRPr="00CE1FC0" w:rsidRDefault="007B4CFD" w:rsidP="00EF00A6">
            <w:pPr>
              <w:adjustRightInd w:val="0"/>
              <w:snapToGrid w:val="0"/>
              <w:spacing w:line="460" w:lineRule="exact"/>
              <w:jc w:val="center"/>
              <w:rPr>
                <w:kern w:val="28"/>
                <w:szCs w:val="21"/>
              </w:rPr>
            </w:pPr>
            <w:r w:rsidRPr="00CE1FC0">
              <w:rPr>
                <w:kern w:val="28"/>
                <w:szCs w:val="21"/>
              </w:rPr>
              <w:t>探针集成及控制系统、电器控制柜一套；</w:t>
            </w:r>
          </w:p>
          <w:p w:rsidR="007B4CFD" w:rsidRPr="00CE1FC0" w:rsidRDefault="007B4CFD" w:rsidP="00EF00A6">
            <w:pPr>
              <w:adjustRightInd w:val="0"/>
              <w:snapToGrid w:val="0"/>
              <w:spacing w:line="460" w:lineRule="exact"/>
              <w:jc w:val="center"/>
              <w:rPr>
                <w:kern w:val="28"/>
                <w:szCs w:val="21"/>
              </w:rPr>
            </w:pPr>
            <w:r w:rsidRPr="00CE1FC0">
              <w:rPr>
                <w:kern w:val="28"/>
                <w:szCs w:val="21"/>
              </w:rPr>
              <w:t>探针更换腔体真空监测及反馈控制一套。</w:t>
            </w:r>
          </w:p>
        </w:tc>
        <w:tc>
          <w:tcPr>
            <w:tcW w:w="1311"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1</w:t>
            </w:r>
          </w:p>
        </w:tc>
      </w:tr>
      <w:tr w:rsidR="007B4CFD" w:rsidRPr="00CE1FC0" w:rsidTr="00EF00A6">
        <w:trPr>
          <w:trHeight w:val="708"/>
          <w:jc w:val="center"/>
        </w:trPr>
        <w:tc>
          <w:tcPr>
            <w:tcW w:w="704"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3</w:t>
            </w:r>
          </w:p>
        </w:tc>
        <w:tc>
          <w:tcPr>
            <w:tcW w:w="1707"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安装调试和其它</w:t>
            </w:r>
          </w:p>
        </w:tc>
        <w:tc>
          <w:tcPr>
            <w:tcW w:w="5499"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安装、调试、包装、运输、管理费等其它相关内容</w:t>
            </w:r>
          </w:p>
        </w:tc>
        <w:tc>
          <w:tcPr>
            <w:tcW w:w="1311" w:type="dxa"/>
            <w:vAlign w:val="center"/>
          </w:tcPr>
          <w:p w:rsidR="007B4CFD" w:rsidRPr="00CE1FC0" w:rsidRDefault="007B4CFD" w:rsidP="00EF00A6">
            <w:pPr>
              <w:adjustRightInd w:val="0"/>
              <w:snapToGrid w:val="0"/>
              <w:spacing w:line="460" w:lineRule="exact"/>
              <w:jc w:val="center"/>
              <w:rPr>
                <w:kern w:val="28"/>
                <w:szCs w:val="21"/>
              </w:rPr>
            </w:pPr>
          </w:p>
        </w:tc>
      </w:tr>
    </w:tbl>
    <w:p w:rsidR="007B4CFD" w:rsidRPr="00CE1FC0" w:rsidRDefault="007B4CFD" w:rsidP="007B4CFD">
      <w:pPr>
        <w:adjustRightInd w:val="0"/>
        <w:snapToGrid w:val="0"/>
        <w:spacing w:line="460" w:lineRule="exact"/>
        <w:jc w:val="center"/>
        <w:rPr>
          <w:kern w:val="28"/>
          <w:szCs w:val="21"/>
        </w:rPr>
      </w:pPr>
    </w:p>
    <w:p w:rsidR="007B4CFD" w:rsidRPr="00CE1FC0" w:rsidRDefault="007B4CFD" w:rsidP="007B4CFD">
      <w:pPr>
        <w:adjustRightInd w:val="0"/>
        <w:snapToGrid w:val="0"/>
        <w:spacing w:line="460" w:lineRule="exact"/>
        <w:jc w:val="center"/>
        <w:rPr>
          <w:kern w:val="28"/>
          <w:szCs w:val="21"/>
        </w:rPr>
      </w:pPr>
      <w:r w:rsidRPr="00CE1FC0">
        <w:t>表</w:t>
      </w:r>
      <w:r w:rsidRPr="00CE1FC0">
        <w:t>2.2-3</w:t>
      </w:r>
      <w:r w:rsidRPr="00CE1FC0">
        <w:rPr>
          <w:kern w:val="28"/>
          <w:szCs w:val="21"/>
        </w:rPr>
        <w:t xml:space="preserve"> </w:t>
      </w:r>
      <w:r w:rsidRPr="00CE1FC0">
        <w:rPr>
          <w:kern w:val="28"/>
          <w:szCs w:val="21"/>
        </w:rPr>
        <w:t>近地分系统设备和配件清单表</w:t>
      </w:r>
    </w:p>
    <w:tbl>
      <w:tblPr>
        <w:tblStyle w:val="aff1"/>
        <w:tblW w:w="9214" w:type="dxa"/>
        <w:jc w:val="center"/>
        <w:tblLook w:val="04A0"/>
      </w:tblPr>
      <w:tblGrid>
        <w:gridCol w:w="709"/>
        <w:gridCol w:w="2977"/>
        <w:gridCol w:w="4252"/>
        <w:gridCol w:w="1276"/>
      </w:tblGrid>
      <w:tr w:rsidR="007B4CFD" w:rsidRPr="00CE1FC0" w:rsidTr="00EF00A6">
        <w:trPr>
          <w:trHeight w:val="478"/>
          <w:jc w:val="center"/>
        </w:trPr>
        <w:tc>
          <w:tcPr>
            <w:tcW w:w="709" w:type="dxa"/>
            <w:vAlign w:val="center"/>
          </w:tcPr>
          <w:p w:rsidR="007B4CFD" w:rsidRPr="00CE1FC0" w:rsidRDefault="007B4CFD" w:rsidP="00EF00A6">
            <w:pPr>
              <w:adjustRightInd w:val="0"/>
              <w:snapToGrid w:val="0"/>
              <w:spacing w:line="460" w:lineRule="exact"/>
              <w:jc w:val="center"/>
              <w:rPr>
                <w:b/>
                <w:kern w:val="28"/>
                <w:szCs w:val="21"/>
              </w:rPr>
            </w:pPr>
            <w:r w:rsidRPr="00CE1FC0">
              <w:rPr>
                <w:b/>
                <w:kern w:val="28"/>
                <w:szCs w:val="21"/>
              </w:rPr>
              <w:t>序号</w:t>
            </w:r>
          </w:p>
        </w:tc>
        <w:tc>
          <w:tcPr>
            <w:tcW w:w="2977" w:type="dxa"/>
            <w:vAlign w:val="center"/>
          </w:tcPr>
          <w:p w:rsidR="007B4CFD" w:rsidRPr="00CE1FC0" w:rsidRDefault="007B4CFD" w:rsidP="00EF00A6">
            <w:pPr>
              <w:adjustRightInd w:val="0"/>
              <w:snapToGrid w:val="0"/>
              <w:spacing w:line="460" w:lineRule="exact"/>
              <w:jc w:val="center"/>
              <w:rPr>
                <w:b/>
                <w:kern w:val="28"/>
                <w:szCs w:val="21"/>
              </w:rPr>
            </w:pPr>
            <w:r w:rsidRPr="00CE1FC0">
              <w:rPr>
                <w:b/>
                <w:kern w:val="28"/>
                <w:szCs w:val="21"/>
              </w:rPr>
              <w:t>项目</w:t>
            </w:r>
          </w:p>
        </w:tc>
        <w:tc>
          <w:tcPr>
            <w:tcW w:w="4252" w:type="dxa"/>
            <w:vAlign w:val="center"/>
          </w:tcPr>
          <w:p w:rsidR="007B4CFD" w:rsidRPr="00CE1FC0" w:rsidRDefault="007B4CFD" w:rsidP="00EF00A6">
            <w:pPr>
              <w:adjustRightInd w:val="0"/>
              <w:snapToGrid w:val="0"/>
              <w:spacing w:line="460" w:lineRule="exact"/>
              <w:jc w:val="center"/>
              <w:rPr>
                <w:b/>
                <w:kern w:val="28"/>
                <w:szCs w:val="21"/>
              </w:rPr>
            </w:pPr>
            <w:r w:rsidRPr="00CE1FC0">
              <w:rPr>
                <w:b/>
                <w:kern w:val="28"/>
                <w:szCs w:val="21"/>
              </w:rPr>
              <w:t>规格、型号、详细配置或主要功能</w:t>
            </w:r>
          </w:p>
        </w:tc>
        <w:tc>
          <w:tcPr>
            <w:tcW w:w="1276" w:type="dxa"/>
            <w:vAlign w:val="center"/>
          </w:tcPr>
          <w:p w:rsidR="007B4CFD" w:rsidRPr="00CE1FC0" w:rsidRDefault="007B4CFD" w:rsidP="00EF00A6">
            <w:pPr>
              <w:adjustRightInd w:val="0"/>
              <w:snapToGrid w:val="0"/>
              <w:spacing w:line="460" w:lineRule="exact"/>
              <w:jc w:val="center"/>
              <w:rPr>
                <w:b/>
                <w:kern w:val="28"/>
                <w:szCs w:val="21"/>
              </w:rPr>
            </w:pPr>
            <w:r w:rsidRPr="00CE1FC0">
              <w:rPr>
                <w:b/>
                <w:kern w:val="28"/>
                <w:szCs w:val="21"/>
              </w:rPr>
              <w:t>数量（套）</w:t>
            </w:r>
          </w:p>
        </w:tc>
      </w:tr>
      <w:tr w:rsidR="007B4CFD" w:rsidRPr="00CE1FC0" w:rsidTr="00EF00A6">
        <w:trPr>
          <w:trHeight w:val="415"/>
          <w:jc w:val="center"/>
        </w:trPr>
        <w:tc>
          <w:tcPr>
            <w:tcW w:w="709" w:type="dxa"/>
            <w:vMerge w:val="restart"/>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1</w:t>
            </w:r>
          </w:p>
        </w:tc>
        <w:tc>
          <w:tcPr>
            <w:tcW w:w="2977"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静电单探针</w:t>
            </w:r>
          </w:p>
        </w:tc>
        <w:tc>
          <w:tcPr>
            <w:tcW w:w="4252"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时间分辨</w:t>
            </w:r>
            <w:r w:rsidRPr="00CE1FC0">
              <w:rPr>
                <w:kern w:val="28"/>
                <w:szCs w:val="21"/>
              </w:rPr>
              <w:t xml:space="preserve">5 </w:t>
            </w:r>
            <w:proofErr w:type="spellStart"/>
            <w:r w:rsidRPr="00CE1FC0">
              <w:rPr>
                <w:kern w:val="28"/>
                <w:szCs w:val="21"/>
              </w:rPr>
              <w:t>μs</w:t>
            </w:r>
            <w:proofErr w:type="spellEnd"/>
            <w:r w:rsidRPr="00CE1FC0">
              <w:rPr>
                <w:kern w:val="28"/>
                <w:szCs w:val="21"/>
              </w:rPr>
              <w:t>，空间分辨</w:t>
            </w:r>
            <w:r w:rsidRPr="00CE1FC0">
              <w:rPr>
                <w:kern w:val="28"/>
                <w:szCs w:val="21"/>
              </w:rPr>
              <w:t>1 cm</w:t>
            </w:r>
          </w:p>
        </w:tc>
        <w:tc>
          <w:tcPr>
            <w:tcW w:w="1276" w:type="dxa"/>
          </w:tcPr>
          <w:p w:rsidR="007B4CFD" w:rsidRPr="00CE1FC0" w:rsidRDefault="007B4CFD" w:rsidP="00EF00A6">
            <w:pPr>
              <w:adjustRightInd w:val="0"/>
              <w:snapToGrid w:val="0"/>
              <w:spacing w:line="460" w:lineRule="exact"/>
              <w:jc w:val="center"/>
              <w:rPr>
                <w:kern w:val="28"/>
                <w:szCs w:val="21"/>
              </w:rPr>
            </w:pPr>
            <w:r w:rsidRPr="00CE1FC0">
              <w:rPr>
                <w:kern w:val="28"/>
                <w:szCs w:val="21"/>
              </w:rPr>
              <w:t>2</w:t>
            </w:r>
          </w:p>
        </w:tc>
      </w:tr>
      <w:tr w:rsidR="007B4CFD" w:rsidRPr="00CE1FC0" w:rsidTr="00EF00A6">
        <w:trPr>
          <w:trHeight w:val="426"/>
          <w:jc w:val="center"/>
        </w:trPr>
        <w:tc>
          <w:tcPr>
            <w:tcW w:w="709" w:type="dxa"/>
            <w:vMerge/>
            <w:vAlign w:val="center"/>
          </w:tcPr>
          <w:p w:rsidR="007B4CFD" w:rsidRPr="00CE1FC0" w:rsidRDefault="007B4CFD" w:rsidP="00EF00A6">
            <w:pPr>
              <w:adjustRightInd w:val="0"/>
              <w:snapToGrid w:val="0"/>
              <w:spacing w:line="460" w:lineRule="exact"/>
              <w:jc w:val="center"/>
              <w:rPr>
                <w:kern w:val="28"/>
                <w:szCs w:val="21"/>
              </w:rPr>
            </w:pPr>
          </w:p>
        </w:tc>
        <w:tc>
          <w:tcPr>
            <w:tcW w:w="2977"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静电三探针</w:t>
            </w:r>
          </w:p>
        </w:tc>
        <w:tc>
          <w:tcPr>
            <w:tcW w:w="4252"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时间分辨</w:t>
            </w:r>
            <w:r w:rsidRPr="00CE1FC0">
              <w:rPr>
                <w:kern w:val="28"/>
                <w:szCs w:val="21"/>
              </w:rPr>
              <w:t xml:space="preserve">1 </w:t>
            </w:r>
            <w:proofErr w:type="spellStart"/>
            <w:r w:rsidRPr="00CE1FC0">
              <w:rPr>
                <w:kern w:val="28"/>
                <w:szCs w:val="21"/>
              </w:rPr>
              <w:t>μs</w:t>
            </w:r>
            <w:proofErr w:type="spellEnd"/>
            <w:r w:rsidRPr="00CE1FC0">
              <w:rPr>
                <w:kern w:val="28"/>
                <w:szCs w:val="21"/>
              </w:rPr>
              <w:t>，空间分辨</w:t>
            </w:r>
            <w:r w:rsidRPr="00CE1FC0">
              <w:rPr>
                <w:kern w:val="28"/>
                <w:szCs w:val="21"/>
              </w:rPr>
              <w:t>1 cm</w:t>
            </w:r>
          </w:p>
        </w:tc>
        <w:tc>
          <w:tcPr>
            <w:tcW w:w="1276" w:type="dxa"/>
          </w:tcPr>
          <w:p w:rsidR="007B4CFD" w:rsidRPr="00CE1FC0" w:rsidRDefault="007B4CFD" w:rsidP="00EF00A6">
            <w:pPr>
              <w:adjustRightInd w:val="0"/>
              <w:snapToGrid w:val="0"/>
              <w:spacing w:line="460" w:lineRule="exact"/>
              <w:jc w:val="center"/>
              <w:rPr>
                <w:kern w:val="28"/>
                <w:szCs w:val="21"/>
              </w:rPr>
            </w:pPr>
            <w:r w:rsidRPr="00CE1FC0">
              <w:rPr>
                <w:kern w:val="28"/>
                <w:szCs w:val="21"/>
              </w:rPr>
              <w:t>1</w:t>
            </w:r>
          </w:p>
        </w:tc>
      </w:tr>
      <w:tr w:rsidR="007B4CFD" w:rsidRPr="00CE1FC0" w:rsidTr="00EF00A6">
        <w:trPr>
          <w:trHeight w:val="724"/>
          <w:jc w:val="center"/>
        </w:trPr>
        <w:tc>
          <w:tcPr>
            <w:tcW w:w="709" w:type="dxa"/>
            <w:vMerge w:val="restart"/>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2</w:t>
            </w:r>
          </w:p>
        </w:tc>
        <w:tc>
          <w:tcPr>
            <w:tcW w:w="2977" w:type="dxa"/>
          </w:tcPr>
          <w:p w:rsidR="007B4CFD" w:rsidRPr="00CE1FC0" w:rsidRDefault="007B4CFD" w:rsidP="00EF00A6">
            <w:pPr>
              <w:adjustRightInd w:val="0"/>
              <w:snapToGrid w:val="0"/>
              <w:spacing w:line="460" w:lineRule="exact"/>
              <w:jc w:val="center"/>
              <w:rPr>
                <w:kern w:val="28"/>
                <w:szCs w:val="21"/>
              </w:rPr>
            </w:pPr>
            <w:r w:rsidRPr="00CE1FC0">
              <w:rPr>
                <w:kern w:val="28"/>
                <w:szCs w:val="21"/>
              </w:rPr>
              <w:t>标准分辨磁探针阵列</w:t>
            </w:r>
          </w:p>
          <w:p w:rsidR="007B4CFD" w:rsidRPr="00CE1FC0" w:rsidRDefault="007B4CFD" w:rsidP="00EF00A6">
            <w:pPr>
              <w:adjustRightInd w:val="0"/>
              <w:snapToGrid w:val="0"/>
              <w:spacing w:line="460" w:lineRule="exact"/>
              <w:jc w:val="center"/>
              <w:rPr>
                <w:kern w:val="28"/>
                <w:szCs w:val="21"/>
              </w:rPr>
            </w:pPr>
            <w:r w:rsidRPr="00CE1FC0">
              <w:rPr>
                <w:kern w:val="28"/>
                <w:szCs w:val="21"/>
              </w:rPr>
              <w:t>（含积分器）</w:t>
            </w:r>
          </w:p>
        </w:tc>
        <w:tc>
          <w:tcPr>
            <w:tcW w:w="4252" w:type="dxa"/>
          </w:tcPr>
          <w:p w:rsidR="007B4CFD" w:rsidRPr="00CE1FC0" w:rsidRDefault="007B4CFD" w:rsidP="00EF00A6">
            <w:pPr>
              <w:adjustRightInd w:val="0"/>
              <w:snapToGrid w:val="0"/>
              <w:spacing w:line="460" w:lineRule="exact"/>
              <w:jc w:val="center"/>
              <w:rPr>
                <w:kern w:val="28"/>
                <w:szCs w:val="21"/>
              </w:rPr>
            </w:pPr>
            <w:r w:rsidRPr="00CE1FC0">
              <w:rPr>
                <w:kern w:val="28"/>
                <w:szCs w:val="21"/>
              </w:rPr>
              <w:t>平衡量：时间分辨</w:t>
            </w:r>
            <w:r w:rsidRPr="00CE1FC0">
              <w:rPr>
                <w:kern w:val="28"/>
                <w:szCs w:val="21"/>
              </w:rPr>
              <w:t xml:space="preserve">1 </w:t>
            </w:r>
            <w:proofErr w:type="spellStart"/>
            <w:r w:rsidRPr="00CE1FC0">
              <w:rPr>
                <w:kern w:val="28"/>
                <w:szCs w:val="21"/>
              </w:rPr>
              <w:t>μs</w:t>
            </w:r>
            <w:proofErr w:type="spellEnd"/>
            <w:r w:rsidRPr="00CE1FC0">
              <w:rPr>
                <w:kern w:val="28"/>
                <w:szCs w:val="21"/>
              </w:rPr>
              <w:t>，空间分辨</w:t>
            </w:r>
            <w:r w:rsidRPr="00CE1FC0">
              <w:rPr>
                <w:kern w:val="28"/>
                <w:szCs w:val="21"/>
              </w:rPr>
              <w:t>5 mm</w:t>
            </w:r>
            <w:r w:rsidRPr="00CE1FC0">
              <w:rPr>
                <w:kern w:val="28"/>
                <w:szCs w:val="21"/>
              </w:rPr>
              <w:t>；</w:t>
            </w:r>
          </w:p>
          <w:p w:rsidR="007B4CFD" w:rsidRPr="00CE1FC0" w:rsidRDefault="007B4CFD" w:rsidP="00EF00A6">
            <w:pPr>
              <w:adjustRightInd w:val="0"/>
              <w:snapToGrid w:val="0"/>
              <w:spacing w:line="460" w:lineRule="exact"/>
              <w:jc w:val="center"/>
              <w:rPr>
                <w:kern w:val="28"/>
                <w:szCs w:val="21"/>
              </w:rPr>
            </w:pPr>
            <w:r w:rsidRPr="00CE1FC0">
              <w:rPr>
                <w:kern w:val="28"/>
                <w:szCs w:val="21"/>
              </w:rPr>
              <w:t>涨落量：时间分辨</w:t>
            </w:r>
            <w:r w:rsidRPr="00CE1FC0">
              <w:rPr>
                <w:kern w:val="28"/>
                <w:szCs w:val="21"/>
              </w:rPr>
              <w:t>20 ns</w:t>
            </w:r>
            <w:r w:rsidRPr="00CE1FC0">
              <w:rPr>
                <w:kern w:val="28"/>
                <w:szCs w:val="21"/>
              </w:rPr>
              <w:t>，空间分辨</w:t>
            </w:r>
            <w:r w:rsidRPr="00CE1FC0">
              <w:rPr>
                <w:kern w:val="28"/>
                <w:szCs w:val="21"/>
              </w:rPr>
              <w:t xml:space="preserve">5 mm </w:t>
            </w:r>
          </w:p>
        </w:tc>
        <w:tc>
          <w:tcPr>
            <w:tcW w:w="1276"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6</w:t>
            </w:r>
          </w:p>
        </w:tc>
      </w:tr>
      <w:tr w:rsidR="007B4CFD" w:rsidRPr="00CE1FC0" w:rsidTr="00EF00A6">
        <w:trPr>
          <w:trHeight w:val="706"/>
          <w:jc w:val="center"/>
        </w:trPr>
        <w:tc>
          <w:tcPr>
            <w:tcW w:w="709" w:type="dxa"/>
            <w:vMerge/>
            <w:vAlign w:val="center"/>
          </w:tcPr>
          <w:p w:rsidR="007B4CFD" w:rsidRPr="00CE1FC0" w:rsidRDefault="007B4CFD" w:rsidP="00EF00A6">
            <w:pPr>
              <w:adjustRightInd w:val="0"/>
              <w:snapToGrid w:val="0"/>
              <w:spacing w:line="460" w:lineRule="exact"/>
              <w:jc w:val="center"/>
              <w:rPr>
                <w:kern w:val="28"/>
                <w:szCs w:val="21"/>
              </w:rPr>
            </w:pPr>
          </w:p>
        </w:tc>
        <w:tc>
          <w:tcPr>
            <w:tcW w:w="2977" w:type="dxa"/>
          </w:tcPr>
          <w:p w:rsidR="007B4CFD" w:rsidRPr="00CE1FC0" w:rsidRDefault="007B4CFD" w:rsidP="00EF00A6">
            <w:pPr>
              <w:adjustRightInd w:val="0"/>
              <w:snapToGrid w:val="0"/>
              <w:spacing w:line="460" w:lineRule="exact"/>
              <w:jc w:val="center"/>
              <w:rPr>
                <w:kern w:val="28"/>
                <w:szCs w:val="21"/>
              </w:rPr>
            </w:pPr>
            <w:r w:rsidRPr="00CE1FC0">
              <w:rPr>
                <w:kern w:val="28"/>
                <w:szCs w:val="21"/>
              </w:rPr>
              <w:t>高分辨磁探针阵列</w:t>
            </w:r>
          </w:p>
          <w:p w:rsidR="007B4CFD" w:rsidRPr="00CE1FC0" w:rsidRDefault="007B4CFD" w:rsidP="00EF00A6">
            <w:pPr>
              <w:adjustRightInd w:val="0"/>
              <w:snapToGrid w:val="0"/>
              <w:spacing w:line="460" w:lineRule="exact"/>
              <w:jc w:val="center"/>
              <w:rPr>
                <w:kern w:val="28"/>
                <w:szCs w:val="21"/>
              </w:rPr>
            </w:pPr>
            <w:r w:rsidRPr="00CE1FC0">
              <w:rPr>
                <w:kern w:val="28"/>
                <w:szCs w:val="21"/>
              </w:rPr>
              <w:t>（含积分器）</w:t>
            </w:r>
          </w:p>
        </w:tc>
        <w:tc>
          <w:tcPr>
            <w:tcW w:w="4252" w:type="dxa"/>
          </w:tcPr>
          <w:p w:rsidR="007B4CFD" w:rsidRPr="00CE1FC0" w:rsidRDefault="007B4CFD" w:rsidP="00EF00A6">
            <w:pPr>
              <w:adjustRightInd w:val="0"/>
              <w:snapToGrid w:val="0"/>
              <w:spacing w:line="460" w:lineRule="exact"/>
              <w:jc w:val="center"/>
              <w:rPr>
                <w:kern w:val="28"/>
                <w:szCs w:val="21"/>
              </w:rPr>
            </w:pPr>
            <w:r w:rsidRPr="00CE1FC0">
              <w:rPr>
                <w:kern w:val="28"/>
                <w:szCs w:val="21"/>
              </w:rPr>
              <w:t>平衡量：时间分辨</w:t>
            </w:r>
            <w:r w:rsidRPr="00CE1FC0">
              <w:rPr>
                <w:kern w:val="28"/>
                <w:szCs w:val="21"/>
              </w:rPr>
              <w:t xml:space="preserve">1 </w:t>
            </w:r>
            <w:proofErr w:type="spellStart"/>
            <w:r w:rsidRPr="00CE1FC0">
              <w:rPr>
                <w:kern w:val="28"/>
                <w:szCs w:val="21"/>
              </w:rPr>
              <w:t>μs</w:t>
            </w:r>
            <w:proofErr w:type="spellEnd"/>
            <w:r w:rsidRPr="00CE1FC0">
              <w:rPr>
                <w:kern w:val="28"/>
                <w:szCs w:val="21"/>
              </w:rPr>
              <w:t>，空间分辨</w:t>
            </w:r>
            <w:r w:rsidRPr="00CE1FC0">
              <w:rPr>
                <w:kern w:val="28"/>
                <w:szCs w:val="21"/>
              </w:rPr>
              <w:t>2 mm</w:t>
            </w:r>
            <w:r w:rsidRPr="00CE1FC0">
              <w:rPr>
                <w:kern w:val="28"/>
                <w:szCs w:val="21"/>
              </w:rPr>
              <w:t>；</w:t>
            </w:r>
          </w:p>
          <w:p w:rsidR="007B4CFD" w:rsidRPr="00CE1FC0" w:rsidRDefault="007B4CFD" w:rsidP="00EF00A6">
            <w:pPr>
              <w:adjustRightInd w:val="0"/>
              <w:snapToGrid w:val="0"/>
              <w:spacing w:line="460" w:lineRule="exact"/>
              <w:jc w:val="center"/>
              <w:rPr>
                <w:kern w:val="28"/>
                <w:szCs w:val="21"/>
              </w:rPr>
            </w:pPr>
            <w:r w:rsidRPr="00CE1FC0">
              <w:rPr>
                <w:kern w:val="28"/>
                <w:szCs w:val="21"/>
              </w:rPr>
              <w:t>涨落量：时间分辨</w:t>
            </w:r>
            <w:r w:rsidRPr="00CE1FC0">
              <w:rPr>
                <w:kern w:val="28"/>
                <w:szCs w:val="21"/>
              </w:rPr>
              <w:t>20 ns</w:t>
            </w:r>
            <w:r w:rsidRPr="00CE1FC0">
              <w:rPr>
                <w:kern w:val="28"/>
                <w:szCs w:val="21"/>
              </w:rPr>
              <w:t>，空间分辨</w:t>
            </w:r>
            <w:r w:rsidRPr="00CE1FC0">
              <w:rPr>
                <w:kern w:val="28"/>
                <w:szCs w:val="21"/>
              </w:rPr>
              <w:t xml:space="preserve">5 mm </w:t>
            </w:r>
          </w:p>
        </w:tc>
        <w:tc>
          <w:tcPr>
            <w:tcW w:w="1276"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4</w:t>
            </w:r>
          </w:p>
        </w:tc>
      </w:tr>
      <w:tr w:rsidR="007B4CFD" w:rsidRPr="00CE1FC0" w:rsidTr="00EF00A6">
        <w:trPr>
          <w:trHeight w:val="405"/>
          <w:jc w:val="center"/>
        </w:trPr>
        <w:tc>
          <w:tcPr>
            <w:tcW w:w="709" w:type="dxa"/>
            <w:vMerge/>
            <w:vAlign w:val="center"/>
          </w:tcPr>
          <w:p w:rsidR="007B4CFD" w:rsidRPr="00CE1FC0" w:rsidRDefault="007B4CFD" w:rsidP="00EF00A6">
            <w:pPr>
              <w:adjustRightInd w:val="0"/>
              <w:snapToGrid w:val="0"/>
              <w:spacing w:line="460" w:lineRule="exact"/>
              <w:jc w:val="center"/>
              <w:rPr>
                <w:kern w:val="28"/>
                <w:szCs w:val="21"/>
              </w:rPr>
            </w:pPr>
          </w:p>
        </w:tc>
        <w:tc>
          <w:tcPr>
            <w:tcW w:w="2977" w:type="dxa"/>
          </w:tcPr>
          <w:p w:rsidR="007B4CFD" w:rsidRPr="0023668E" w:rsidRDefault="007B4CFD" w:rsidP="00EF00A6">
            <w:pPr>
              <w:adjustRightInd w:val="0"/>
              <w:snapToGrid w:val="0"/>
              <w:spacing w:line="460" w:lineRule="exact"/>
              <w:jc w:val="center"/>
              <w:rPr>
                <w:kern w:val="28"/>
                <w:szCs w:val="21"/>
              </w:rPr>
            </w:pPr>
            <w:r w:rsidRPr="0023668E">
              <w:rPr>
                <w:kern w:val="28"/>
                <w:szCs w:val="21"/>
              </w:rPr>
              <w:t>罗氏线圈</w:t>
            </w:r>
          </w:p>
        </w:tc>
        <w:tc>
          <w:tcPr>
            <w:tcW w:w="4252" w:type="dxa"/>
          </w:tcPr>
          <w:p w:rsidR="007B4CFD" w:rsidRPr="0023668E" w:rsidRDefault="007B4CFD" w:rsidP="00EF00A6">
            <w:pPr>
              <w:adjustRightInd w:val="0"/>
              <w:snapToGrid w:val="0"/>
              <w:spacing w:line="460" w:lineRule="exact"/>
              <w:jc w:val="center"/>
              <w:rPr>
                <w:kern w:val="28"/>
                <w:szCs w:val="21"/>
              </w:rPr>
            </w:pPr>
            <w:r w:rsidRPr="0023668E">
              <w:rPr>
                <w:rFonts w:hint="eastAsia"/>
                <w:kern w:val="28"/>
                <w:szCs w:val="21"/>
              </w:rPr>
              <w:t>时间分辨</w:t>
            </w:r>
            <w:r w:rsidRPr="0023668E">
              <w:rPr>
                <w:rFonts w:hint="eastAsia"/>
                <w:kern w:val="28"/>
                <w:szCs w:val="21"/>
              </w:rPr>
              <w:t>5</w:t>
            </w:r>
            <w:r w:rsidRPr="0023668E">
              <w:rPr>
                <w:rFonts w:hint="eastAsia"/>
                <w:kern w:val="28"/>
                <w:szCs w:val="21"/>
              </w:rPr>
              <w:t>μ</w:t>
            </w:r>
            <w:r w:rsidRPr="0023668E">
              <w:rPr>
                <w:rFonts w:hint="eastAsia"/>
                <w:kern w:val="28"/>
                <w:szCs w:val="21"/>
              </w:rPr>
              <w:t>s</w:t>
            </w:r>
          </w:p>
        </w:tc>
        <w:tc>
          <w:tcPr>
            <w:tcW w:w="1276" w:type="dxa"/>
          </w:tcPr>
          <w:p w:rsidR="007B4CFD" w:rsidRPr="00CE1FC0" w:rsidRDefault="007B4CFD" w:rsidP="00EF00A6">
            <w:pPr>
              <w:adjustRightInd w:val="0"/>
              <w:snapToGrid w:val="0"/>
              <w:spacing w:line="460" w:lineRule="exact"/>
              <w:jc w:val="center"/>
              <w:rPr>
                <w:kern w:val="28"/>
                <w:szCs w:val="21"/>
              </w:rPr>
            </w:pPr>
            <w:r w:rsidRPr="00CE1FC0">
              <w:rPr>
                <w:kern w:val="28"/>
                <w:szCs w:val="21"/>
              </w:rPr>
              <w:t>4</w:t>
            </w:r>
          </w:p>
        </w:tc>
      </w:tr>
      <w:tr w:rsidR="007B4CFD" w:rsidRPr="00CE1FC0" w:rsidTr="00EF00A6">
        <w:trPr>
          <w:trHeight w:val="708"/>
          <w:jc w:val="center"/>
        </w:trPr>
        <w:tc>
          <w:tcPr>
            <w:tcW w:w="709"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3</w:t>
            </w:r>
          </w:p>
        </w:tc>
        <w:tc>
          <w:tcPr>
            <w:tcW w:w="2977"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探针机械手</w:t>
            </w:r>
          </w:p>
          <w:p w:rsidR="007B4CFD" w:rsidRPr="00CE1FC0" w:rsidRDefault="007B4CFD" w:rsidP="00EF00A6">
            <w:pPr>
              <w:adjustRightInd w:val="0"/>
              <w:snapToGrid w:val="0"/>
              <w:spacing w:line="460" w:lineRule="exact"/>
              <w:jc w:val="center"/>
              <w:rPr>
                <w:kern w:val="28"/>
                <w:szCs w:val="21"/>
              </w:rPr>
            </w:pPr>
            <w:r w:rsidRPr="00CE1FC0">
              <w:rPr>
                <w:kern w:val="28"/>
                <w:szCs w:val="21"/>
              </w:rPr>
              <w:t>（运动支撑机构）</w:t>
            </w:r>
          </w:p>
        </w:tc>
        <w:tc>
          <w:tcPr>
            <w:tcW w:w="4252"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x</w:t>
            </w:r>
            <w:r w:rsidRPr="00CE1FC0">
              <w:rPr>
                <w:kern w:val="28"/>
                <w:szCs w:val="21"/>
              </w:rPr>
              <w:t>方向运动范围</w:t>
            </w:r>
            <w:r w:rsidRPr="00CE1FC0">
              <w:rPr>
                <w:kern w:val="28"/>
                <w:szCs w:val="21"/>
              </w:rPr>
              <w:t>1100 mm</w:t>
            </w:r>
            <w:r w:rsidRPr="00CE1FC0">
              <w:rPr>
                <w:kern w:val="28"/>
                <w:szCs w:val="21"/>
              </w:rPr>
              <w:t>，</w:t>
            </w:r>
            <w:r w:rsidRPr="00CE1FC0">
              <w:rPr>
                <w:kern w:val="28"/>
                <w:szCs w:val="21"/>
              </w:rPr>
              <w:t>y</w:t>
            </w:r>
            <w:r w:rsidRPr="00CE1FC0">
              <w:rPr>
                <w:kern w:val="28"/>
                <w:szCs w:val="21"/>
              </w:rPr>
              <w:t>方向运动范围</w:t>
            </w:r>
            <w:r w:rsidRPr="00CE1FC0">
              <w:rPr>
                <w:kern w:val="28"/>
                <w:szCs w:val="21"/>
              </w:rPr>
              <w:t>600 mm</w:t>
            </w:r>
            <w:r w:rsidRPr="00CE1FC0">
              <w:rPr>
                <w:kern w:val="28"/>
                <w:szCs w:val="21"/>
              </w:rPr>
              <w:t>，</w:t>
            </w:r>
            <w:r w:rsidRPr="00CE1FC0">
              <w:rPr>
                <w:kern w:val="28"/>
                <w:szCs w:val="21"/>
              </w:rPr>
              <w:t>z</w:t>
            </w:r>
            <w:r w:rsidRPr="00CE1FC0">
              <w:rPr>
                <w:kern w:val="28"/>
                <w:szCs w:val="21"/>
              </w:rPr>
              <w:t>方向运动范围</w:t>
            </w:r>
            <w:r w:rsidRPr="00CE1FC0">
              <w:rPr>
                <w:kern w:val="28"/>
                <w:szCs w:val="21"/>
              </w:rPr>
              <w:t>2400 mm</w:t>
            </w:r>
            <w:r w:rsidRPr="00CE1FC0">
              <w:rPr>
                <w:kern w:val="28"/>
                <w:szCs w:val="21"/>
              </w:rPr>
              <w:t>，探针阵列与运动支撑系统连接点处可以旋转</w:t>
            </w:r>
            <w:r w:rsidRPr="00CE1FC0">
              <w:rPr>
                <w:kern w:val="28"/>
                <w:szCs w:val="21"/>
              </w:rPr>
              <w:t>90°</w:t>
            </w:r>
            <w:r w:rsidRPr="00CE1FC0">
              <w:rPr>
                <w:kern w:val="28"/>
                <w:szCs w:val="21"/>
              </w:rPr>
              <w:t>。运动机构定位精度</w:t>
            </w:r>
            <w:r w:rsidRPr="0023668E">
              <w:rPr>
                <w:kern w:val="28"/>
                <w:szCs w:val="21"/>
              </w:rPr>
              <w:t>0.2 mm</w:t>
            </w:r>
            <w:r w:rsidRPr="00CE1FC0">
              <w:rPr>
                <w:kern w:val="28"/>
                <w:szCs w:val="21"/>
              </w:rPr>
              <w:t>，角度定位偏差小于</w:t>
            </w:r>
            <w:r w:rsidRPr="00CE1FC0">
              <w:rPr>
                <w:kern w:val="28"/>
                <w:szCs w:val="21"/>
              </w:rPr>
              <w:t>10</w:t>
            </w:r>
            <w:r w:rsidRPr="00CE1FC0">
              <w:rPr>
                <w:kern w:val="28"/>
                <w:szCs w:val="21"/>
              </w:rPr>
              <w:t>分。</w:t>
            </w:r>
          </w:p>
        </w:tc>
        <w:tc>
          <w:tcPr>
            <w:tcW w:w="1276"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2</w:t>
            </w:r>
          </w:p>
        </w:tc>
      </w:tr>
      <w:tr w:rsidR="007B4CFD" w:rsidRPr="00CE1FC0" w:rsidTr="00EF00A6">
        <w:trPr>
          <w:trHeight w:val="708"/>
          <w:jc w:val="center"/>
        </w:trPr>
        <w:tc>
          <w:tcPr>
            <w:tcW w:w="709"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4</w:t>
            </w:r>
          </w:p>
        </w:tc>
        <w:tc>
          <w:tcPr>
            <w:tcW w:w="2977"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安装调试和其它</w:t>
            </w:r>
          </w:p>
        </w:tc>
        <w:tc>
          <w:tcPr>
            <w:tcW w:w="4252" w:type="dxa"/>
            <w:vAlign w:val="center"/>
          </w:tcPr>
          <w:p w:rsidR="007B4CFD" w:rsidRPr="00CE1FC0" w:rsidRDefault="007B4CFD" w:rsidP="00EF00A6">
            <w:pPr>
              <w:adjustRightInd w:val="0"/>
              <w:snapToGrid w:val="0"/>
              <w:spacing w:line="460" w:lineRule="exact"/>
              <w:jc w:val="center"/>
              <w:rPr>
                <w:kern w:val="28"/>
                <w:szCs w:val="21"/>
              </w:rPr>
            </w:pPr>
            <w:r w:rsidRPr="00CE1FC0">
              <w:rPr>
                <w:kern w:val="28"/>
                <w:szCs w:val="21"/>
              </w:rPr>
              <w:t>安装、调试、包装、运输、管理费等其它相关内容</w:t>
            </w:r>
          </w:p>
        </w:tc>
        <w:tc>
          <w:tcPr>
            <w:tcW w:w="1276" w:type="dxa"/>
            <w:vAlign w:val="center"/>
          </w:tcPr>
          <w:p w:rsidR="007B4CFD" w:rsidRPr="00CE1FC0" w:rsidRDefault="007B4CFD" w:rsidP="00EF00A6">
            <w:pPr>
              <w:adjustRightInd w:val="0"/>
              <w:snapToGrid w:val="0"/>
              <w:spacing w:line="460" w:lineRule="exact"/>
              <w:jc w:val="center"/>
              <w:rPr>
                <w:kern w:val="28"/>
                <w:szCs w:val="21"/>
              </w:rPr>
            </w:pPr>
          </w:p>
        </w:tc>
      </w:tr>
    </w:tbl>
    <w:p w:rsidR="007B4CFD" w:rsidRPr="00CE1FC0" w:rsidRDefault="007B4CFD" w:rsidP="007B4CFD">
      <w:pPr>
        <w:spacing w:line="440" w:lineRule="exact"/>
        <w:ind w:firstLineChars="200" w:firstLine="420"/>
      </w:pPr>
    </w:p>
    <w:p w:rsidR="007B4CFD" w:rsidRPr="00CE1FC0" w:rsidRDefault="007B4CFD" w:rsidP="007B4CFD">
      <w:pPr>
        <w:spacing w:line="440" w:lineRule="exact"/>
        <w:ind w:firstLineChars="200" w:firstLine="420"/>
      </w:pPr>
      <w:r w:rsidRPr="00CE1FC0">
        <w:t>服务清单如下：</w:t>
      </w:r>
    </w:p>
    <w:p w:rsidR="007B4CFD" w:rsidRPr="00CE1FC0" w:rsidRDefault="007B4CFD" w:rsidP="007B4CFD">
      <w:pPr>
        <w:spacing w:line="440" w:lineRule="exact"/>
        <w:ind w:firstLineChars="200" w:firstLine="420"/>
      </w:pPr>
      <w:r w:rsidRPr="00CE1FC0">
        <w:t>1</w:t>
      </w:r>
      <w:r w:rsidRPr="00CE1FC0">
        <w:t>）拟招标的探针系统必须具有但不仅限于以上表格中的项目；</w:t>
      </w:r>
    </w:p>
    <w:p w:rsidR="007B4CFD" w:rsidRPr="00CE1FC0" w:rsidRDefault="007B4CFD" w:rsidP="007B4CFD">
      <w:pPr>
        <w:spacing w:line="440" w:lineRule="exact"/>
        <w:ind w:firstLineChars="200" w:firstLine="420"/>
      </w:pPr>
      <w:r w:rsidRPr="00CE1FC0">
        <w:t>2</w:t>
      </w:r>
      <w:r w:rsidRPr="00CE1FC0">
        <w:t>）包含所有材料、部件的运输到安装现场；</w:t>
      </w:r>
    </w:p>
    <w:p w:rsidR="007B4CFD" w:rsidRPr="00CE1FC0" w:rsidRDefault="007B4CFD" w:rsidP="007B4CFD">
      <w:pPr>
        <w:spacing w:line="440" w:lineRule="exact"/>
        <w:ind w:firstLineChars="200" w:firstLine="420"/>
      </w:pPr>
      <w:r w:rsidRPr="00CE1FC0">
        <w:lastRenderedPageBreak/>
        <w:t>3</w:t>
      </w:r>
      <w:r w:rsidRPr="00CE1FC0">
        <w:t>）包含所有现场安装调试工作；</w:t>
      </w:r>
    </w:p>
    <w:p w:rsidR="007B4CFD" w:rsidRPr="00CE1FC0" w:rsidRDefault="007B4CFD" w:rsidP="007B4CFD">
      <w:pPr>
        <w:spacing w:line="440" w:lineRule="exact"/>
        <w:ind w:firstLineChars="200" w:firstLine="420"/>
      </w:pPr>
      <w:r w:rsidRPr="00CE1FC0">
        <w:t>4</w:t>
      </w:r>
      <w:r w:rsidRPr="00CE1FC0">
        <w:t>）提供所有的设计图纸；</w:t>
      </w:r>
    </w:p>
    <w:p w:rsidR="007B4CFD" w:rsidRPr="00CE1FC0" w:rsidRDefault="007B4CFD" w:rsidP="007B4CFD">
      <w:pPr>
        <w:spacing w:line="440" w:lineRule="exact"/>
        <w:ind w:left="422"/>
      </w:pPr>
      <w:r w:rsidRPr="00CE1FC0">
        <w:t>5</w:t>
      </w:r>
      <w:r w:rsidRPr="00CE1FC0">
        <w:t>）文档类附属件及提供时间点清单如表</w:t>
      </w:r>
      <w:r w:rsidRPr="00CE1FC0">
        <w:t>2.2-4</w:t>
      </w:r>
      <w:r w:rsidRPr="00CE1FC0">
        <w:t>。</w:t>
      </w:r>
    </w:p>
    <w:p w:rsidR="007B4CFD" w:rsidRPr="00CE1FC0" w:rsidRDefault="007B4CFD" w:rsidP="007B4CFD">
      <w:pPr>
        <w:spacing w:line="440" w:lineRule="exact"/>
        <w:ind w:left="422"/>
        <w:jc w:val="center"/>
      </w:pPr>
      <w:r w:rsidRPr="00CE1FC0">
        <w:t>表</w:t>
      </w:r>
      <w:r w:rsidRPr="00CE1FC0">
        <w:t xml:space="preserve">2.2-4 </w:t>
      </w:r>
      <w:r w:rsidRPr="00CE1FC0">
        <w:t>文档资料清单</w:t>
      </w:r>
    </w:p>
    <w:tbl>
      <w:tblPr>
        <w:tblW w:w="328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801"/>
        <w:gridCol w:w="4803"/>
      </w:tblGrid>
      <w:tr w:rsidR="007B4CFD" w:rsidRPr="00CE1FC0" w:rsidTr="00EF00A6">
        <w:trPr>
          <w:jc w:val="center"/>
        </w:trPr>
        <w:tc>
          <w:tcPr>
            <w:tcW w:w="715" w:type="pct"/>
            <w:tcBorders>
              <w:top w:val="single" w:sz="12" w:space="0" w:color="auto"/>
              <w:left w:val="single" w:sz="12" w:space="0" w:color="auto"/>
              <w:bottom w:val="single" w:sz="8" w:space="0" w:color="auto"/>
            </w:tcBorders>
            <w:vAlign w:val="center"/>
          </w:tcPr>
          <w:p w:rsidR="007B4CFD" w:rsidRPr="00CE1FC0" w:rsidRDefault="007B4CFD" w:rsidP="00EF00A6">
            <w:pPr>
              <w:spacing w:line="360" w:lineRule="auto"/>
              <w:jc w:val="center"/>
              <w:rPr>
                <w:b/>
                <w:kern w:val="0"/>
                <w:szCs w:val="21"/>
              </w:rPr>
            </w:pPr>
            <w:r w:rsidRPr="00CE1FC0">
              <w:rPr>
                <w:b/>
                <w:kern w:val="0"/>
                <w:szCs w:val="21"/>
              </w:rPr>
              <w:t>序号</w:t>
            </w:r>
          </w:p>
        </w:tc>
        <w:tc>
          <w:tcPr>
            <w:tcW w:w="4285" w:type="pct"/>
            <w:tcBorders>
              <w:top w:val="single" w:sz="12" w:space="0" w:color="auto"/>
              <w:bottom w:val="single" w:sz="8" w:space="0" w:color="auto"/>
            </w:tcBorders>
            <w:vAlign w:val="center"/>
          </w:tcPr>
          <w:p w:rsidR="007B4CFD" w:rsidRPr="00CE1FC0" w:rsidRDefault="007B4CFD" w:rsidP="00EF00A6">
            <w:pPr>
              <w:spacing w:line="360" w:lineRule="auto"/>
              <w:jc w:val="center"/>
              <w:rPr>
                <w:b/>
                <w:kern w:val="0"/>
                <w:szCs w:val="21"/>
              </w:rPr>
            </w:pPr>
            <w:r w:rsidRPr="00CE1FC0">
              <w:rPr>
                <w:b/>
                <w:kern w:val="0"/>
                <w:szCs w:val="21"/>
              </w:rPr>
              <w:t>文件资料名称</w:t>
            </w:r>
          </w:p>
        </w:tc>
      </w:tr>
      <w:tr w:rsidR="007B4CFD" w:rsidRPr="00CE1FC0" w:rsidTr="00EF00A6">
        <w:trPr>
          <w:jc w:val="center"/>
        </w:trPr>
        <w:tc>
          <w:tcPr>
            <w:tcW w:w="715" w:type="pct"/>
            <w:tcBorders>
              <w:top w:val="single" w:sz="12" w:space="0" w:color="auto"/>
              <w:left w:val="single" w:sz="12" w:space="0" w:color="auto"/>
              <w:bottom w:val="single" w:sz="8" w:space="0" w:color="auto"/>
            </w:tcBorders>
            <w:vAlign w:val="center"/>
          </w:tcPr>
          <w:p w:rsidR="007B4CFD" w:rsidRPr="00CE1FC0" w:rsidRDefault="007B4CFD" w:rsidP="00EF00A6">
            <w:pPr>
              <w:spacing w:line="360" w:lineRule="auto"/>
              <w:jc w:val="center"/>
              <w:rPr>
                <w:b/>
                <w:kern w:val="0"/>
                <w:szCs w:val="21"/>
              </w:rPr>
            </w:pPr>
            <w:proofErr w:type="gramStart"/>
            <w:r w:rsidRPr="00CE1FC0">
              <w:rPr>
                <w:b/>
                <w:kern w:val="0"/>
                <w:szCs w:val="21"/>
              </w:rPr>
              <w:t>一</w:t>
            </w:r>
            <w:proofErr w:type="gramEnd"/>
          </w:p>
        </w:tc>
        <w:tc>
          <w:tcPr>
            <w:tcW w:w="4285" w:type="pct"/>
            <w:tcBorders>
              <w:top w:val="single" w:sz="12" w:space="0" w:color="auto"/>
              <w:bottom w:val="single" w:sz="8" w:space="0" w:color="auto"/>
            </w:tcBorders>
            <w:vAlign w:val="center"/>
          </w:tcPr>
          <w:p w:rsidR="007B4CFD" w:rsidRPr="00CE1FC0" w:rsidRDefault="007B4CFD" w:rsidP="00EF00A6">
            <w:pPr>
              <w:spacing w:line="360" w:lineRule="auto"/>
              <w:jc w:val="left"/>
              <w:rPr>
                <w:b/>
                <w:kern w:val="0"/>
                <w:szCs w:val="21"/>
              </w:rPr>
            </w:pPr>
            <w:r w:rsidRPr="00CE1FC0">
              <w:rPr>
                <w:b/>
                <w:kern w:val="0"/>
                <w:szCs w:val="21"/>
              </w:rPr>
              <w:t>合同签订后</w:t>
            </w:r>
            <w:r w:rsidRPr="00CE1FC0">
              <w:rPr>
                <w:b/>
                <w:kern w:val="0"/>
                <w:szCs w:val="21"/>
              </w:rPr>
              <w:t>30</w:t>
            </w:r>
            <w:r w:rsidRPr="00CE1FC0">
              <w:rPr>
                <w:b/>
                <w:kern w:val="0"/>
                <w:szCs w:val="21"/>
              </w:rPr>
              <w:t>个工作日内提交：</w:t>
            </w:r>
          </w:p>
        </w:tc>
      </w:tr>
      <w:tr w:rsidR="007B4CFD" w:rsidRPr="00CE1FC0" w:rsidTr="00EF00A6">
        <w:trPr>
          <w:jc w:val="center"/>
        </w:trPr>
        <w:tc>
          <w:tcPr>
            <w:tcW w:w="715" w:type="pct"/>
            <w:tcBorders>
              <w:top w:val="single" w:sz="8" w:space="0" w:color="auto"/>
              <w:left w:val="single" w:sz="12" w:space="0" w:color="auto"/>
              <w:bottom w:val="single" w:sz="4" w:space="0" w:color="auto"/>
            </w:tcBorders>
            <w:vAlign w:val="center"/>
          </w:tcPr>
          <w:p w:rsidR="007B4CFD" w:rsidRPr="00CE1FC0" w:rsidRDefault="007B4CFD" w:rsidP="00A15B28">
            <w:pPr>
              <w:numPr>
                <w:ilvl w:val="0"/>
                <w:numId w:val="3"/>
              </w:numPr>
              <w:tabs>
                <w:tab w:val="num" w:pos="0"/>
              </w:tabs>
              <w:adjustRightInd w:val="0"/>
              <w:snapToGrid w:val="0"/>
              <w:spacing w:line="360" w:lineRule="auto"/>
              <w:jc w:val="center"/>
              <w:rPr>
                <w:kern w:val="0"/>
                <w:szCs w:val="21"/>
              </w:rPr>
            </w:pPr>
          </w:p>
        </w:tc>
        <w:tc>
          <w:tcPr>
            <w:tcW w:w="4285" w:type="pct"/>
            <w:tcBorders>
              <w:top w:val="single" w:sz="8"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实施方案</w:t>
            </w:r>
          </w:p>
        </w:tc>
      </w:tr>
      <w:tr w:rsidR="007B4CFD" w:rsidRPr="00CE1FC0" w:rsidTr="00EF00A6">
        <w:trPr>
          <w:trHeight w:val="70"/>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A15B28">
            <w:pPr>
              <w:numPr>
                <w:ilvl w:val="0"/>
                <w:numId w:val="3"/>
              </w:numPr>
              <w:tabs>
                <w:tab w:val="num" w:pos="0"/>
              </w:tabs>
              <w:adjustRightInd w:val="0"/>
              <w:snapToGrid w:val="0"/>
              <w:spacing w:line="360" w:lineRule="auto"/>
              <w:jc w:val="center"/>
              <w:rPr>
                <w:kern w:val="0"/>
                <w:szCs w:val="21"/>
              </w:rPr>
            </w:pP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质量计划</w:t>
            </w:r>
          </w:p>
        </w:tc>
      </w:tr>
      <w:tr w:rsidR="007B4CFD" w:rsidRPr="00CE1FC0" w:rsidTr="00EF00A6">
        <w:trPr>
          <w:trHeight w:val="70"/>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EF00A6">
            <w:pPr>
              <w:adjustRightInd w:val="0"/>
              <w:snapToGrid w:val="0"/>
              <w:spacing w:line="360" w:lineRule="auto"/>
              <w:jc w:val="center"/>
              <w:rPr>
                <w:b/>
                <w:kern w:val="0"/>
                <w:szCs w:val="21"/>
              </w:rPr>
            </w:pPr>
            <w:r w:rsidRPr="00CE1FC0">
              <w:rPr>
                <w:b/>
                <w:kern w:val="0"/>
                <w:szCs w:val="21"/>
              </w:rPr>
              <w:t>二</w:t>
            </w: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b/>
                <w:kern w:val="0"/>
                <w:szCs w:val="21"/>
              </w:rPr>
            </w:pPr>
            <w:r w:rsidRPr="00CE1FC0">
              <w:rPr>
                <w:b/>
                <w:kern w:val="0"/>
                <w:szCs w:val="21"/>
              </w:rPr>
              <w:t>详细设计结束后提交：</w:t>
            </w:r>
          </w:p>
        </w:tc>
      </w:tr>
      <w:tr w:rsidR="007B4CFD" w:rsidRPr="00CE1FC0" w:rsidTr="00EF00A6">
        <w:trPr>
          <w:trHeight w:val="70"/>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A15B28">
            <w:pPr>
              <w:numPr>
                <w:ilvl w:val="0"/>
                <w:numId w:val="3"/>
              </w:numPr>
              <w:tabs>
                <w:tab w:val="num" w:pos="0"/>
              </w:tabs>
              <w:adjustRightInd w:val="0"/>
              <w:snapToGrid w:val="0"/>
              <w:spacing w:line="360" w:lineRule="auto"/>
              <w:jc w:val="center"/>
              <w:rPr>
                <w:kern w:val="0"/>
                <w:szCs w:val="21"/>
              </w:rPr>
            </w:pP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详细设计</w:t>
            </w:r>
            <w:r w:rsidRPr="00CE1FC0">
              <w:rPr>
                <w:kern w:val="0"/>
                <w:szCs w:val="21"/>
              </w:rPr>
              <w:t>/</w:t>
            </w:r>
            <w:r w:rsidRPr="00CE1FC0">
              <w:rPr>
                <w:kern w:val="0"/>
                <w:szCs w:val="21"/>
              </w:rPr>
              <w:t>工程设计报告</w:t>
            </w:r>
          </w:p>
        </w:tc>
      </w:tr>
      <w:tr w:rsidR="007B4CFD" w:rsidRPr="00CE1FC0" w:rsidTr="00EF00A6">
        <w:trPr>
          <w:trHeight w:val="70"/>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A15B28">
            <w:pPr>
              <w:numPr>
                <w:ilvl w:val="0"/>
                <w:numId w:val="3"/>
              </w:numPr>
              <w:tabs>
                <w:tab w:val="num" w:pos="0"/>
              </w:tabs>
              <w:adjustRightInd w:val="0"/>
              <w:snapToGrid w:val="0"/>
              <w:spacing w:line="360" w:lineRule="auto"/>
              <w:jc w:val="center"/>
              <w:rPr>
                <w:kern w:val="0"/>
                <w:szCs w:val="21"/>
              </w:rPr>
            </w:pP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详细设计</w:t>
            </w:r>
            <w:r w:rsidRPr="00CE1FC0">
              <w:rPr>
                <w:kern w:val="0"/>
                <w:szCs w:val="21"/>
              </w:rPr>
              <w:t>/</w:t>
            </w:r>
            <w:r w:rsidRPr="00CE1FC0">
              <w:rPr>
                <w:kern w:val="0"/>
                <w:szCs w:val="21"/>
              </w:rPr>
              <w:t>工程设计图纸</w:t>
            </w:r>
          </w:p>
        </w:tc>
      </w:tr>
      <w:tr w:rsidR="007B4CFD" w:rsidRPr="00CE1FC0" w:rsidTr="00EF00A6">
        <w:trPr>
          <w:trHeight w:val="70"/>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A15B28">
            <w:pPr>
              <w:numPr>
                <w:ilvl w:val="0"/>
                <w:numId w:val="3"/>
              </w:numPr>
              <w:tabs>
                <w:tab w:val="num" w:pos="0"/>
              </w:tabs>
              <w:adjustRightInd w:val="0"/>
              <w:snapToGrid w:val="0"/>
              <w:spacing w:line="360" w:lineRule="auto"/>
              <w:jc w:val="center"/>
              <w:rPr>
                <w:kern w:val="0"/>
                <w:szCs w:val="21"/>
              </w:rPr>
            </w:pP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零部件明细表</w:t>
            </w:r>
          </w:p>
        </w:tc>
      </w:tr>
      <w:tr w:rsidR="007B4CFD" w:rsidRPr="00CE1FC0" w:rsidTr="00EF00A6">
        <w:trPr>
          <w:trHeight w:val="70"/>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A15B28">
            <w:pPr>
              <w:numPr>
                <w:ilvl w:val="0"/>
                <w:numId w:val="3"/>
              </w:numPr>
              <w:tabs>
                <w:tab w:val="num" w:pos="0"/>
              </w:tabs>
              <w:adjustRightInd w:val="0"/>
              <w:snapToGrid w:val="0"/>
              <w:spacing w:line="360" w:lineRule="auto"/>
              <w:jc w:val="center"/>
              <w:rPr>
                <w:kern w:val="0"/>
                <w:szCs w:val="21"/>
              </w:rPr>
            </w:pP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关键、重要件特性分析报告</w:t>
            </w:r>
          </w:p>
        </w:tc>
      </w:tr>
      <w:tr w:rsidR="007B4CFD" w:rsidRPr="00CE1FC0" w:rsidTr="00EF00A6">
        <w:trPr>
          <w:trHeight w:val="70"/>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A15B28">
            <w:pPr>
              <w:numPr>
                <w:ilvl w:val="0"/>
                <w:numId w:val="3"/>
              </w:numPr>
              <w:tabs>
                <w:tab w:val="num" w:pos="0"/>
              </w:tabs>
              <w:adjustRightInd w:val="0"/>
              <w:snapToGrid w:val="0"/>
              <w:spacing w:line="360" w:lineRule="auto"/>
              <w:jc w:val="center"/>
              <w:rPr>
                <w:kern w:val="0"/>
                <w:szCs w:val="21"/>
              </w:rPr>
            </w:pP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安装调试大纲</w:t>
            </w:r>
          </w:p>
        </w:tc>
      </w:tr>
      <w:tr w:rsidR="007B4CFD" w:rsidRPr="00CE1FC0" w:rsidTr="00EF00A6">
        <w:trPr>
          <w:trHeight w:val="70"/>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A15B28">
            <w:pPr>
              <w:numPr>
                <w:ilvl w:val="0"/>
                <w:numId w:val="3"/>
              </w:numPr>
              <w:tabs>
                <w:tab w:val="num" w:pos="0"/>
              </w:tabs>
              <w:adjustRightInd w:val="0"/>
              <w:snapToGrid w:val="0"/>
              <w:spacing w:line="360" w:lineRule="auto"/>
              <w:jc w:val="center"/>
              <w:rPr>
                <w:kern w:val="0"/>
                <w:szCs w:val="21"/>
              </w:rPr>
            </w:pP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验收大纲</w:t>
            </w:r>
          </w:p>
        </w:tc>
      </w:tr>
      <w:tr w:rsidR="007B4CFD" w:rsidRPr="00CE1FC0" w:rsidTr="00EF00A6">
        <w:trPr>
          <w:trHeight w:val="70"/>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A15B28">
            <w:pPr>
              <w:numPr>
                <w:ilvl w:val="0"/>
                <w:numId w:val="3"/>
              </w:numPr>
              <w:tabs>
                <w:tab w:val="num" w:pos="0"/>
              </w:tabs>
              <w:adjustRightInd w:val="0"/>
              <w:snapToGrid w:val="0"/>
              <w:spacing w:line="360" w:lineRule="auto"/>
              <w:jc w:val="center"/>
              <w:rPr>
                <w:kern w:val="0"/>
                <w:szCs w:val="21"/>
              </w:rPr>
            </w:pP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制造技术条件报告</w:t>
            </w:r>
          </w:p>
        </w:tc>
      </w:tr>
      <w:tr w:rsidR="007B4CFD" w:rsidRPr="00CE1FC0" w:rsidTr="00EF00A6">
        <w:trPr>
          <w:trHeight w:val="70"/>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A15B28">
            <w:pPr>
              <w:numPr>
                <w:ilvl w:val="0"/>
                <w:numId w:val="3"/>
              </w:numPr>
              <w:tabs>
                <w:tab w:val="num" w:pos="0"/>
              </w:tabs>
              <w:adjustRightInd w:val="0"/>
              <w:snapToGrid w:val="0"/>
              <w:spacing w:line="360" w:lineRule="auto"/>
              <w:jc w:val="center"/>
              <w:rPr>
                <w:kern w:val="0"/>
                <w:szCs w:val="21"/>
              </w:rPr>
            </w:pP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经济性分析报告</w:t>
            </w:r>
          </w:p>
        </w:tc>
      </w:tr>
      <w:tr w:rsidR="007B4CFD" w:rsidRPr="00CE1FC0" w:rsidTr="00EF00A6">
        <w:trPr>
          <w:trHeight w:val="70"/>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EF00A6">
            <w:pPr>
              <w:adjustRightInd w:val="0"/>
              <w:snapToGrid w:val="0"/>
              <w:spacing w:line="360" w:lineRule="auto"/>
              <w:jc w:val="center"/>
              <w:rPr>
                <w:kern w:val="0"/>
                <w:szCs w:val="21"/>
              </w:rPr>
            </w:pPr>
            <w:r w:rsidRPr="00CE1FC0">
              <w:rPr>
                <w:kern w:val="0"/>
                <w:szCs w:val="21"/>
              </w:rPr>
              <w:t>三</w:t>
            </w:r>
          </w:p>
        </w:tc>
        <w:tc>
          <w:tcPr>
            <w:tcW w:w="4285" w:type="pct"/>
            <w:tcBorders>
              <w:top w:val="single" w:sz="4" w:space="0" w:color="auto"/>
              <w:bottom w:val="single" w:sz="4" w:space="0" w:color="auto"/>
            </w:tcBorders>
            <w:vAlign w:val="center"/>
          </w:tcPr>
          <w:p w:rsidR="007B4CFD" w:rsidRPr="00CE1FC0" w:rsidDel="005B6BE6" w:rsidRDefault="007B4CFD" w:rsidP="00EF00A6">
            <w:pPr>
              <w:adjustRightInd w:val="0"/>
              <w:snapToGrid w:val="0"/>
              <w:spacing w:line="360" w:lineRule="auto"/>
              <w:rPr>
                <w:b/>
                <w:kern w:val="0"/>
                <w:szCs w:val="21"/>
              </w:rPr>
            </w:pPr>
            <w:r w:rsidRPr="00CE1FC0">
              <w:rPr>
                <w:b/>
                <w:kern w:val="0"/>
                <w:szCs w:val="21"/>
              </w:rPr>
              <w:t>研制生产前：</w:t>
            </w:r>
          </w:p>
        </w:tc>
      </w:tr>
      <w:tr w:rsidR="007B4CFD" w:rsidRPr="00CE1FC0" w:rsidTr="00EF00A6">
        <w:trPr>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A15B28">
            <w:pPr>
              <w:numPr>
                <w:ilvl w:val="0"/>
                <w:numId w:val="3"/>
              </w:numPr>
              <w:tabs>
                <w:tab w:val="num" w:pos="0"/>
              </w:tabs>
              <w:adjustRightInd w:val="0"/>
              <w:snapToGrid w:val="0"/>
              <w:spacing w:line="360" w:lineRule="auto"/>
              <w:jc w:val="center"/>
              <w:rPr>
                <w:kern w:val="0"/>
                <w:szCs w:val="21"/>
              </w:rPr>
            </w:pP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工艺方案</w:t>
            </w:r>
          </w:p>
        </w:tc>
      </w:tr>
      <w:tr w:rsidR="007B4CFD" w:rsidRPr="00CE1FC0" w:rsidTr="00EF00A6">
        <w:trPr>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EF00A6">
            <w:pPr>
              <w:adjustRightInd w:val="0"/>
              <w:snapToGrid w:val="0"/>
              <w:spacing w:line="360" w:lineRule="auto"/>
              <w:jc w:val="center"/>
              <w:rPr>
                <w:kern w:val="0"/>
                <w:szCs w:val="21"/>
              </w:rPr>
            </w:pPr>
            <w:r w:rsidRPr="00CE1FC0">
              <w:rPr>
                <w:kern w:val="0"/>
                <w:szCs w:val="21"/>
              </w:rPr>
              <w:t>四</w:t>
            </w: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研制生产过程中</w:t>
            </w:r>
          </w:p>
        </w:tc>
      </w:tr>
      <w:tr w:rsidR="007B4CFD" w:rsidRPr="00CE1FC0" w:rsidTr="00EF00A6">
        <w:trPr>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A15B28">
            <w:pPr>
              <w:numPr>
                <w:ilvl w:val="0"/>
                <w:numId w:val="3"/>
              </w:numPr>
              <w:tabs>
                <w:tab w:val="num" w:pos="0"/>
              </w:tabs>
              <w:adjustRightInd w:val="0"/>
              <w:snapToGrid w:val="0"/>
              <w:spacing w:line="360" w:lineRule="auto"/>
              <w:jc w:val="center"/>
              <w:rPr>
                <w:kern w:val="0"/>
                <w:szCs w:val="21"/>
              </w:rPr>
            </w:pP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加工制造过程中的各阶段总结、阶段测试报告、变更记录、说明和图纸等过程记录文件即《中间过程控制记录》</w:t>
            </w:r>
          </w:p>
        </w:tc>
      </w:tr>
      <w:tr w:rsidR="007B4CFD" w:rsidRPr="00CE1FC0" w:rsidTr="00EF00A6">
        <w:trPr>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EF00A6">
            <w:pPr>
              <w:adjustRightInd w:val="0"/>
              <w:snapToGrid w:val="0"/>
              <w:spacing w:line="360" w:lineRule="auto"/>
              <w:jc w:val="center"/>
              <w:rPr>
                <w:b/>
                <w:kern w:val="0"/>
                <w:szCs w:val="21"/>
              </w:rPr>
            </w:pPr>
            <w:r w:rsidRPr="00CE1FC0">
              <w:rPr>
                <w:b/>
                <w:kern w:val="0"/>
                <w:szCs w:val="21"/>
              </w:rPr>
              <w:t>五</w:t>
            </w: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b/>
                <w:kern w:val="0"/>
                <w:szCs w:val="21"/>
              </w:rPr>
            </w:pPr>
            <w:r w:rsidRPr="00CE1FC0">
              <w:rPr>
                <w:b/>
                <w:kern w:val="0"/>
                <w:szCs w:val="21"/>
              </w:rPr>
              <w:t>现场联调前</w:t>
            </w:r>
          </w:p>
        </w:tc>
      </w:tr>
      <w:tr w:rsidR="007B4CFD" w:rsidRPr="00CE1FC0" w:rsidTr="00EF00A6">
        <w:trPr>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A15B28">
            <w:pPr>
              <w:numPr>
                <w:ilvl w:val="0"/>
                <w:numId w:val="3"/>
              </w:numPr>
              <w:tabs>
                <w:tab w:val="num" w:pos="0"/>
              </w:tabs>
              <w:adjustRightInd w:val="0"/>
              <w:snapToGrid w:val="0"/>
              <w:spacing w:line="360" w:lineRule="auto"/>
              <w:jc w:val="center"/>
              <w:rPr>
                <w:kern w:val="0"/>
                <w:szCs w:val="21"/>
              </w:rPr>
            </w:pP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现场安装及调试实施方案</w:t>
            </w:r>
          </w:p>
        </w:tc>
      </w:tr>
      <w:tr w:rsidR="007B4CFD" w:rsidRPr="00CE1FC0" w:rsidTr="00EF00A6">
        <w:trPr>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EF00A6">
            <w:pPr>
              <w:adjustRightInd w:val="0"/>
              <w:snapToGrid w:val="0"/>
              <w:spacing w:line="360" w:lineRule="auto"/>
              <w:jc w:val="center"/>
              <w:rPr>
                <w:b/>
                <w:kern w:val="0"/>
                <w:szCs w:val="21"/>
              </w:rPr>
            </w:pPr>
            <w:r w:rsidRPr="00CE1FC0">
              <w:rPr>
                <w:b/>
                <w:kern w:val="0"/>
                <w:szCs w:val="21"/>
              </w:rPr>
              <w:t>六</w:t>
            </w: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b/>
                <w:kern w:val="0"/>
                <w:szCs w:val="21"/>
              </w:rPr>
            </w:pPr>
            <w:r w:rsidRPr="00CE1FC0">
              <w:rPr>
                <w:b/>
                <w:kern w:val="0"/>
                <w:szCs w:val="21"/>
              </w:rPr>
              <w:t>设备验收前</w:t>
            </w:r>
          </w:p>
        </w:tc>
      </w:tr>
      <w:tr w:rsidR="007B4CFD" w:rsidRPr="00CE1FC0" w:rsidTr="00EF00A6">
        <w:trPr>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A15B28">
            <w:pPr>
              <w:numPr>
                <w:ilvl w:val="0"/>
                <w:numId w:val="3"/>
              </w:numPr>
              <w:tabs>
                <w:tab w:val="num" w:pos="0"/>
              </w:tabs>
              <w:adjustRightInd w:val="0"/>
              <w:snapToGrid w:val="0"/>
              <w:spacing w:line="360" w:lineRule="auto"/>
              <w:jc w:val="center"/>
              <w:rPr>
                <w:kern w:val="0"/>
                <w:szCs w:val="21"/>
              </w:rPr>
            </w:pP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项目总结报告</w:t>
            </w:r>
          </w:p>
        </w:tc>
      </w:tr>
      <w:tr w:rsidR="007B4CFD" w:rsidRPr="00CE1FC0" w:rsidTr="00EF00A6">
        <w:trPr>
          <w:trHeight w:val="285"/>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A15B28">
            <w:pPr>
              <w:numPr>
                <w:ilvl w:val="0"/>
                <w:numId w:val="3"/>
              </w:numPr>
              <w:tabs>
                <w:tab w:val="num" w:pos="0"/>
              </w:tabs>
              <w:adjustRightInd w:val="0"/>
              <w:snapToGrid w:val="0"/>
              <w:spacing w:line="360" w:lineRule="auto"/>
              <w:jc w:val="center"/>
              <w:rPr>
                <w:kern w:val="0"/>
                <w:szCs w:val="21"/>
              </w:rPr>
            </w:pP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工艺文件、规范及目录清单</w:t>
            </w:r>
          </w:p>
        </w:tc>
      </w:tr>
      <w:tr w:rsidR="007B4CFD" w:rsidRPr="00CE1FC0" w:rsidTr="00EF00A6">
        <w:trPr>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A15B28">
            <w:pPr>
              <w:numPr>
                <w:ilvl w:val="0"/>
                <w:numId w:val="3"/>
              </w:numPr>
              <w:tabs>
                <w:tab w:val="num" w:pos="0"/>
              </w:tabs>
              <w:adjustRightInd w:val="0"/>
              <w:snapToGrid w:val="0"/>
              <w:spacing w:line="360" w:lineRule="auto"/>
              <w:jc w:val="center"/>
              <w:rPr>
                <w:kern w:val="0"/>
                <w:szCs w:val="21"/>
              </w:rPr>
            </w:pP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产品出厂检测报告、合格证明文件资料</w:t>
            </w:r>
          </w:p>
        </w:tc>
      </w:tr>
      <w:tr w:rsidR="007B4CFD" w:rsidRPr="00CE1FC0" w:rsidTr="00EF00A6">
        <w:trPr>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A15B28">
            <w:pPr>
              <w:numPr>
                <w:ilvl w:val="0"/>
                <w:numId w:val="3"/>
              </w:numPr>
              <w:adjustRightInd w:val="0"/>
              <w:snapToGrid w:val="0"/>
              <w:spacing w:line="360" w:lineRule="auto"/>
              <w:jc w:val="center"/>
              <w:rPr>
                <w:kern w:val="0"/>
                <w:szCs w:val="21"/>
              </w:rPr>
            </w:pP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设备使用说明书</w:t>
            </w:r>
          </w:p>
        </w:tc>
      </w:tr>
      <w:tr w:rsidR="007B4CFD" w:rsidRPr="00CE1FC0" w:rsidTr="00EF00A6">
        <w:trPr>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A15B28">
            <w:pPr>
              <w:numPr>
                <w:ilvl w:val="0"/>
                <w:numId w:val="3"/>
              </w:numPr>
              <w:adjustRightInd w:val="0"/>
              <w:snapToGrid w:val="0"/>
              <w:spacing w:line="360" w:lineRule="auto"/>
              <w:jc w:val="center"/>
              <w:rPr>
                <w:kern w:val="0"/>
                <w:szCs w:val="21"/>
              </w:rPr>
            </w:pP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设备维护手册</w:t>
            </w:r>
          </w:p>
        </w:tc>
      </w:tr>
      <w:tr w:rsidR="007B4CFD" w:rsidRPr="00CE1FC0" w:rsidTr="00EF00A6">
        <w:trPr>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A15B28">
            <w:pPr>
              <w:numPr>
                <w:ilvl w:val="0"/>
                <w:numId w:val="3"/>
              </w:numPr>
              <w:adjustRightInd w:val="0"/>
              <w:snapToGrid w:val="0"/>
              <w:spacing w:line="360" w:lineRule="auto"/>
              <w:jc w:val="center"/>
              <w:rPr>
                <w:kern w:val="0"/>
                <w:szCs w:val="21"/>
              </w:rPr>
            </w:pP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保养记录</w:t>
            </w:r>
          </w:p>
        </w:tc>
      </w:tr>
      <w:tr w:rsidR="007B4CFD" w:rsidRPr="00CE1FC0" w:rsidTr="00EF00A6">
        <w:trPr>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A15B28">
            <w:pPr>
              <w:numPr>
                <w:ilvl w:val="0"/>
                <w:numId w:val="3"/>
              </w:numPr>
              <w:adjustRightInd w:val="0"/>
              <w:snapToGrid w:val="0"/>
              <w:spacing w:line="360" w:lineRule="auto"/>
              <w:jc w:val="center"/>
              <w:rPr>
                <w:kern w:val="0"/>
                <w:szCs w:val="21"/>
              </w:rPr>
            </w:pP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全套竣工图纸（</w:t>
            </w:r>
            <w:proofErr w:type="gramStart"/>
            <w:r w:rsidRPr="00CE1FC0">
              <w:rPr>
                <w:kern w:val="0"/>
                <w:szCs w:val="21"/>
              </w:rPr>
              <w:t>三维图</w:t>
            </w:r>
            <w:proofErr w:type="gramEnd"/>
            <w:r w:rsidRPr="00CE1FC0">
              <w:rPr>
                <w:kern w:val="0"/>
                <w:szCs w:val="21"/>
              </w:rPr>
              <w:t>和二</w:t>
            </w:r>
            <w:proofErr w:type="gramStart"/>
            <w:r w:rsidRPr="00CE1FC0">
              <w:rPr>
                <w:kern w:val="0"/>
                <w:szCs w:val="21"/>
              </w:rPr>
              <w:t>维工程</w:t>
            </w:r>
            <w:proofErr w:type="gramEnd"/>
            <w:r w:rsidRPr="00CE1FC0">
              <w:rPr>
                <w:kern w:val="0"/>
                <w:szCs w:val="21"/>
              </w:rPr>
              <w:t>图纸）</w:t>
            </w:r>
          </w:p>
        </w:tc>
      </w:tr>
      <w:tr w:rsidR="007B4CFD" w:rsidRPr="00CE1FC0" w:rsidTr="00EF00A6">
        <w:trPr>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A15B28">
            <w:pPr>
              <w:numPr>
                <w:ilvl w:val="0"/>
                <w:numId w:val="3"/>
              </w:numPr>
              <w:adjustRightInd w:val="0"/>
              <w:snapToGrid w:val="0"/>
              <w:spacing w:line="360" w:lineRule="auto"/>
              <w:jc w:val="center"/>
              <w:rPr>
                <w:kern w:val="0"/>
                <w:szCs w:val="21"/>
              </w:rPr>
            </w:pP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软件用户手册（如有软件）</w:t>
            </w:r>
          </w:p>
        </w:tc>
      </w:tr>
      <w:tr w:rsidR="007B4CFD" w:rsidRPr="00CE1FC0" w:rsidTr="00EF00A6">
        <w:trPr>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A15B28">
            <w:pPr>
              <w:numPr>
                <w:ilvl w:val="0"/>
                <w:numId w:val="3"/>
              </w:numPr>
              <w:adjustRightInd w:val="0"/>
              <w:snapToGrid w:val="0"/>
              <w:spacing w:line="360" w:lineRule="auto"/>
              <w:jc w:val="center"/>
              <w:rPr>
                <w:kern w:val="0"/>
                <w:szCs w:val="21"/>
              </w:rPr>
            </w:pP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控制软件可执行程序、源代码与支撑软件（如有软件）</w:t>
            </w:r>
          </w:p>
        </w:tc>
      </w:tr>
      <w:tr w:rsidR="007B4CFD" w:rsidRPr="00CE1FC0" w:rsidTr="00EF00A6">
        <w:trPr>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A15B28">
            <w:pPr>
              <w:numPr>
                <w:ilvl w:val="0"/>
                <w:numId w:val="3"/>
              </w:numPr>
              <w:adjustRightInd w:val="0"/>
              <w:snapToGrid w:val="0"/>
              <w:spacing w:line="360" w:lineRule="auto"/>
              <w:jc w:val="center"/>
              <w:rPr>
                <w:kern w:val="0"/>
                <w:szCs w:val="21"/>
              </w:rPr>
            </w:pP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软件工程化需要的文档</w:t>
            </w:r>
          </w:p>
        </w:tc>
      </w:tr>
      <w:tr w:rsidR="007B4CFD" w:rsidRPr="00CE1FC0" w:rsidTr="00EF00A6">
        <w:trPr>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A15B28">
            <w:pPr>
              <w:numPr>
                <w:ilvl w:val="0"/>
                <w:numId w:val="3"/>
              </w:numPr>
              <w:adjustRightInd w:val="0"/>
              <w:snapToGrid w:val="0"/>
              <w:spacing w:line="360" w:lineRule="auto"/>
              <w:jc w:val="center"/>
              <w:rPr>
                <w:kern w:val="0"/>
                <w:szCs w:val="21"/>
              </w:rPr>
            </w:pP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产品交付清单（</w:t>
            </w:r>
            <w:proofErr w:type="gramStart"/>
            <w:r w:rsidRPr="00CE1FC0">
              <w:rPr>
                <w:kern w:val="0"/>
                <w:szCs w:val="21"/>
              </w:rPr>
              <w:t>含文件</w:t>
            </w:r>
            <w:proofErr w:type="gramEnd"/>
            <w:r w:rsidRPr="00CE1FC0">
              <w:rPr>
                <w:kern w:val="0"/>
                <w:szCs w:val="21"/>
              </w:rPr>
              <w:t>清单）</w:t>
            </w:r>
          </w:p>
        </w:tc>
      </w:tr>
      <w:tr w:rsidR="007B4CFD" w:rsidRPr="00CE1FC0" w:rsidTr="00EF00A6">
        <w:trPr>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A15B28">
            <w:pPr>
              <w:numPr>
                <w:ilvl w:val="0"/>
                <w:numId w:val="3"/>
              </w:numPr>
              <w:adjustRightInd w:val="0"/>
              <w:snapToGrid w:val="0"/>
              <w:spacing w:line="360" w:lineRule="auto"/>
              <w:jc w:val="center"/>
              <w:rPr>
                <w:kern w:val="0"/>
                <w:szCs w:val="21"/>
              </w:rPr>
            </w:pP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电气元器件明细表</w:t>
            </w:r>
          </w:p>
        </w:tc>
      </w:tr>
      <w:tr w:rsidR="007B4CFD" w:rsidRPr="00CE1FC0" w:rsidTr="00EF00A6">
        <w:trPr>
          <w:trHeight w:val="70"/>
          <w:jc w:val="center"/>
        </w:trPr>
        <w:tc>
          <w:tcPr>
            <w:tcW w:w="715" w:type="pct"/>
            <w:tcBorders>
              <w:top w:val="single" w:sz="4" w:space="0" w:color="auto"/>
              <w:left w:val="single" w:sz="12" w:space="0" w:color="auto"/>
              <w:bottom w:val="single" w:sz="4" w:space="0" w:color="auto"/>
            </w:tcBorders>
            <w:vAlign w:val="center"/>
          </w:tcPr>
          <w:p w:rsidR="007B4CFD" w:rsidRPr="00CE1FC0" w:rsidRDefault="007B4CFD" w:rsidP="00A15B28">
            <w:pPr>
              <w:numPr>
                <w:ilvl w:val="0"/>
                <w:numId w:val="3"/>
              </w:numPr>
              <w:adjustRightInd w:val="0"/>
              <w:snapToGrid w:val="0"/>
              <w:spacing w:line="360" w:lineRule="auto"/>
              <w:jc w:val="center"/>
              <w:rPr>
                <w:kern w:val="0"/>
                <w:szCs w:val="21"/>
              </w:rPr>
            </w:pPr>
          </w:p>
        </w:tc>
        <w:tc>
          <w:tcPr>
            <w:tcW w:w="4285" w:type="pct"/>
            <w:tcBorders>
              <w:top w:val="single" w:sz="4" w:space="0" w:color="auto"/>
              <w:bottom w:val="single" w:sz="4" w:space="0" w:color="auto"/>
            </w:tcBorders>
            <w:vAlign w:val="center"/>
          </w:tcPr>
          <w:p w:rsidR="007B4CFD" w:rsidRPr="00CE1FC0" w:rsidRDefault="007B4CFD" w:rsidP="00EF00A6">
            <w:pPr>
              <w:adjustRightInd w:val="0"/>
              <w:snapToGrid w:val="0"/>
              <w:spacing w:line="360" w:lineRule="auto"/>
              <w:rPr>
                <w:kern w:val="0"/>
                <w:szCs w:val="21"/>
              </w:rPr>
            </w:pPr>
            <w:r w:rsidRPr="00CE1FC0">
              <w:rPr>
                <w:kern w:val="0"/>
                <w:szCs w:val="21"/>
              </w:rPr>
              <w:t>电气接线图</w:t>
            </w:r>
          </w:p>
        </w:tc>
      </w:tr>
    </w:tbl>
    <w:p w:rsidR="007B4CFD" w:rsidRPr="00CE1FC0" w:rsidRDefault="007B4CFD" w:rsidP="00A15B28">
      <w:pPr>
        <w:pStyle w:val="af8"/>
        <w:numPr>
          <w:ilvl w:val="0"/>
          <w:numId w:val="2"/>
        </w:numPr>
        <w:spacing w:line="440" w:lineRule="exact"/>
        <w:ind w:firstLineChars="0"/>
        <w:rPr>
          <w:rFonts w:ascii="Times New Roman" w:hAnsi="Times New Roman"/>
        </w:rPr>
      </w:pPr>
      <w:r w:rsidRPr="00CE1FC0">
        <w:rPr>
          <w:rFonts w:ascii="Times New Roman" w:hAnsi="Times New Roman"/>
        </w:rPr>
        <w:t>任务书</w:t>
      </w:r>
    </w:p>
    <w:p w:rsidR="007B4CFD" w:rsidRPr="00CE1FC0" w:rsidRDefault="007B4CFD" w:rsidP="007B4CFD">
      <w:pPr>
        <w:spacing w:line="440" w:lineRule="exact"/>
        <w:ind w:left="422"/>
      </w:pPr>
      <w:r w:rsidRPr="00CE1FC0">
        <w:t xml:space="preserve">3.1 </w:t>
      </w:r>
      <w:r w:rsidRPr="00CE1FC0">
        <w:t>探针系统的技术参数、指标、设计要求、材料要求等</w:t>
      </w:r>
    </w:p>
    <w:p w:rsidR="007B4CFD" w:rsidRPr="00CE1FC0" w:rsidRDefault="007B4CFD" w:rsidP="007B4CFD">
      <w:pPr>
        <w:spacing w:line="440" w:lineRule="exact"/>
        <w:ind w:left="422"/>
      </w:pPr>
      <w:r w:rsidRPr="00CE1FC0">
        <w:t>3.1.1</w:t>
      </w:r>
      <w:r w:rsidRPr="00CE1FC0">
        <w:t>功能要求</w:t>
      </w:r>
    </w:p>
    <w:p w:rsidR="007B4CFD" w:rsidRPr="00CE1FC0" w:rsidRDefault="007B4CFD" w:rsidP="007B4CFD">
      <w:pPr>
        <w:spacing w:line="440" w:lineRule="exact"/>
        <w:ind w:firstLineChars="200" w:firstLine="420"/>
      </w:pPr>
      <w:r w:rsidRPr="00CE1FC0">
        <w:t>探针系统可以测量等离子体密度、磁场强度、目标区等离子体电流等物理量。采用静电探针和</w:t>
      </w:r>
      <w:proofErr w:type="gramStart"/>
      <w:r w:rsidRPr="00CE1FC0">
        <w:t>磁探针</w:t>
      </w:r>
      <w:proofErr w:type="gramEnd"/>
      <w:r w:rsidRPr="00CE1FC0">
        <w:t>系统对不同等离子体放电区域产生的等离子体进行电子温度和电子密度初步分辨测量，实验过程中等离子体产生的空间尺度较大，因此采用多组探针。并且，探针系统将基本框架搭好后，后续可以进一步增加</w:t>
      </w:r>
      <w:proofErr w:type="gramStart"/>
      <w:r w:rsidRPr="00CE1FC0">
        <w:t>探针道</w:t>
      </w:r>
      <w:proofErr w:type="gramEnd"/>
      <w:r w:rsidRPr="00CE1FC0">
        <w:t>数，开展较大规模的阵列化等离子体参数研究。因此，探针系统还需具备较强的扩展功能。</w:t>
      </w:r>
    </w:p>
    <w:p w:rsidR="007B4CFD" w:rsidRPr="00CE1FC0" w:rsidRDefault="007B4CFD" w:rsidP="007B4CFD">
      <w:pPr>
        <w:spacing w:line="440" w:lineRule="exact"/>
        <w:ind w:left="422"/>
      </w:pPr>
      <w:r w:rsidRPr="00CE1FC0">
        <w:t>3.1.2</w:t>
      </w:r>
      <w:r w:rsidRPr="00CE1FC0">
        <w:t>技术要求</w:t>
      </w:r>
    </w:p>
    <w:p w:rsidR="007B4CFD" w:rsidRPr="00CE1FC0" w:rsidRDefault="007B4CFD" w:rsidP="007B4CFD">
      <w:pPr>
        <w:spacing w:line="440" w:lineRule="exact"/>
        <w:ind w:firstLine="420"/>
        <w:rPr>
          <w:b/>
        </w:rPr>
      </w:pPr>
      <w:r w:rsidRPr="00CE1FC0">
        <w:rPr>
          <w:b/>
        </w:rPr>
        <w:t>总体要求</w:t>
      </w:r>
    </w:p>
    <w:p w:rsidR="007B4CFD" w:rsidRPr="00CE1FC0" w:rsidRDefault="007B4CFD" w:rsidP="007B4CFD">
      <w:pPr>
        <w:spacing w:line="440" w:lineRule="exact"/>
        <w:ind w:firstLine="420"/>
        <w:rPr>
          <w:b/>
        </w:rPr>
      </w:pPr>
      <w:r w:rsidRPr="00CE1FC0">
        <w:rPr>
          <w:szCs w:val="21"/>
        </w:rPr>
        <w:t>探针的</w:t>
      </w:r>
      <w:r w:rsidRPr="00CE1FC0">
        <w:rPr>
          <w:kern w:val="0"/>
        </w:rPr>
        <w:t>主要参数及验收指标</w:t>
      </w:r>
      <w:r w:rsidRPr="00CE1FC0">
        <w:rPr>
          <w:szCs w:val="21"/>
        </w:rPr>
        <w:t>要求</w:t>
      </w:r>
      <w:r>
        <w:rPr>
          <w:rFonts w:hint="eastAsia"/>
          <w:szCs w:val="21"/>
        </w:rPr>
        <w:t>详见下面的详细技术要求</w:t>
      </w:r>
      <w:r>
        <w:rPr>
          <w:szCs w:val="21"/>
        </w:rPr>
        <w:t>。</w:t>
      </w:r>
    </w:p>
    <w:p w:rsidR="007B4CFD" w:rsidRPr="00CE1FC0" w:rsidRDefault="007B4CFD" w:rsidP="007B4CFD">
      <w:pPr>
        <w:spacing w:line="440" w:lineRule="exact"/>
        <w:ind w:firstLine="420"/>
        <w:rPr>
          <w:b/>
        </w:rPr>
      </w:pPr>
      <w:r w:rsidRPr="00CE1FC0">
        <w:rPr>
          <w:b/>
        </w:rPr>
        <w:t>详细技术要求</w:t>
      </w:r>
    </w:p>
    <w:p w:rsidR="007B4CFD" w:rsidRPr="00CE1FC0" w:rsidRDefault="007B4CFD" w:rsidP="007B4CFD">
      <w:pPr>
        <w:spacing w:line="440" w:lineRule="exact"/>
        <w:ind w:firstLineChars="200" w:firstLine="420"/>
        <w:rPr>
          <w:szCs w:val="21"/>
        </w:rPr>
      </w:pPr>
      <w:r w:rsidRPr="00CE1FC0">
        <w:rPr>
          <w:szCs w:val="21"/>
        </w:rPr>
        <w:t>探针系统主要部件的详细技术要求</w:t>
      </w:r>
      <w:r>
        <w:rPr>
          <w:szCs w:val="21"/>
        </w:rPr>
        <w:t>（</w:t>
      </w:r>
      <w:r>
        <w:rPr>
          <w:rFonts w:hint="eastAsia"/>
          <w:szCs w:val="21"/>
        </w:rPr>
        <w:t>包括</w:t>
      </w:r>
      <w:r w:rsidRPr="00CE1FC0">
        <w:rPr>
          <w:rFonts w:hint="eastAsia"/>
          <w:szCs w:val="21"/>
        </w:rPr>
        <w:t>设备的布局、摆放位置、与其他设备或基建协调、要求等</w:t>
      </w:r>
      <w:r>
        <w:rPr>
          <w:szCs w:val="21"/>
        </w:rPr>
        <w:t>）</w:t>
      </w:r>
      <w:r w:rsidRPr="00CE1FC0">
        <w:rPr>
          <w:szCs w:val="21"/>
        </w:rPr>
        <w:t>如下：</w:t>
      </w:r>
    </w:p>
    <w:p w:rsidR="007B4CFD" w:rsidRPr="00CE1FC0" w:rsidRDefault="007B4CFD" w:rsidP="007B4CFD">
      <w:pPr>
        <w:spacing w:line="440" w:lineRule="exact"/>
        <w:ind w:firstLineChars="200" w:firstLine="422"/>
        <w:rPr>
          <w:b/>
          <w:szCs w:val="21"/>
        </w:rPr>
      </w:pPr>
      <w:r w:rsidRPr="00CE1FC0">
        <w:rPr>
          <w:b/>
          <w:szCs w:val="21"/>
        </w:rPr>
        <w:t>（一）临近空间等离子体环境模拟分系统：</w:t>
      </w:r>
    </w:p>
    <w:p w:rsidR="007B4CFD" w:rsidRPr="00CE1FC0" w:rsidRDefault="007B4CFD" w:rsidP="007B4CFD">
      <w:pPr>
        <w:spacing w:line="440" w:lineRule="exact"/>
        <w:ind w:firstLineChars="200" w:firstLine="420"/>
        <w:rPr>
          <w:szCs w:val="21"/>
        </w:rPr>
      </w:pPr>
      <w:r w:rsidRPr="00CE1FC0">
        <w:rPr>
          <w:szCs w:val="21"/>
        </w:rPr>
        <w:t>临近空间等离子体环境模拟分系统主要工作环境与条件如下：</w:t>
      </w:r>
    </w:p>
    <w:p w:rsidR="007B4CFD" w:rsidRPr="00CE1FC0" w:rsidRDefault="007B4CFD" w:rsidP="00A15B28">
      <w:pPr>
        <w:pStyle w:val="af8"/>
        <w:numPr>
          <w:ilvl w:val="0"/>
          <w:numId w:val="4"/>
        </w:numPr>
        <w:spacing w:line="440" w:lineRule="exact"/>
        <w:ind w:firstLineChars="0"/>
        <w:rPr>
          <w:rFonts w:ascii="Times New Roman" w:hAnsi="Times New Roman"/>
          <w:szCs w:val="21"/>
        </w:rPr>
      </w:pPr>
      <w:r w:rsidRPr="00CE1FC0">
        <w:rPr>
          <w:rFonts w:ascii="Times New Roman" w:hAnsi="Times New Roman"/>
          <w:b/>
          <w:szCs w:val="21"/>
        </w:rPr>
        <w:t>工作环境与气压：</w:t>
      </w:r>
      <w:r w:rsidRPr="00CE1FC0">
        <w:rPr>
          <w:rFonts w:ascii="Times New Roman" w:hAnsi="Times New Roman"/>
          <w:szCs w:val="21"/>
        </w:rPr>
        <w:t>临近空间等离子体环境模拟分系统的主要工作气体为氩气，工作压强为</w:t>
      </w:r>
      <w:r w:rsidRPr="00CE1FC0">
        <w:rPr>
          <w:rFonts w:ascii="Times New Roman" w:hAnsi="Times New Roman"/>
          <w:szCs w:val="21"/>
        </w:rPr>
        <w:t>10</w:t>
      </w:r>
      <w:r w:rsidRPr="00CE1FC0">
        <w:rPr>
          <w:rFonts w:ascii="Times New Roman" w:hAnsi="Times New Roman"/>
          <w:szCs w:val="21"/>
          <w:vertAlign w:val="superscript"/>
        </w:rPr>
        <w:t xml:space="preserve">2 </w:t>
      </w:r>
      <w:r w:rsidRPr="00CE1FC0">
        <w:rPr>
          <w:rFonts w:ascii="Times New Roman" w:hAnsi="Times New Roman"/>
          <w:szCs w:val="21"/>
        </w:rPr>
        <w:t>~ 10</w:t>
      </w:r>
      <w:r w:rsidRPr="00CE1FC0">
        <w:rPr>
          <w:rFonts w:ascii="Times New Roman" w:hAnsi="Times New Roman"/>
          <w:szCs w:val="21"/>
          <w:vertAlign w:val="superscript"/>
        </w:rPr>
        <w:t xml:space="preserve">3 </w:t>
      </w:r>
      <w:r w:rsidRPr="00CE1FC0">
        <w:rPr>
          <w:rFonts w:ascii="Times New Roman" w:hAnsi="Times New Roman"/>
          <w:szCs w:val="21"/>
        </w:rPr>
        <w:t>Pa</w:t>
      </w:r>
      <w:r w:rsidRPr="00CE1FC0">
        <w:rPr>
          <w:rFonts w:ascii="Times New Roman" w:hAnsi="Times New Roman"/>
          <w:szCs w:val="21"/>
        </w:rPr>
        <w:t>；</w:t>
      </w:r>
    </w:p>
    <w:p w:rsidR="007B4CFD" w:rsidRPr="00CE1FC0" w:rsidRDefault="007B4CFD" w:rsidP="00A15B28">
      <w:pPr>
        <w:pStyle w:val="af8"/>
        <w:numPr>
          <w:ilvl w:val="0"/>
          <w:numId w:val="4"/>
        </w:numPr>
        <w:spacing w:line="440" w:lineRule="exact"/>
        <w:ind w:firstLineChars="0"/>
        <w:rPr>
          <w:rFonts w:ascii="Times New Roman" w:hAnsi="Times New Roman"/>
          <w:szCs w:val="21"/>
        </w:rPr>
      </w:pPr>
      <w:r w:rsidRPr="00CE1FC0">
        <w:rPr>
          <w:rFonts w:ascii="Times New Roman" w:hAnsi="Times New Roman"/>
          <w:b/>
          <w:szCs w:val="21"/>
        </w:rPr>
        <w:t>罐体尺寸：</w:t>
      </w:r>
      <w:r w:rsidRPr="00CE1FC0">
        <w:rPr>
          <w:rFonts w:ascii="Times New Roman" w:hAnsi="Times New Roman"/>
          <w:szCs w:val="21"/>
        </w:rPr>
        <w:t>直径</w:t>
      </w:r>
      <w:r w:rsidRPr="00CE1FC0">
        <w:rPr>
          <w:rFonts w:ascii="Times New Roman" w:hAnsi="Times New Roman"/>
          <w:szCs w:val="21"/>
        </w:rPr>
        <w:t>5 m</w:t>
      </w:r>
      <w:r w:rsidRPr="00CE1FC0">
        <w:rPr>
          <w:rFonts w:ascii="Times New Roman" w:hAnsi="Times New Roman"/>
          <w:szCs w:val="21"/>
        </w:rPr>
        <w:t>，长</w:t>
      </w:r>
      <w:r w:rsidRPr="00CE1FC0">
        <w:rPr>
          <w:rFonts w:ascii="Times New Roman" w:hAnsi="Times New Roman"/>
          <w:szCs w:val="21"/>
        </w:rPr>
        <w:t>6 m</w:t>
      </w:r>
      <w:r w:rsidRPr="00CE1FC0">
        <w:rPr>
          <w:rFonts w:ascii="Times New Roman" w:hAnsi="Times New Roman"/>
          <w:szCs w:val="21"/>
        </w:rPr>
        <w:t>，内有吸波材料；</w:t>
      </w:r>
    </w:p>
    <w:p w:rsidR="007B4CFD" w:rsidRPr="00CE1FC0" w:rsidRDefault="007B4CFD" w:rsidP="00A15B28">
      <w:pPr>
        <w:pStyle w:val="af8"/>
        <w:numPr>
          <w:ilvl w:val="0"/>
          <w:numId w:val="4"/>
        </w:numPr>
        <w:spacing w:line="440" w:lineRule="exact"/>
        <w:ind w:firstLineChars="0"/>
        <w:rPr>
          <w:rFonts w:ascii="Times New Roman" w:hAnsi="Times New Roman"/>
          <w:szCs w:val="21"/>
        </w:rPr>
      </w:pPr>
      <w:r w:rsidRPr="00CE1FC0">
        <w:rPr>
          <w:rFonts w:ascii="Times New Roman" w:hAnsi="Times New Roman"/>
          <w:b/>
          <w:szCs w:val="21"/>
        </w:rPr>
        <w:t>等离子体工作状态：</w:t>
      </w:r>
      <w:r w:rsidRPr="00CE1FC0">
        <w:rPr>
          <w:rFonts w:ascii="Times New Roman" w:hAnsi="Times New Roman"/>
          <w:szCs w:val="21"/>
        </w:rPr>
        <w:t>稳态（准稳态）；</w:t>
      </w:r>
    </w:p>
    <w:p w:rsidR="007B4CFD" w:rsidRPr="00CE1FC0" w:rsidRDefault="007B4CFD" w:rsidP="00A15B28">
      <w:pPr>
        <w:pStyle w:val="af8"/>
        <w:numPr>
          <w:ilvl w:val="0"/>
          <w:numId w:val="4"/>
        </w:numPr>
        <w:spacing w:line="440" w:lineRule="exact"/>
        <w:ind w:firstLineChars="0"/>
        <w:rPr>
          <w:rFonts w:ascii="Times New Roman" w:hAnsi="Times New Roman"/>
          <w:szCs w:val="21"/>
        </w:rPr>
      </w:pPr>
      <w:r w:rsidRPr="00CE1FC0">
        <w:rPr>
          <w:rFonts w:ascii="Times New Roman" w:hAnsi="Times New Roman"/>
          <w:b/>
          <w:szCs w:val="21"/>
        </w:rPr>
        <w:t>等离子体气体温度：</w:t>
      </w:r>
      <w:r w:rsidRPr="00CE1FC0">
        <w:rPr>
          <w:rFonts w:ascii="Times New Roman" w:hAnsi="Times New Roman"/>
          <w:szCs w:val="21"/>
        </w:rPr>
        <w:t>2000-4000 K</w:t>
      </w:r>
      <w:r w:rsidRPr="00CE1FC0">
        <w:rPr>
          <w:rFonts w:ascii="Times New Roman" w:hAnsi="Times New Roman"/>
          <w:szCs w:val="21"/>
        </w:rPr>
        <w:t>；</w:t>
      </w:r>
    </w:p>
    <w:p w:rsidR="007B4CFD" w:rsidRPr="00CE1FC0" w:rsidRDefault="007B4CFD" w:rsidP="00A15B28">
      <w:pPr>
        <w:pStyle w:val="af8"/>
        <w:numPr>
          <w:ilvl w:val="0"/>
          <w:numId w:val="4"/>
        </w:numPr>
        <w:spacing w:line="440" w:lineRule="exact"/>
        <w:ind w:firstLineChars="0"/>
        <w:rPr>
          <w:rFonts w:ascii="Times New Roman" w:hAnsi="Times New Roman"/>
          <w:szCs w:val="21"/>
        </w:rPr>
      </w:pPr>
      <w:r w:rsidRPr="00CE1FC0">
        <w:rPr>
          <w:rFonts w:ascii="Times New Roman" w:hAnsi="Times New Roman"/>
          <w:b/>
          <w:szCs w:val="21"/>
        </w:rPr>
        <w:t>等离子体密度：</w:t>
      </w:r>
      <w:r w:rsidRPr="00CE1FC0">
        <w:rPr>
          <w:rFonts w:ascii="Times New Roman" w:hAnsi="Times New Roman"/>
          <w:szCs w:val="21"/>
        </w:rPr>
        <w:t>典型等离子体密度为</w:t>
      </w:r>
      <w:r w:rsidRPr="00CE1FC0">
        <w:rPr>
          <w:rFonts w:ascii="Times New Roman" w:hAnsi="Times New Roman"/>
          <w:szCs w:val="21"/>
        </w:rPr>
        <w:t>10</w:t>
      </w:r>
      <w:r w:rsidRPr="00CE1FC0">
        <w:rPr>
          <w:rFonts w:ascii="Times New Roman" w:hAnsi="Times New Roman"/>
          <w:szCs w:val="21"/>
          <w:vertAlign w:val="superscript"/>
        </w:rPr>
        <w:t>10</w:t>
      </w:r>
      <w:r w:rsidRPr="00CE1FC0">
        <w:rPr>
          <w:rFonts w:ascii="Times New Roman" w:hAnsi="Times New Roman"/>
          <w:szCs w:val="21"/>
        </w:rPr>
        <w:t>-10</w:t>
      </w:r>
      <w:r w:rsidRPr="00CE1FC0">
        <w:rPr>
          <w:rFonts w:ascii="Times New Roman" w:hAnsi="Times New Roman"/>
          <w:szCs w:val="21"/>
          <w:vertAlign w:val="superscript"/>
        </w:rPr>
        <w:t>13</w:t>
      </w:r>
      <w:r w:rsidRPr="00CE1FC0">
        <w:rPr>
          <w:rFonts w:ascii="Times New Roman" w:hAnsi="Times New Roman"/>
          <w:szCs w:val="21"/>
        </w:rPr>
        <w:t xml:space="preserve"> cm</w:t>
      </w:r>
      <w:r w:rsidRPr="00CE1FC0">
        <w:rPr>
          <w:rFonts w:ascii="Times New Roman" w:hAnsi="Times New Roman"/>
          <w:szCs w:val="21"/>
          <w:vertAlign w:val="superscript"/>
        </w:rPr>
        <w:t>-3</w:t>
      </w:r>
      <w:r w:rsidRPr="00CE1FC0">
        <w:rPr>
          <w:rFonts w:ascii="Times New Roman" w:hAnsi="Times New Roman"/>
          <w:szCs w:val="21"/>
        </w:rPr>
        <w:t>；</w:t>
      </w:r>
    </w:p>
    <w:p w:rsidR="007B4CFD" w:rsidRPr="00CE1FC0" w:rsidRDefault="007B4CFD" w:rsidP="00A15B28">
      <w:pPr>
        <w:pStyle w:val="af8"/>
        <w:numPr>
          <w:ilvl w:val="0"/>
          <w:numId w:val="4"/>
        </w:numPr>
        <w:spacing w:line="440" w:lineRule="exact"/>
        <w:ind w:firstLineChars="0"/>
        <w:rPr>
          <w:rFonts w:ascii="Times New Roman" w:hAnsi="Times New Roman"/>
          <w:szCs w:val="21"/>
        </w:rPr>
      </w:pPr>
      <w:r w:rsidRPr="00CE1FC0">
        <w:rPr>
          <w:rFonts w:ascii="Times New Roman" w:hAnsi="Times New Roman"/>
          <w:b/>
          <w:szCs w:val="21"/>
        </w:rPr>
        <w:t>诊断区域大小：</w:t>
      </w:r>
      <w:r w:rsidRPr="00CE1FC0">
        <w:rPr>
          <w:rFonts w:ascii="Times New Roman" w:hAnsi="Times New Roman"/>
          <w:szCs w:val="21"/>
        </w:rPr>
        <w:t>轴向</w:t>
      </w:r>
      <w:r w:rsidRPr="00CE1FC0">
        <w:rPr>
          <w:rFonts w:ascii="Times New Roman" w:hAnsi="Times New Roman"/>
          <w:szCs w:val="21"/>
        </w:rPr>
        <w:t>1300cm×</w:t>
      </w:r>
      <w:r w:rsidRPr="00CE1FC0">
        <w:rPr>
          <w:rFonts w:ascii="Times New Roman" w:hAnsi="Times New Roman"/>
          <w:szCs w:val="21"/>
        </w:rPr>
        <w:t>厚度</w:t>
      </w:r>
      <w:r w:rsidRPr="00CE1FC0">
        <w:rPr>
          <w:rFonts w:ascii="Times New Roman" w:hAnsi="Times New Roman"/>
          <w:szCs w:val="21"/>
        </w:rPr>
        <w:t>150 cm</w:t>
      </w:r>
      <w:r w:rsidRPr="00CE1FC0">
        <w:rPr>
          <w:rFonts w:ascii="Times New Roman" w:hAnsi="Times New Roman"/>
          <w:szCs w:val="21"/>
        </w:rPr>
        <w:t>的等离子体剖面，探针测量窗口在临近空间等离子体环境模拟分系统的位置如图</w:t>
      </w:r>
      <w:r w:rsidRPr="00CE1FC0">
        <w:rPr>
          <w:rFonts w:ascii="Times New Roman" w:hAnsi="Times New Roman"/>
          <w:szCs w:val="21"/>
        </w:rPr>
        <w:t>3.1-1</w:t>
      </w:r>
      <w:r w:rsidRPr="00CE1FC0">
        <w:rPr>
          <w:rFonts w:ascii="Times New Roman" w:hAnsi="Times New Roman"/>
          <w:szCs w:val="21"/>
        </w:rPr>
        <w:t>所示。</w:t>
      </w:r>
    </w:p>
    <w:p w:rsidR="007B4CFD" w:rsidRPr="00CE1FC0" w:rsidRDefault="007B4CFD" w:rsidP="007B4CFD">
      <w:pPr>
        <w:jc w:val="center"/>
        <w:rPr>
          <w:szCs w:val="21"/>
        </w:rPr>
      </w:pPr>
      <w:r w:rsidRPr="00CE1FC0">
        <w:rPr>
          <w:noProof/>
          <w:szCs w:val="21"/>
        </w:rPr>
        <w:lastRenderedPageBreak/>
        <w:drawing>
          <wp:inline distT="0" distB="0" distL="0" distR="0">
            <wp:extent cx="5274310" cy="2438749"/>
            <wp:effectExtent l="0" t="0" r="2540" b="0"/>
            <wp:docPr id="4" name="图片 5" descr="C:\Users\ADMINI~1\AppData\Local\Temp\154142188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1541421882(1).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2438749"/>
                    </a:xfrm>
                    <a:prstGeom prst="rect">
                      <a:avLst/>
                    </a:prstGeom>
                    <a:noFill/>
                    <a:ln>
                      <a:noFill/>
                    </a:ln>
                  </pic:spPr>
                </pic:pic>
              </a:graphicData>
            </a:graphic>
          </wp:inline>
        </w:drawing>
      </w:r>
    </w:p>
    <w:p w:rsidR="007B4CFD" w:rsidRPr="00CE1FC0" w:rsidRDefault="007B4CFD" w:rsidP="007B4CFD">
      <w:pPr>
        <w:spacing w:line="440" w:lineRule="exact"/>
        <w:ind w:firstLineChars="200" w:firstLine="420"/>
        <w:jc w:val="center"/>
        <w:rPr>
          <w:szCs w:val="21"/>
        </w:rPr>
      </w:pPr>
      <w:r w:rsidRPr="00CE1FC0">
        <w:t>图</w:t>
      </w:r>
      <w:r w:rsidRPr="00CE1FC0">
        <w:t>3.1-1</w:t>
      </w:r>
      <w:r w:rsidRPr="00CE1FC0">
        <w:rPr>
          <w:szCs w:val="21"/>
        </w:rPr>
        <w:t xml:space="preserve"> </w:t>
      </w:r>
      <w:r w:rsidRPr="00CE1FC0">
        <w:rPr>
          <w:szCs w:val="21"/>
        </w:rPr>
        <w:t>探针测量窗口在临近空间等离子体环境模拟分系统位置图</w:t>
      </w:r>
    </w:p>
    <w:p w:rsidR="007B4CFD" w:rsidRPr="00CE1FC0" w:rsidRDefault="007B4CFD" w:rsidP="007B4CFD">
      <w:pPr>
        <w:spacing w:line="440" w:lineRule="exact"/>
        <w:ind w:firstLineChars="200" w:firstLine="422"/>
        <w:rPr>
          <w:b/>
          <w:szCs w:val="21"/>
        </w:rPr>
      </w:pPr>
      <w:r w:rsidRPr="00CE1FC0">
        <w:rPr>
          <w:b/>
          <w:szCs w:val="21"/>
        </w:rPr>
        <w:t>具体技术要求为：</w:t>
      </w:r>
    </w:p>
    <w:p w:rsidR="007B4CFD" w:rsidRPr="00CE1FC0" w:rsidRDefault="007B4CFD" w:rsidP="007B4CFD">
      <w:pPr>
        <w:spacing w:line="440" w:lineRule="exact"/>
        <w:ind w:firstLineChars="200" w:firstLine="422"/>
        <w:rPr>
          <w:b/>
          <w:szCs w:val="21"/>
        </w:rPr>
      </w:pPr>
      <w:r w:rsidRPr="00CE1FC0">
        <w:rPr>
          <w:b/>
          <w:szCs w:val="21"/>
        </w:rPr>
        <w:t>1</w:t>
      </w:r>
      <w:r w:rsidRPr="00CE1FC0">
        <w:rPr>
          <w:b/>
          <w:szCs w:val="21"/>
        </w:rPr>
        <w:t>）测量范围：</w:t>
      </w:r>
      <w:r w:rsidRPr="00CE1FC0">
        <w:rPr>
          <w:szCs w:val="21"/>
        </w:rPr>
        <w:t>如图</w:t>
      </w:r>
      <w:r w:rsidRPr="00CE1FC0">
        <w:rPr>
          <w:szCs w:val="21"/>
        </w:rPr>
        <w:t>3.1-2</w:t>
      </w:r>
      <w:r w:rsidRPr="00CE1FC0">
        <w:rPr>
          <w:szCs w:val="21"/>
        </w:rPr>
        <w:t>（诊断区域三视图）所示，为轴向</w:t>
      </w:r>
      <w:r w:rsidRPr="00CE1FC0">
        <w:rPr>
          <w:szCs w:val="21"/>
        </w:rPr>
        <w:t>1300 mm×</w:t>
      </w:r>
      <w:r w:rsidRPr="00CE1FC0">
        <w:rPr>
          <w:szCs w:val="21"/>
        </w:rPr>
        <w:t>厚度</w:t>
      </w:r>
      <w:r w:rsidRPr="00CE1FC0">
        <w:rPr>
          <w:szCs w:val="21"/>
        </w:rPr>
        <w:t>150 mm</w:t>
      </w:r>
      <w:r w:rsidRPr="00CE1FC0">
        <w:rPr>
          <w:szCs w:val="21"/>
        </w:rPr>
        <w:t>的等离子体剖面，由</w:t>
      </w:r>
      <w:r w:rsidRPr="00CE1FC0">
        <w:rPr>
          <w:szCs w:val="21"/>
        </w:rPr>
        <w:t>#1</w:t>
      </w:r>
      <w:r w:rsidRPr="00CE1FC0">
        <w:rPr>
          <w:szCs w:val="21"/>
        </w:rPr>
        <w:t>、</w:t>
      </w:r>
      <w:r w:rsidRPr="00CE1FC0">
        <w:rPr>
          <w:szCs w:val="21"/>
        </w:rPr>
        <w:t>#2</w:t>
      </w:r>
      <w:r w:rsidRPr="00CE1FC0">
        <w:rPr>
          <w:szCs w:val="21"/>
        </w:rPr>
        <w:t>、</w:t>
      </w:r>
      <w:r w:rsidRPr="00CE1FC0">
        <w:rPr>
          <w:szCs w:val="21"/>
        </w:rPr>
        <w:t>#3</w:t>
      </w:r>
      <w:r w:rsidRPr="00CE1FC0">
        <w:rPr>
          <w:szCs w:val="21"/>
        </w:rPr>
        <w:t>窗口覆盖。</w:t>
      </w:r>
    </w:p>
    <w:p w:rsidR="007B4CFD" w:rsidRPr="00CE1FC0" w:rsidRDefault="007B4CFD" w:rsidP="007B4CFD">
      <w:pPr>
        <w:jc w:val="center"/>
        <w:rPr>
          <w:szCs w:val="21"/>
        </w:rPr>
      </w:pPr>
      <w:r w:rsidRPr="00CE1FC0">
        <w:rPr>
          <w:noProof/>
          <w:szCs w:val="21"/>
        </w:rPr>
        <w:drawing>
          <wp:inline distT="0" distB="0" distL="0" distR="0">
            <wp:extent cx="4732935" cy="1240501"/>
            <wp:effectExtent l="0" t="0" r="0" b="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32981" cy="1240513"/>
                    </a:xfrm>
                    <a:prstGeom prst="rect">
                      <a:avLst/>
                    </a:prstGeom>
                    <a:noFill/>
                    <a:ln>
                      <a:noFill/>
                    </a:ln>
                  </pic:spPr>
                </pic:pic>
              </a:graphicData>
            </a:graphic>
          </wp:inline>
        </w:drawing>
      </w:r>
    </w:p>
    <w:p w:rsidR="007B4CFD" w:rsidRPr="00CE1FC0" w:rsidRDefault="007B4CFD" w:rsidP="007B4CFD">
      <w:pPr>
        <w:spacing w:line="440" w:lineRule="exact"/>
        <w:ind w:firstLineChars="200" w:firstLine="420"/>
        <w:jc w:val="center"/>
        <w:rPr>
          <w:b/>
          <w:bCs/>
          <w:szCs w:val="21"/>
        </w:rPr>
      </w:pPr>
      <w:r w:rsidRPr="00CE1FC0">
        <w:t>图</w:t>
      </w:r>
      <w:r w:rsidRPr="00CE1FC0">
        <w:t>3.1-2</w:t>
      </w:r>
      <w:r w:rsidRPr="00CE1FC0">
        <w:rPr>
          <w:szCs w:val="21"/>
        </w:rPr>
        <w:t xml:space="preserve"> </w:t>
      </w:r>
      <w:r w:rsidRPr="00CE1FC0">
        <w:rPr>
          <w:szCs w:val="21"/>
        </w:rPr>
        <w:t>诊断区域三视图（轴向</w:t>
      </w:r>
      <w:r w:rsidRPr="00CE1FC0">
        <w:rPr>
          <w:szCs w:val="21"/>
        </w:rPr>
        <w:t>1300 mm×</w:t>
      </w:r>
      <w:r w:rsidRPr="00CE1FC0">
        <w:rPr>
          <w:szCs w:val="21"/>
        </w:rPr>
        <w:t>厚度</w:t>
      </w:r>
      <w:r w:rsidRPr="00CE1FC0">
        <w:rPr>
          <w:szCs w:val="21"/>
        </w:rPr>
        <w:t>150 mm</w:t>
      </w:r>
      <w:r w:rsidRPr="00CE1FC0">
        <w:rPr>
          <w:szCs w:val="21"/>
        </w:rPr>
        <w:t>的等离子体剖面</w:t>
      </w:r>
      <w:r w:rsidRPr="00CE1FC0">
        <w:rPr>
          <w:b/>
          <w:bCs/>
          <w:szCs w:val="21"/>
        </w:rPr>
        <w:t>）</w:t>
      </w:r>
    </w:p>
    <w:p w:rsidR="007B4CFD" w:rsidRPr="00CE1FC0" w:rsidRDefault="007B4CFD" w:rsidP="007B4CFD">
      <w:pPr>
        <w:spacing w:line="440" w:lineRule="exact"/>
        <w:ind w:firstLineChars="200" w:firstLine="422"/>
        <w:rPr>
          <w:b/>
          <w:szCs w:val="21"/>
        </w:rPr>
      </w:pPr>
      <w:r w:rsidRPr="00CE1FC0">
        <w:rPr>
          <w:b/>
          <w:szCs w:val="21"/>
        </w:rPr>
        <w:t>2</w:t>
      </w:r>
      <w:r w:rsidRPr="00CE1FC0">
        <w:rPr>
          <w:b/>
          <w:szCs w:val="21"/>
        </w:rPr>
        <w:t>）针对</w:t>
      </w:r>
      <w:r w:rsidRPr="00CE1FC0">
        <w:rPr>
          <w:b/>
          <w:szCs w:val="21"/>
        </w:rPr>
        <w:t>#1</w:t>
      </w:r>
      <w:r w:rsidRPr="00CE1FC0">
        <w:rPr>
          <w:b/>
          <w:szCs w:val="21"/>
        </w:rPr>
        <w:t>、</w:t>
      </w:r>
      <w:r w:rsidRPr="00CE1FC0">
        <w:rPr>
          <w:b/>
          <w:szCs w:val="21"/>
        </w:rPr>
        <w:t>#3</w:t>
      </w:r>
      <w:proofErr w:type="gramStart"/>
      <w:r w:rsidRPr="00CE1FC0">
        <w:rPr>
          <w:b/>
          <w:szCs w:val="21"/>
        </w:rPr>
        <w:t>两个</w:t>
      </w:r>
      <w:proofErr w:type="gramEnd"/>
      <w:r w:rsidRPr="00CE1FC0">
        <w:rPr>
          <w:b/>
          <w:szCs w:val="21"/>
        </w:rPr>
        <w:t>探针测量窗口，共设有：</w:t>
      </w:r>
    </w:p>
    <w:p w:rsidR="007B4CFD" w:rsidRPr="00CE1FC0" w:rsidRDefault="007B4CFD" w:rsidP="00A15B28">
      <w:pPr>
        <w:pStyle w:val="af8"/>
        <w:numPr>
          <w:ilvl w:val="0"/>
          <w:numId w:val="5"/>
        </w:numPr>
        <w:tabs>
          <w:tab w:val="num" w:pos="720"/>
        </w:tabs>
        <w:spacing w:line="440" w:lineRule="exact"/>
        <w:ind w:firstLineChars="0"/>
        <w:rPr>
          <w:rFonts w:ascii="Times New Roman" w:hAnsi="Times New Roman"/>
          <w:szCs w:val="21"/>
        </w:rPr>
      </w:pPr>
      <w:r w:rsidRPr="00CE1FC0">
        <w:rPr>
          <w:rFonts w:ascii="Times New Roman" w:hAnsi="Times New Roman"/>
          <w:b/>
          <w:szCs w:val="21"/>
        </w:rPr>
        <w:t>静电单探针</w:t>
      </w:r>
      <w:r w:rsidRPr="00CE1FC0">
        <w:rPr>
          <w:rFonts w:ascii="Times New Roman" w:hAnsi="Times New Roman"/>
          <w:b/>
          <w:szCs w:val="21"/>
        </w:rPr>
        <w:t>1</w:t>
      </w:r>
      <w:r w:rsidRPr="00CE1FC0">
        <w:rPr>
          <w:rFonts w:ascii="Times New Roman" w:hAnsi="Times New Roman"/>
          <w:b/>
          <w:szCs w:val="21"/>
        </w:rPr>
        <w:t>套：</w:t>
      </w:r>
      <w:r w:rsidRPr="00CE1FC0">
        <w:rPr>
          <w:rFonts w:ascii="Times New Roman" w:hAnsi="Times New Roman"/>
          <w:bCs/>
          <w:szCs w:val="21"/>
        </w:rPr>
        <w:t>1</w:t>
      </w:r>
      <w:r w:rsidRPr="00CE1FC0">
        <w:rPr>
          <w:rFonts w:ascii="Times New Roman" w:hAnsi="Times New Roman"/>
          <w:bCs/>
          <w:szCs w:val="21"/>
        </w:rPr>
        <w:t>套</w:t>
      </w:r>
      <w:r w:rsidRPr="00CE1FC0">
        <w:rPr>
          <w:rFonts w:ascii="Times New Roman" w:hAnsi="Times New Roman"/>
          <w:szCs w:val="21"/>
        </w:rPr>
        <w:t>静电单探针</w:t>
      </w:r>
      <w:r w:rsidRPr="00CE1FC0">
        <w:rPr>
          <w:rFonts w:ascii="Times New Roman" w:hAnsi="Times New Roman"/>
          <w:bCs/>
          <w:szCs w:val="21"/>
        </w:rPr>
        <w:t>由</w:t>
      </w:r>
      <w:r w:rsidRPr="00CE1FC0">
        <w:rPr>
          <w:rFonts w:ascii="Times New Roman" w:hAnsi="Times New Roman"/>
          <w:bCs/>
          <w:szCs w:val="21"/>
        </w:rPr>
        <w:t>2</w:t>
      </w:r>
      <w:r w:rsidRPr="00CE1FC0">
        <w:rPr>
          <w:rFonts w:ascii="Times New Roman" w:hAnsi="Times New Roman"/>
          <w:bCs/>
          <w:szCs w:val="21"/>
        </w:rPr>
        <w:t>组构成，每组包含高频扫描探针</w:t>
      </w:r>
      <w:r w:rsidRPr="00CE1FC0">
        <w:rPr>
          <w:rFonts w:ascii="Times New Roman" w:hAnsi="Times New Roman"/>
          <w:bCs/>
          <w:szCs w:val="21"/>
        </w:rPr>
        <w:t>1</w:t>
      </w:r>
      <w:r w:rsidRPr="00CE1FC0">
        <w:rPr>
          <w:rFonts w:ascii="Times New Roman" w:hAnsi="Times New Roman"/>
          <w:bCs/>
          <w:szCs w:val="21"/>
        </w:rPr>
        <w:t>道，时间分辨</w:t>
      </w:r>
      <w:r w:rsidRPr="00CE1FC0">
        <w:rPr>
          <w:rFonts w:ascii="Times New Roman" w:hAnsi="Times New Roman"/>
          <w:bCs/>
          <w:szCs w:val="21"/>
        </w:rPr>
        <w:t xml:space="preserve">5 </w:t>
      </w:r>
      <w:proofErr w:type="spellStart"/>
      <w:r w:rsidRPr="00CE1FC0">
        <w:rPr>
          <w:rFonts w:ascii="Times New Roman" w:hAnsi="Times New Roman"/>
          <w:bCs/>
          <w:szCs w:val="21"/>
        </w:rPr>
        <w:t>μs</w:t>
      </w:r>
      <w:proofErr w:type="spellEnd"/>
      <w:r w:rsidRPr="00CE1FC0">
        <w:rPr>
          <w:rFonts w:ascii="Times New Roman" w:hAnsi="Times New Roman"/>
          <w:bCs/>
          <w:szCs w:val="21"/>
        </w:rPr>
        <w:t>，空间分辨</w:t>
      </w:r>
      <w:r>
        <w:rPr>
          <w:rFonts w:ascii="Times New Roman" w:hAnsi="Times New Roman"/>
          <w:bCs/>
          <w:szCs w:val="21"/>
        </w:rPr>
        <w:t>1</w:t>
      </w:r>
      <w:r w:rsidRPr="00CE1FC0">
        <w:rPr>
          <w:rFonts w:ascii="Times New Roman" w:hAnsi="Times New Roman"/>
          <w:bCs/>
          <w:szCs w:val="21"/>
        </w:rPr>
        <w:t xml:space="preserve"> </w:t>
      </w:r>
      <w:r>
        <w:rPr>
          <w:rFonts w:ascii="Times New Roman" w:hAnsi="Times New Roman" w:hint="eastAsia"/>
          <w:bCs/>
          <w:szCs w:val="21"/>
        </w:rPr>
        <w:t>c</w:t>
      </w:r>
      <w:r w:rsidRPr="00CE1FC0">
        <w:rPr>
          <w:rFonts w:ascii="Times New Roman" w:hAnsi="Times New Roman"/>
          <w:bCs/>
          <w:szCs w:val="21"/>
        </w:rPr>
        <w:t>m</w:t>
      </w:r>
      <w:r w:rsidRPr="00CE1FC0">
        <w:rPr>
          <w:rFonts w:ascii="Times New Roman" w:hAnsi="Times New Roman"/>
          <w:bCs/>
          <w:szCs w:val="21"/>
        </w:rPr>
        <w:t>；</w:t>
      </w:r>
    </w:p>
    <w:p w:rsidR="007B4CFD" w:rsidRPr="00CE1FC0" w:rsidRDefault="007B4CFD" w:rsidP="00A15B28">
      <w:pPr>
        <w:pStyle w:val="af8"/>
        <w:numPr>
          <w:ilvl w:val="0"/>
          <w:numId w:val="5"/>
        </w:numPr>
        <w:tabs>
          <w:tab w:val="num" w:pos="720"/>
        </w:tabs>
        <w:spacing w:line="440" w:lineRule="exact"/>
        <w:ind w:firstLineChars="0"/>
        <w:rPr>
          <w:rFonts w:ascii="Times New Roman" w:hAnsi="Times New Roman"/>
          <w:szCs w:val="21"/>
        </w:rPr>
      </w:pPr>
      <w:r w:rsidRPr="00CE1FC0">
        <w:rPr>
          <w:rFonts w:ascii="Times New Roman" w:hAnsi="Times New Roman"/>
          <w:b/>
          <w:szCs w:val="21"/>
        </w:rPr>
        <w:t>静电三探针</w:t>
      </w:r>
      <w:r w:rsidRPr="00CE1FC0">
        <w:rPr>
          <w:rFonts w:ascii="Times New Roman" w:hAnsi="Times New Roman"/>
          <w:b/>
          <w:szCs w:val="21"/>
        </w:rPr>
        <w:t>1</w:t>
      </w:r>
      <w:r w:rsidRPr="00CE1FC0">
        <w:rPr>
          <w:rFonts w:ascii="Times New Roman" w:hAnsi="Times New Roman"/>
          <w:b/>
          <w:szCs w:val="21"/>
        </w:rPr>
        <w:t>套：</w:t>
      </w:r>
      <w:r w:rsidRPr="00CE1FC0">
        <w:rPr>
          <w:rFonts w:ascii="Times New Roman" w:hAnsi="Times New Roman"/>
          <w:bCs/>
          <w:szCs w:val="21"/>
        </w:rPr>
        <w:t>1</w:t>
      </w:r>
      <w:r w:rsidRPr="00CE1FC0">
        <w:rPr>
          <w:rFonts w:ascii="Times New Roman" w:hAnsi="Times New Roman"/>
          <w:bCs/>
          <w:szCs w:val="21"/>
        </w:rPr>
        <w:t>套静电三探针由</w:t>
      </w:r>
      <w:r w:rsidRPr="00CE1FC0">
        <w:rPr>
          <w:rFonts w:ascii="Times New Roman" w:hAnsi="Times New Roman"/>
          <w:bCs/>
          <w:szCs w:val="21"/>
        </w:rPr>
        <w:t>2</w:t>
      </w:r>
      <w:r w:rsidRPr="00CE1FC0">
        <w:rPr>
          <w:rFonts w:ascii="Times New Roman" w:hAnsi="Times New Roman"/>
          <w:bCs/>
          <w:szCs w:val="21"/>
        </w:rPr>
        <w:t>组构成，每组包含静电三探针阵列和悬浮电位探针阵列共</w:t>
      </w:r>
      <w:r w:rsidRPr="00CE1FC0">
        <w:rPr>
          <w:rFonts w:ascii="Times New Roman" w:hAnsi="Times New Roman"/>
          <w:bCs/>
          <w:szCs w:val="21"/>
        </w:rPr>
        <w:t>4</w:t>
      </w:r>
      <w:r w:rsidRPr="00CE1FC0">
        <w:rPr>
          <w:rFonts w:ascii="Times New Roman" w:hAnsi="Times New Roman"/>
          <w:bCs/>
          <w:szCs w:val="21"/>
        </w:rPr>
        <w:t>道，时间分辨</w:t>
      </w:r>
      <w:r w:rsidRPr="00CE1FC0">
        <w:rPr>
          <w:rFonts w:ascii="Times New Roman" w:hAnsi="Times New Roman"/>
          <w:bCs/>
          <w:szCs w:val="21"/>
        </w:rPr>
        <w:t xml:space="preserve">1 </w:t>
      </w:r>
      <w:proofErr w:type="spellStart"/>
      <w:r w:rsidRPr="00CE1FC0">
        <w:rPr>
          <w:rFonts w:ascii="Times New Roman" w:hAnsi="Times New Roman"/>
          <w:bCs/>
          <w:szCs w:val="21"/>
        </w:rPr>
        <w:t>μs</w:t>
      </w:r>
      <w:proofErr w:type="spellEnd"/>
      <w:r w:rsidRPr="00CE1FC0">
        <w:rPr>
          <w:rFonts w:ascii="Times New Roman" w:hAnsi="Times New Roman"/>
          <w:bCs/>
          <w:szCs w:val="21"/>
        </w:rPr>
        <w:t>，空间分辨</w:t>
      </w:r>
      <w:r>
        <w:rPr>
          <w:rFonts w:ascii="Times New Roman" w:hAnsi="Times New Roman"/>
          <w:bCs/>
          <w:szCs w:val="21"/>
        </w:rPr>
        <w:t>1</w:t>
      </w:r>
      <w:r w:rsidRPr="00CE1FC0">
        <w:rPr>
          <w:rFonts w:ascii="Times New Roman" w:hAnsi="Times New Roman"/>
          <w:bCs/>
          <w:szCs w:val="21"/>
        </w:rPr>
        <w:t xml:space="preserve"> </w:t>
      </w:r>
      <w:r>
        <w:rPr>
          <w:rFonts w:ascii="Times New Roman" w:hAnsi="Times New Roman" w:hint="eastAsia"/>
          <w:bCs/>
          <w:szCs w:val="21"/>
        </w:rPr>
        <w:t>c</w:t>
      </w:r>
      <w:r w:rsidRPr="00CE1FC0">
        <w:rPr>
          <w:rFonts w:ascii="Times New Roman" w:hAnsi="Times New Roman"/>
          <w:bCs/>
          <w:szCs w:val="21"/>
        </w:rPr>
        <w:t>m</w:t>
      </w:r>
      <w:r w:rsidRPr="00CE1FC0">
        <w:rPr>
          <w:rFonts w:ascii="Times New Roman" w:hAnsi="Times New Roman"/>
          <w:bCs/>
          <w:szCs w:val="21"/>
        </w:rPr>
        <w:t>；</w:t>
      </w:r>
    </w:p>
    <w:p w:rsidR="007B4CFD" w:rsidRPr="00CE1FC0" w:rsidRDefault="007B4CFD" w:rsidP="00A15B28">
      <w:pPr>
        <w:pStyle w:val="af8"/>
        <w:numPr>
          <w:ilvl w:val="0"/>
          <w:numId w:val="5"/>
        </w:numPr>
        <w:tabs>
          <w:tab w:val="num" w:pos="720"/>
        </w:tabs>
        <w:spacing w:line="440" w:lineRule="exact"/>
        <w:ind w:firstLineChars="0"/>
        <w:rPr>
          <w:rFonts w:ascii="Times New Roman" w:hAnsi="Times New Roman"/>
          <w:szCs w:val="21"/>
        </w:rPr>
      </w:pPr>
      <w:r w:rsidRPr="00CE1FC0">
        <w:rPr>
          <w:rFonts w:ascii="Times New Roman" w:hAnsi="Times New Roman"/>
          <w:b/>
          <w:szCs w:val="21"/>
        </w:rPr>
        <w:t>马赫探针</w:t>
      </w:r>
      <w:r w:rsidRPr="00CE1FC0">
        <w:rPr>
          <w:rFonts w:ascii="Times New Roman" w:hAnsi="Times New Roman"/>
          <w:b/>
          <w:szCs w:val="21"/>
        </w:rPr>
        <w:t>1</w:t>
      </w:r>
      <w:r w:rsidRPr="00CE1FC0">
        <w:rPr>
          <w:rFonts w:ascii="Times New Roman" w:hAnsi="Times New Roman"/>
          <w:b/>
          <w:szCs w:val="21"/>
        </w:rPr>
        <w:t>套：</w:t>
      </w:r>
      <w:r w:rsidRPr="00CE1FC0">
        <w:rPr>
          <w:rFonts w:ascii="Times New Roman" w:hAnsi="Times New Roman"/>
          <w:bCs/>
          <w:szCs w:val="21"/>
        </w:rPr>
        <w:t>1</w:t>
      </w:r>
      <w:r w:rsidRPr="00CE1FC0">
        <w:rPr>
          <w:rFonts w:ascii="Times New Roman" w:hAnsi="Times New Roman"/>
          <w:bCs/>
          <w:szCs w:val="21"/>
        </w:rPr>
        <w:t>套马赫探针由</w:t>
      </w:r>
      <w:r w:rsidRPr="00CE1FC0">
        <w:rPr>
          <w:rFonts w:ascii="Times New Roman" w:hAnsi="Times New Roman"/>
          <w:bCs/>
          <w:szCs w:val="21"/>
        </w:rPr>
        <w:t>2</w:t>
      </w:r>
      <w:r w:rsidRPr="00CE1FC0">
        <w:rPr>
          <w:rFonts w:ascii="Times New Roman" w:hAnsi="Times New Roman"/>
          <w:bCs/>
          <w:szCs w:val="21"/>
        </w:rPr>
        <w:t>组构成，每组包含马赫探针</w:t>
      </w:r>
      <w:r w:rsidRPr="00CE1FC0">
        <w:rPr>
          <w:rFonts w:ascii="Times New Roman" w:hAnsi="Times New Roman"/>
          <w:bCs/>
          <w:szCs w:val="21"/>
        </w:rPr>
        <w:t>2</w:t>
      </w:r>
      <w:r w:rsidRPr="00CE1FC0">
        <w:rPr>
          <w:rFonts w:ascii="Times New Roman" w:hAnsi="Times New Roman"/>
          <w:bCs/>
          <w:szCs w:val="21"/>
        </w:rPr>
        <w:t>道，时间分辨</w:t>
      </w:r>
      <w:r w:rsidRPr="00CE1FC0">
        <w:rPr>
          <w:rFonts w:ascii="Times New Roman" w:hAnsi="Times New Roman"/>
          <w:bCs/>
          <w:szCs w:val="21"/>
        </w:rPr>
        <w:t xml:space="preserve">1 </w:t>
      </w:r>
      <w:proofErr w:type="spellStart"/>
      <w:r w:rsidRPr="00CE1FC0">
        <w:rPr>
          <w:rFonts w:ascii="Times New Roman" w:hAnsi="Times New Roman"/>
          <w:bCs/>
          <w:szCs w:val="21"/>
        </w:rPr>
        <w:t>μs</w:t>
      </w:r>
      <w:proofErr w:type="spellEnd"/>
      <w:r w:rsidRPr="00CE1FC0">
        <w:rPr>
          <w:rFonts w:ascii="Times New Roman" w:hAnsi="Times New Roman"/>
          <w:bCs/>
          <w:szCs w:val="21"/>
        </w:rPr>
        <w:t>，空间分辨</w:t>
      </w:r>
      <w:r w:rsidRPr="00CE1FC0">
        <w:rPr>
          <w:rFonts w:ascii="Times New Roman" w:hAnsi="Times New Roman"/>
          <w:bCs/>
          <w:szCs w:val="21"/>
        </w:rPr>
        <w:t xml:space="preserve">1 </w:t>
      </w:r>
      <w:r>
        <w:rPr>
          <w:rFonts w:ascii="Times New Roman" w:hAnsi="Times New Roman" w:hint="eastAsia"/>
          <w:bCs/>
          <w:szCs w:val="21"/>
        </w:rPr>
        <w:t>c</w:t>
      </w:r>
      <w:r w:rsidRPr="00CE1FC0">
        <w:rPr>
          <w:rFonts w:ascii="Times New Roman" w:hAnsi="Times New Roman"/>
          <w:bCs/>
          <w:szCs w:val="21"/>
        </w:rPr>
        <w:t>m</w:t>
      </w:r>
      <w:r w:rsidRPr="00CE1FC0">
        <w:rPr>
          <w:rFonts w:ascii="Times New Roman" w:hAnsi="Times New Roman"/>
          <w:bCs/>
          <w:szCs w:val="21"/>
        </w:rPr>
        <w:t>；</w:t>
      </w:r>
    </w:p>
    <w:p w:rsidR="007B4CFD" w:rsidRPr="00CE1FC0" w:rsidRDefault="007B4CFD" w:rsidP="00A15B28">
      <w:pPr>
        <w:pStyle w:val="af8"/>
        <w:numPr>
          <w:ilvl w:val="0"/>
          <w:numId w:val="5"/>
        </w:numPr>
        <w:tabs>
          <w:tab w:val="num" w:pos="720"/>
        </w:tabs>
        <w:spacing w:line="440" w:lineRule="exact"/>
        <w:ind w:firstLineChars="0"/>
        <w:rPr>
          <w:rFonts w:ascii="Times New Roman" w:hAnsi="Times New Roman"/>
          <w:szCs w:val="21"/>
        </w:rPr>
      </w:pPr>
      <w:r w:rsidRPr="00CE1FC0">
        <w:rPr>
          <w:rFonts w:ascii="Times New Roman" w:hAnsi="Times New Roman"/>
          <w:b/>
          <w:szCs w:val="21"/>
        </w:rPr>
        <w:t>探针机械手</w:t>
      </w:r>
      <w:r w:rsidRPr="00CE1FC0">
        <w:rPr>
          <w:rFonts w:ascii="Times New Roman" w:hAnsi="Times New Roman"/>
          <w:b/>
          <w:szCs w:val="21"/>
        </w:rPr>
        <w:t>1</w:t>
      </w:r>
      <w:r w:rsidRPr="00CE1FC0">
        <w:rPr>
          <w:rFonts w:ascii="Times New Roman" w:hAnsi="Times New Roman"/>
          <w:b/>
          <w:szCs w:val="21"/>
        </w:rPr>
        <w:t>套：</w:t>
      </w:r>
      <w:r w:rsidRPr="00CE1FC0">
        <w:rPr>
          <w:rFonts w:ascii="Times New Roman" w:hAnsi="Times New Roman"/>
          <w:szCs w:val="21"/>
        </w:rPr>
        <w:t>探针机械手为由上述探针构成的复合探针系统提供运动支撑功能，能够在同一界面进行显示及控制，共用电器控制柜一套。运动机构定位精度</w:t>
      </w:r>
      <w:r>
        <w:rPr>
          <w:rFonts w:ascii="Times New Roman" w:hAnsi="Times New Roman"/>
          <w:szCs w:val="21"/>
        </w:rPr>
        <w:t>0.2</w:t>
      </w:r>
      <w:r w:rsidRPr="00CE1FC0">
        <w:rPr>
          <w:rFonts w:ascii="Times New Roman" w:hAnsi="Times New Roman"/>
          <w:szCs w:val="21"/>
        </w:rPr>
        <w:t>mm</w:t>
      </w:r>
      <w:r w:rsidRPr="00CE1FC0">
        <w:rPr>
          <w:rFonts w:ascii="Times New Roman" w:hAnsi="Times New Roman"/>
          <w:szCs w:val="21"/>
        </w:rPr>
        <w:t>。</w:t>
      </w:r>
      <w:r w:rsidRPr="00CE1FC0">
        <w:rPr>
          <w:rFonts w:ascii="Times New Roman" w:hAnsi="Times New Roman"/>
          <w:b/>
          <w:szCs w:val="21"/>
        </w:rPr>
        <w:t>其机构含有以下几部分：</w:t>
      </w:r>
    </w:p>
    <w:p w:rsidR="007B4CFD" w:rsidRPr="00CE1FC0" w:rsidRDefault="007B4CFD" w:rsidP="00A15B28">
      <w:pPr>
        <w:pStyle w:val="af8"/>
        <w:numPr>
          <w:ilvl w:val="0"/>
          <w:numId w:val="4"/>
        </w:numPr>
        <w:spacing w:line="440" w:lineRule="exact"/>
        <w:ind w:firstLineChars="0"/>
        <w:rPr>
          <w:rFonts w:ascii="Times New Roman" w:hAnsi="Times New Roman"/>
          <w:szCs w:val="21"/>
        </w:rPr>
      </w:pPr>
      <w:r w:rsidRPr="00CE1FC0">
        <w:rPr>
          <w:rFonts w:ascii="Times New Roman" w:hAnsi="Times New Roman"/>
          <w:szCs w:val="21"/>
        </w:rPr>
        <w:t>探针更换腔体、法兰及石英窗两组；</w:t>
      </w:r>
    </w:p>
    <w:p w:rsidR="007B4CFD" w:rsidRPr="00CE1FC0" w:rsidRDefault="007B4CFD" w:rsidP="00A15B28">
      <w:pPr>
        <w:pStyle w:val="af8"/>
        <w:numPr>
          <w:ilvl w:val="0"/>
          <w:numId w:val="4"/>
        </w:numPr>
        <w:spacing w:line="440" w:lineRule="exact"/>
        <w:ind w:firstLineChars="0"/>
        <w:rPr>
          <w:rFonts w:ascii="Times New Roman" w:hAnsi="Times New Roman"/>
          <w:szCs w:val="21"/>
        </w:rPr>
      </w:pPr>
      <w:r w:rsidRPr="00CE1FC0">
        <w:rPr>
          <w:rFonts w:ascii="Times New Roman" w:hAnsi="Times New Roman"/>
          <w:szCs w:val="21"/>
        </w:rPr>
        <w:t>压差阀、电动插板阀两组；</w:t>
      </w:r>
    </w:p>
    <w:p w:rsidR="007B4CFD" w:rsidRPr="00CE1FC0" w:rsidRDefault="007B4CFD" w:rsidP="00A15B28">
      <w:pPr>
        <w:pStyle w:val="af8"/>
        <w:numPr>
          <w:ilvl w:val="0"/>
          <w:numId w:val="4"/>
        </w:numPr>
        <w:spacing w:line="440" w:lineRule="exact"/>
        <w:ind w:firstLineChars="0"/>
        <w:rPr>
          <w:rFonts w:ascii="Times New Roman" w:hAnsi="Times New Roman"/>
          <w:szCs w:val="21"/>
        </w:rPr>
      </w:pPr>
      <w:r w:rsidRPr="00CE1FC0">
        <w:rPr>
          <w:rFonts w:ascii="Times New Roman" w:hAnsi="Times New Roman"/>
          <w:szCs w:val="21"/>
        </w:rPr>
        <w:lastRenderedPageBreak/>
        <w:t>探针推进滑台（含光栅尺、伺服电机）及支撑系统两组；</w:t>
      </w:r>
    </w:p>
    <w:p w:rsidR="007B4CFD" w:rsidRPr="00CE1FC0" w:rsidRDefault="007B4CFD" w:rsidP="00A15B28">
      <w:pPr>
        <w:pStyle w:val="af8"/>
        <w:numPr>
          <w:ilvl w:val="0"/>
          <w:numId w:val="4"/>
        </w:numPr>
        <w:spacing w:line="440" w:lineRule="exact"/>
        <w:ind w:firstLineChars="0"/>
        <w:rPr>
          <w:rFonts w:ascii="Times New Roman" w:hAnsi="Times New Roman"/>
          <w:szCs w:val="21"/>
        </w:rPr>
      </w:pPr>
      <w:r w:rsidRPr="00CE1FC0">
        <w:rPr>
          <w:rFonts w:ascii="Times New Roman" w:hAnsi="Times New Roman"/>
          <w:szCs w:val="21"/>
        </w:rPr>
        <w:t>探针支杆、波纹管、探针管道、探针座两组；</w:t>
      </w:r>
    </w:p>
    <w:p w:rsidR="007B4CFD" w:rsidRPr="00CE1FC0" w:rsidRDefault="007B4CFD" w:rsidP="00A15B28">
      <w:pPr>
        <w:pStyle w:val="af8"/>
        <w:numPr>
          <w:ilvl w:val="0"/>
          <w:numId w:val="4"/>
        </w:numPr>
        <w:spacing w:line="440" w:lineRule="exact"/>
        <w:ind w:firstLineChars="0"/>
        <w:rPr>
          <w:rFonts w:ascii="Times New Roman" w:hAnsi="Times New Roman"/>
          <w:szCs w:val="21"/>
        </w:rPr>
      </w:pPr>
      <w:r w:rsidRPr="00CE1FC0">
        <w:rPr>
          <w:rFonts w:ascii="Times New Roman" w:hAnsi="Times New Roman"/>
          <w:szCs w:val="21"/>
        </w:rPr>
        <w:t>探针集成及控制系统、电器控制柜一套；</w:t>
      </w:r>
    </w:p>
    <w:p w:rsidR="007B4CFD" w:rsidRPr="00CE1FC0" w:rsidRDefault="007B4CFD" w:rsidP="00A15B28">
      <w:pPr>
        <w:pStyle w:val="af8"/>
        <w:numPr>
          <w:ilvl w:val="0"/>
          <w:numId w:val="4"/>
        </w:numPr>
        <w:spacing w:line="440" w:lineRule="exact"/>
        <w:ind w:firstLineChars="0"/>
        <w:rPr>
          <w:rFonts w:ascii="Times New Roman" w:hAnsi="Times New Roman"/>
          <w:szCs w:val="21"/>
        </w:rPr>
      </w:pPr>
      <w:r w:rsidRPr="00CE1FC0">
        <w:rPr>
          <w:rFonts w:ascii="Times New Roman" w:hAnsi="Times New Roman"/>
          <w:szCs w:val="21"/>
        </w:rPr>
        <w:t>探针更换腔体真空监测及反馈控制一套。</w:t>
      </w:r>
    </w:p>
    <w:p w:rsidR="007B4CFD" w:rsidRPr="00CE1FC0" w:rsidRDefault="007B4CFD" w:rsidP="007B4CFD">
      <w:pPr>
        <w:spacing w:line="440" w:lineRule="exact"/>
        <w:ind w:firstLineChars="200" w:firstLine="422"/>
        <w:rPr>
          <w:b/>
          <w:szCs w:val="21"/>
        </w:rPr>
      </w:pPr>
      <w:r w:rsidRPr="00CE1FC0">
        <w:rPr>
          <w:b/>
          <w:szCs w:val="21"/>
        </w:rPr>
        <w:t>3</w:t>
      </w:r>
      <w:r w:rsidRPr="00CE1FC0">
        <w:rPr>
          <w:b/>
          <w:szCs w:val="21"/>
        </w:rPr>
        <w:t>）其他要求</w:t>
      </w:r>
    </w:p>
    <w:p w:rsidR="007B4CFD" w:rsidRPr="00CE1FC0" w:rsidRDefault="007B4CFD" w:rsidP="00A15B28">
      <w:pPr>
        <w:pStyle w:val="af8"/>
        <w:numPr>
          <w:ilvl w:val="0"/>
          <w:numId w:val="6"/>
        </w:numPr>
        <w:tabs>
          <w:tab w:val="num" w:pos="720"/>
        </w:tabs>
        <w:spacing w:line="440" w:lineRule="exact"/>
        <w:ind w:firstLineChars="0"/>
        <w:rPr>
          <w:rFonts w:ascii="Times New Roman" w:hAnsi="Times New Roman"/>
          <w:szCs w:val="21"/>
        </w:rPr>
      </w:pPr>
      <w:r w:rsidRPr="00CE1FC0">
        <w:rPr>
          <w:rFonts w:ascii="Times New Roman" w:hAnsi="Times New Roman"/>
          <w:szCs w:val="21"/>
        </w:rPr>
        <w:t>开展非探针测量时，探针应处于待机位，限位要求如图</w:t>
      </w:r>
      <w:r w:rsidRPr="00CE1FC0">
        <w:rPr>
          <w:rFonts w:ascii="Times New Roman" w:hAnsi="Times New Roman"/>
        </w:rPr>
        <w:t>3.1-3</w:t>
      </w:r>
      <w:r w:rsidRPr="00CE1FC0">
        <w:rPr>
          <w:rFonts w:ascii="Times New Roman" w:hAnsi="Times New Roman"/>
          <w:szCs w:val="21"/>
        </w:rPr>
        <w:t>所示；</w:t>
      </w:r>
    </w:p>
    <w:p w:rsidR="007B4CFD" w:rsidRPr="00CE1FC0" w:rsidRDefault="007B4CFD" w:rsidP="00A15B28">
      <w:pPr>
        <w:pStyle w:val="af8"/>
        <w:numPr>
          <w:ilvl w:val="0"/>
          <w:numId w:val="6"/>
        </w:numPr>
        <w:tabs>
          <w:tab w:val="num" w:pos="720"/>
        </w:tabs>
        <w:spacing w:line="440" w:lineRule="exact"/>
        <w:ind w:firstLineChars="0"/>
        <w:rPr>
          <w:rFonts w:ascii="Times New Roman" w:hAnsi="Times New Roman"/>
          <w:szCs w:val="21"/>
        </w:rPr>
      </w:pPr>
      <w:r w:rsidRPr="00CE1FC0">
        <w:rPr>
          <w:rFonts w:ascii="Times New Roman" w:hAnsi="Times New Roman"/>
          <w:szCs w:val="21"/>
        </w:rPr>
        <w:t>探针经测量窗口沿径向伸入测试区，所到达的最远测量</w:t>
      </w:r>
      <w:proofErr w:type="gramStart"/>
      <w:r w:rsidRPr="00CE1FC0">
        <w:rPr>
          <w:rFonts w:ascii="Times New Roman" w:hAnsi="Times New Roman"/>
          <w:szCs w:val="21"/>
        </w:rPr>
        <w:t>点位距轴线</w:t>
      </w:r>
      <w:proofErr w:type="gramEnd"/>
      <w:r w:rsidRPr="00CE1FC0">
        <w:rPr>
          <w:rFonts w:ascii="Times New Roman" w:hAnsi="Times New Roman"/>
          <w:szCs w:val="21"/>
        </w:rPr>
        <w:t>垂直距离应大于</w:t>
      </w:r>
      <w:r w:rsidRPr="00CE1FC0">
        <w:rPr>
          <w:rFonts w:ascii="Times New Roman" w:hAnsi="Times New Roman"/>
          <w:szCs w:val="21"/>
        </w:rPr>
        <w:t>110+5 mm</w:t>
      </w:r>
      <w:r w:rsidRPr="00CE1FC0">
        <w:rPr>
          <w:rFonts w:ascii="Times New Roman" w:hAnsi="Times New Roman"/>
          <w:szCs w:val="21"/>
        </w:rPr>
        <w:t>（即最远测量</w:t>
      </w:r>
      <w:proofErr w:type="gramStart"/>
      <w:r w:rsidRPr="00CE1FC0">
        <w:rPr>
          <w:rFonts w:ascii="Times New Roman" w:hAnsi="Times New Roman"/>
          <w:szCs w:val="21"/>
        </w:rPr>
        <w:t>点位距目标</w:t>
      </w:r>
      <w:proofErr w:type="gramEnd"/>
      <w:r w:rsidRPr="00CE1FC0">
        <w:rPr>
          <w:rFonts w:ascii="Times New Roman" w:hAnsi="Times New Roman"/>
          <w:szCs w:val="21"/>
        </w:rPr>
        <w:t>物体外表面垂直距离大于</w:t>
      </w:r>
      <w:r w:rsidRPr="00CE1FC0">
        <w:rPr>
          <w:rFonts w:ascii="Times New Roman" w:hAnsi="Times New Roman"/>
          <w:szCs w:val="21"/>
        </w:rPr>
        <w:t>10+5 mm</w:t>
      </w:r>
      <w:r w:rsidRPr="00CE1FC0">
        <w:rPr>
          <w:rFonts w:ascii="Times New Roman" w:hAnsi="Times New Roman"/>
          <w:szCs w:val="21"/>
        </w:rPr>
        <w:t>）。</w:t>
      </w:r>
    </w:p>
    <w:p w:rsidR="007B4CFD" w:rsidRPr="00CE1FC0" w:rsidRDefault="007B4CFD" w:rsidP="007B4CFD">
      <w:pPr>
        <w:jc w:val="center"/>
        <w:rPr>
          <w:szCs w:val="21"/>
        </w:rPr>
      </w:pPr>
      <w:r w:rsidRPr="00CE1FC0">
        <w:rPr>
          <w:noProof/>
          <w:szCs w:val="21"/>
        </w:rPr>
        <w:drawing>
          <wp:inline distT="0" distB="0" distL="0" distR="0">
            <wp:extent cx="3864334" cy="2496470"/>
            <wp:effectExtent l="0" t="0" r="3175" b="0"/>
            <wp:docPr id="6" name="图片 8" descr="C:\Users\ADMINI~1\AppData\Local\Temp\15414219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1541421931(1).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98064" cy="2518260"/>
                    </a:xfrm>
                    <a:prstGeom prst="rect">
                      <a:avLst/>
                    </a:prstGeom>
                    <a:noFill/>
                    <a:ln>
                      <a:noFill/>
                    </a:ln>
                  </pic:spPr>
                </pic:pic>
              </a:graphicData>
            </a:graphic>
          </wp:inline>
        </w:drawing>
      </w:r>
    </w:p>
    <w:p w:rsidR="007B4CFD" w:rsidRPr="00CE1FC0" w:rsidRDefault="007B4CFD" w:rsidP="007B4CFD">
      <w:pPr>
        <w:spacing w:line="440" w:lineRule="exact"/>
        <w:ind w:firstLineChars="200" w:firstLine="420"/>
        <w:jc w:val="center"/>
        <w:rPr>
          <w:szCs w:val="21"/>
        </w:rPr>
      </w:pPr>
      <w:r w:rsidRPr="00CE1FC0">
        <w:t>图</w:t>
      </w:r>
      <w:r w:rsidRPr="00CE1FC0">
        <w:t xml:space="preserve">3.1-3 </w:t>
      </w:r>
      <w:r w:rsidRPr="00CE1FC0">
        <w:rPr>
          <w:szCs w:val="21"/>
        </w:rPr>
        <w:t>测量探针限位说明图</w:t>
      </w:r>
    </w:p>
    <w:p w:rsidR="007B4CFD" w:rsidRPr="00CE1FC0" w:rsidRDefault="007B4CFD" w:rsidP="007B4CFD">
      <w:pPr>
        <w:spacing w:line="440" w:lineRule="exact"/>
        <w:ind w:firstLineChars="200" w:firstLine="422"/>
        <w:rPr>
          <w:b/>
          <w:szCs w:val="21"/>
        </w:rPr>
      </w:pPr>
      <w:r w:rsidRPr="00CE1FC0">
        <w:rPr>
          <w:b/>
          <w:szCs w:val="21"/>
        </w:rPr>
        <w:t>（二）近地空间等离子体环境模拟分系统：</w:t>
      </w:r>
    </w:p>
    <w:p w:rsidR="007B4CFD" w:rsidRPr="00CE1FC0" w:rsidRDefault="007B4CFD" w:rsidP="007B4CFD">
      <w:pPr>
        <w:spacing w:line="440" w:lineRule="exact"/>
        <w:ind w:firstLineChars="200" w:firstLine="420"/>
        <w:rPr>
          <w:szCs w:val="21"/>
        </w:rPr>
      </w:pPr>
      <w:r w:rsidRPr="00CE1FC0">
        <w:rPr>
          <w:szCs w:val="21"/>
        </w:rPr>
        <w:t>近地空间等离子体环境模拟分系统中等离子体源系统主要由电子回旋共振（</w:t>
      </w:r>
      <w:r w:rsidRPr="00CE1FC0">
        <w:rPr>
          <w:szCs w:val="21"/>
        </w:rPr>
        <w:t>ECR</w:t>
      </w:r>
      <w:r w:rsidRPr="00CE1FC0">
        <w:rPr>
          <w:szCs w:val="21"/>
        </w:rPr>
        <w:t>）等离子体源、冷阴极放电等离子体源、</w:t>
      </w:r>
      <w:r w:rsidRPr="00CE1FC0">
        <w:rPr>
          <w:szCs w:val="21"/>
        </w:rPr>
        <w:t>LaB</w:t>
      </w:r>
      <w:r w:rsidRPr="00CE1FC0">
        <w:rPr>
          <w:szCs w:val="21"/>
          <w:vertAlign w:val="subscript"/>
        </w:rPr>
        <w:t>6</w:t>
      </w:r>
      <w:r w:rsidRPr="00CE1FC0">
        <w:rPr>
          <w:szCs w:val="21"/>
        </w:rPr>
        <w:t>等离子体源以及等离子体枪组成，等离子体源主要为各个物理实验提供目标等离子体，各等离子体源相结合在目标区域产生数密度范围</w:t>
      </w:r>
      <w:r w:rsidRPr="00CE1FC0">
        <w:rPr>
          <w:szCs w:val="21"/>
        </w:rPr>
        <w:t>10</w:t>
      </w:r>
      <w:r w:rsidRPr="00CE1FC0">
        <w:rPr>
          <w:szCs w:val="21"/>
          <w:vertAlign w:val="superscript"/>
        </w:rPr>
        <w:t>8</w:t>
      </w:r>
      <w:r w:rsidRPr="00CE1FC0">
        <w:rPr>
          <w:szCs w:val="21"/>
        </w:rPr>
        <w:t>~10</w:t>
      </w:r>
      <w:r w:rsidRPr="00CE1FC0">
        <w:rPr>
          <w:szCs w:val="21"/>
          <w:vertAlign w:val="superscript"/>
        </w:rPr>
        <w:t>13</w:t>
      </w:r>
      <w:r w:rsidRPr="00CE1FC0">
        <w:rPr>
          <w:szCs w:val="21"/>
        </w:rPr>
        <w:t xml:space="preserve"> cm</w:t>
      </w:r>
      <w:r w:rsidRPr="00CE1FC0">
        <w:rPr>
          <w:szCs w:val="21"/>
          <w:vertAlign w:val="superscript"/>
        </w:rPr>
        <w:t>-3</w:t>
      </w:r>
      <w:r w:rsidRPr="00CE1FC0">
        <w:rPr>
          <w:szCs w:val="21"/>
        </w:rPr>
        <w:t>的等离子体。诊断系统主要为物理研究而提供测量数据（磁场强度、等离子体密度、电子温度、电子能量等），包括探针系统（静电探针和</w:t>
      </w:r>
      <w:proofErr w:type="gramStart"/>
      <w:r w:rsidRPr="00CE1FC0">
        <w:rPr>
          <w:szCs w:val="21"/>
        </w:rPr>
        <w:t>磁探针</w:t>
      </w:r>
      <w:proofErr w:type="gramEnd"/>
      <w:r w:rsidRPr="00CE1FC0">
        <w:rPr>
          <w:szCs w:val="21"/>
        </w:rPr>
        <w:t>）、高密度诊断的</w:t>
      </w:r>
      <w:r w:rsidRPr="00CE1FC0">
        <w:rPr>
          <w:szCs w:val="21"/>
        </w:rPr>
        <w:t>HCN</w:t>
      </w:r>
      <w:r w:rsidRPr="00CE1FC0">
        <w:rPr>
          <w:szCs w:val="21"/>
        </w:rPr>
        <w:t>干涉仪系统、低密度诊断的偏振干涉仪系统等。本项目涉及近地空间等离子体环境模拟分系统探针的设计、制造与安装调试。其中，近地空间等离子体环境模拟分系统主要工作环境与条件如下：</w:t>
      </w:r>
    </w:p>
    <w:p w:rsidR="007B4CFD" w:rsidRPr="00CE1FC0" w:rsidRDefault="007B4CFD" w:rsidP="00A15B28">
      <w:pPr>
        <w:pStyle w:val="af8"/>
        <w:numPr>
          <w:ilvl w:val="0"/>
          <w:numId w:val="4"/>
        </w:numPr>
        <w:spacing w:line="440" w:lineRule="exact"/>
        <w:ind w:firstLineChars="0"/>
        <w:rPr>
          <w:rFonts w:ascii="Times New Roman" w:hAnsi="Times New Roman"/>
          <w:szCs w:val="21"/>
        </w:rPr>
      </w:pPr>
      <w:r w:rsidRPr="00CE1FC0">
        <w:rPr>
          <w:rFonts w:ascii="Times New Roman" w:hAnsi="Times New Roman"/>
          <w:b/>
          <w:szCs w:val="21"/>
        </w:rPr>
        <w:t>工作环境与气压：</w:t>
      </w:r>
      <w:r w:rsidRPr="00CE1FC0">
        <w:rPr>
          <w:rFonts w:ascii="Times New Roman" w:hAnsi="Times New Roman"/>
          <w:szCs w:val="21"/>
        </w:rPr>
        <w:t>近地空间等离子体环境模拟分系统的主要工作气体为氢气、氩气、氦气，极限真空压强为</w:t>
      </w:r>
      <w:r w:rsidRPr="00CE1FC0">
        <w:rPr>
          <w:rFonts w:ascii="Times New Roman" w:hAnsi="Times New Roman"/>
          <w:szCs w:val="21"/>
        </w:rPr>
        <w:t>10</w:t>
      </w:r>
      <w:r w:rsidRPr="00CE1FC0">
        <w:rPr>
          <w:rFonts w:ascii="Times New Roman" w:hAnsi="Times New Roman"/>
          <w:szCs w:val="21"/>
          <w:vertAlign w:val="superscript"/>
        </w:rPr>
        <w:t xml:space="preserve">-4 </w:t>
      </w:r>
      <w:r w:rsidRPr="00CE1FC0">
        <w:rPr>
          <w:rFonts w:ascii="Times New Roman" w:hAnsi="Times New Roman"/>
          <w:szCs w:val="21"/>
        </w:rPr>
        <w:t>Pa</w:t>
      </w:r>
      <w:r w:rsidRPr="00CE1FC0">
        <w:rPr>
          <w:rFonts w:ascii="Times New Roman" w:hAnsi="Times New Roman"/>
          <w:szCs w:val="21"/>
        </w:rPr>
        <w:t>，工作真空压强为</w:t>
      </w:r>
      <w:r w:rsidRPr="00CE1FC0">
        <w:rPr>
          <w:rFonts w:ascii="Times New Roman" w:hAnsi="Times New Roman"/>
          <w:szCs w:val="21"/>
        </w:rPr>
        <w:t>10</w:t>
      </w:r>
      <w:r w:rsidRPr="00CE1FC0">
        <w:rPr>
          <w:rFonts w:ascii="Times New Roman" w:hAnsi="Times New Roman"/>
          <w:szCs w:val="21"/>
          <w:vertAlign w:val="superscript"/>
        </w:rPr>
        <w:t xml:space="preserve">-2 </w:t>
      </w:r>
      <w:r w:rsidRPr="00CE1FC0">
        <w:rPr>
          <w:rFonts w:ascii="Times New Roman" w:hAnsi="Times New Roman"/>
          <w:szCs w:val="21"/>
        </w:rPr>
        <w:t>Pa</w:t>
      </w:r>
      <w:r w:rsidRPr="00CE1FC0">
        <w:rPr>
          <w:rFonts w:ascii="Times New Roman" w:hAnsi="Times New Roman"/>
          <w:szCs w:val="21"/>
        </w:rPr>
        <w:t>；</w:t>
      </w:r>
    </w:p>
    <w:p w:rsidR="007B4CFD" w:rsidRPr="00CE1FC0" w:rsidRDefault="007B4CFD" w:rsidP="00A15B28">
      <w:pPr>
        <w:pStyle w:val="af8"/>
        <w:numPr>
          <w:ilvl w:val="0"/>
          <w:numId w:val="4"/>
        </w:numPr>
        <w:spacing w:line="440" w:lineRule="exact"/>
        <w:ind w:firstLineChars="0"/>
        <w:rPr>
          <w:rFonts w:ascii="Times New Roman" w:hAnsi="Times New Roman"/>
          <w:szCs w:val="21"/>
        </w:rPr>
      </w:pPr>
      <w:r w:rsidRPr="00CE1FC0">
        <w:rPr>
          <w:rFonts w:ascii="Times New Roman" w:hAnsi="Times New Roman"/>
          <w:b/>
          <w:szCs w:val="21"/>
        </w:rPr>
        <w:t>罐体尺寸：</w:t>
      </w:r>
      <w:r w:rsidRPr="00CE1FC0">
        <w:rPr>
          <w:rFonts w:ascii="Times New Roman" w:hAnsi="Times New Roman"/>
          <w:szCs w:val="21"/>
        </w:rPr>
        <w:t>直径</w:t>
      </w:r>
      <w:r w:rsidRPr="00CE1FC0">
        <w:rPr>
          <w:rFonts w:ascii="Times New Roman" w:hAnsi="Times New Roman"/>
          <w:szCs w:val="21"/>
        </w:rPr>
        <w:t>5 m</w:t>
      </w:r>
      <w:r w:rsidRPr="00CE1FC0">
        <w:rPr>
          <w:rFonts w:ascii="Times New Roman" w:hAnsi="Times New Roman"/>
          <w:szCs w:val="21"/>
        </w:rPr>
        <w:t>，长</w:t>
      </w:r>
      <w:r w:rsidRPr="00CE1FC0">
        <w:rPr>
          <w:rFonts w:ascii="Times New Roman" w:hAnsi="Times New Roman"/>
          <w:szCs w:val="21"/>
        </w:rPr>
        <w:t>10.5 m</w:t>
      </w:r>
      <w:r w:rsidRPr="00CE1FC0">
        <w:rPr>
          <w:rFonts w:ascii="Times New Roman" w:hAnsi="Times New Roman"/>
          <w:szCs w:val="21"/>
        </w:rPr>
        <w:t>；</w:t>
      </w:r>
    </w:p>
    <w:p w:rsidR="007B4CFD" w:rsidRPr="00CE1FC0" w:rsidRDefault="007B4CFD" w:rsidP="00A15B28">
      <w:pPr>
        <w:pStyle w:val="af8"/>
        <w:numPr>
          <w:ilvl w:val="0"/>
          <w:numId w:val="4"/>
        </w:numPr>
        <w:spacing w:line="440" w:lineRule="exact"/>
        <w:ind w:firstLineChars="0"/>
        <w:rPr>
          <w:rFonts w:ascii="Times New Roman" w:hAnsi="Times New Roman"/>
          <w:szCs w:val="21"/>
        </w:rPr>
      </w:pPr>
      <w:r w:rsidRPr="00CE1FC0">
        <w:rPr>
          <w:rFonts w:ascii="Times New Roman" w:hAnsi="Times New Roman"/>
          <w:b/>
          <w:szCs w:val="21"/>
        </w:rPr>
        <w:t>典型实验时间：</w:t>
      </w:r>
      <w:r w:rsidRPr="00CE1FC0">
        <w:rPr>
          <w:rFonts w:ascii="Times New Roman" w:hAnsi="Times New Roman"/>
          <w:szCs w:val="21"/>
        </w:rPr>
        <w:t>1~10 ms</w:t>
      </w:r>
      <w:r w:rsidRPr="00CE1FC0">
        <w:rPr>
          <w:rFonts w:ascii="Times New Roman" w:hAnsi="Times New Roman"/>
          <w:szCs w:val="21"/>
        </w:rPr>
        <w:t>；</w:t>
      </w:r>
    </w:p>
    <w:p w:rsidR="007B4CFD" w:rsidRPr="00CE1FC0" w:rsidRDefault="007B4CFD" w:rsidP="00A15B28">
      <w:pPr>
        <w:pStyle w:val="af8"/>
        <w:numPr>
          <w:ilvl w:val="0"/>
          <w:numId w:val="4"/>
        </w:numPr>
        <w:spacing w:line="440" w:lineRule="exact"/>
        <w:ind w:firstLineChars="0"/>
        <w:rPr>
          <w:rFonts w:ascii="Times New Roman" w:hAnsi="Times New Roman"/>
          <w:szCs w:val="21"/>
        </w:rPr>
      </w:pPr>
      <w:r w:rsidRPr="00CE1FC0">
        <w:rPr>
          <w:rFonts w:ascii="Times New Roman" w:hAnsi="Times New Roman"/>
          <w:b/>
          <w:szCs w:val="21"/>
        </w:rPr>
        <w:lastRenderedPageBreak/>
        <w:t>等离子体密度：</w:t>
      </w:r>
      <w:r w:rsidRPr="00CE1FC0">
        <w:rPr>
          <w:rFonts w:ascii="Times New Roman" w:hAnsi="Times New Roman"/>
          <w:szCs w:val="21"/>
        </w:rPr>
        <w:t>10</w:t>
      </w:r>
      <w:r w:rsidRPr="00CE1FC0">
        <w:rPr>
          <w:rFonts w:ascii="Times New Roman" w:hAnsi="Times New Roman"/>
          <w:szCs w:val="21"/>
          <w:vertAlign w:val="superscript"/>
        </w:rPr>
        <w:t>8</w:t>
      </w:r>
      <w:r w:rsidRPr="00CE1FC0">
        <w:rPr>
          <w:rFonts w:ascii="Times New Roman" w:hAnsi="Times New Roman"/>
          <w:szCs w:val="21"/>
        </w:rPr>
        <w:t>~10</w:t>
      </w:r>
      <w:r w:rsidRPr="00CE1FC0">
        <w:rPr>
          <w:rFonts w:ascii="Times New Roman" w:hAnsi="Times New Roman"/>
          <w:szCs w:val="21"/>
          <w:vertAlign w:val="superscript"/>
        </w:rPr>
        <w:t>13</w:t>
      </w:r>
      <w:r w:rsidRPr="00CE1FC0">
        <w:rPr>
          <w:rFonts w:ascii="Times New Roman" w:hAnsi="Times New Roman"/>
          <w:szCs w:val="21"/>
        </w:rPr>
        <w:t xml:space="preserve"> cm</w:t>
      </w:r>
      <w:r w:rsidRPr="00CE1FC0">
        <w:rPr>
          <w:rFonts w:ascii="Times New Roman" w:hAnsi="Times New Roman"/>
          <w:szCs w:val="21"/>
          <w:vertAlign w:val="superscript"/>
        </w:rPr>
        <w:t>-3</w:t>
      </w:r>
      <w:r w:rsidRPr="00CE1FC0">
        <w:rPr>
          <w:rFonts w:ascii="Times New Roman" w:hAnsi="Times New Roman"/>
          <w:szCs w:val="21"/>
        </w:rPr>
        <w:t>，其中，典型等离子体密度为</w:t>
      </w:r>
      <w:r w:rsidRPr="00CE1FC0">
        <w:rPr>
          <w:rFonts w:ascii="Times New Roman" w:hAnsi="Times New Roman"/>
          <w:szCs w:val="21"/>
        </w:rPr>
        <w:t>10</w:t>
      </w:r>
      <w:r w:rsidRPr="00CE1FC0">
        <w:rPr>
          <w:rFonts w:ascii="Times New Roman" w:hAnsi="Times New Roman"/>
          <w:szCs w:val="21"/>
          <w:vertAlign w:val="superscript"/>
        </w:rPr>
        <w:t>12</w:t>
      </w:r>
      <w:r w:rsidRPr="00CE1FC0">
        <w:rPr>
          <w:rFonts w:ascii="Times New Roman" w:hAnsi="Times New Roman"/>
          <w:szCs w:val="21"/>
        </w:rPr>
        <w:t>~10</w:t>
      </w:r>
      <w:r w:rsidRPr="00CE1FC0">
        <w:rPr>
          <w:rFonts w:ascii="Times New Roman" w:hAnsi="Times New Roman"/>
          <w:szCs w:val="21"/>
          <w:vertAlign w:val="superscript"/>
        </w:rPr>
        <w:t>13</w:t>
      </w:r>
      <w:r w:rsidRPr="00CE1FC0">
        <w:rPr>
          <w:rFonts w:ascii="Times New Roman" w:hAnsi="Times New Roman"/>
          <w:szCs w:val="21"/>
        </w:rPr>
        <w:t xml:space="preserve"> cm</w:t>
      </w:r>
      <w:r w:rsidRPr="00CE1FC0">
        <w:rPr>
          <w:rFonts w:ascii="Times New Roman" w:hAnsi="Times New Roman"/>
          <w:szCs w:val="21"/>
          <w:vertAlign w:val="superscript"/>
        </w:rPr>
        <w:t>-3</w:t>
      </w:r>
      <w:r w:rsidRPr="00CE1FC0">
        <w:rPr>
          <w:rFonts w:ascii="Times New Roman" w:hAnsi="Times New Roman"/>
          <w:szCs w:val="21"/>
        </w:rPr>
        <w:t>；</w:t>
      </w:r>
    </w:p>
    <w:p w:rsidR="007B4CFD" w:rsidRPr="00CE1FC0" w:rsidRDefault="007B4CFD" w:rsidP="00A15B28">
      <w:pPr>
        <w:pStyle w:val="af8"/>
        <w:numPr>
          <w:ilvl w:val="0"/>
          <w:numId w:val="4"/>
        </w:numPr>
        <w:spacing w:line="440" w:lineRule="exact"/>
        <w:ind w:firstLineChars="0"/>
        <w:rPr>
          <w:rFonts w:ascii="Times New Roman" w:hAnsi="Times New Roman"/>
          <w:szCs w:val="21"/>
        </w:rPr>
      </w:pPr>
      <w:r w:rsidRPr="00CE1FC0">
        <w:rPr>
          <w:rFonts w:ascii="Times New Roman" w:hAnsi="Times New Roman"/>
          <w:b/>
          <w:szCs w:val="21"/>
        </w:rPr>
        <w:t>实验区典型磁场强度</w:t>
      </w:r>
      <w:r w:rsidRPr="00CE1FC0">
        <w:rPr>
          <w:rFonts w:ascii="Times New Roman" w:hAnsi="Times New Roman"/>
          <w:szCs w:val="21"/>
        </w:rPr>
        <w:t>：</w:t>
      </w:r>
      <w:r w:rsidRPr="00CE1FC0">
        <w:rPr>
          <w:rFonts w:ascii="Times New Roman" w:hAnsi="Times New Roman"/>
          <w:szCs w:val="21"/>
        </w:rPr>
        <w:t>1~5000 Gs</w:t>
      </w:r>
      <w:r w:rsidRPr="00CE1FC0">
        <w:rPr>
          <w:rFonts w:ascii="Times New Roman" w:hAnsi="Times New Roman"/>
          <w:szCs w:val="21"/>
        </w:rPr>
        <w:t>；</w:t>
      </w:r>
    </w:p>
    <w:p w:rsidR="007B4CFD" w:rsidRPr="00CE1FC0" w:rsidRDefault="007B4CFD" w:rsidP="00A15B28">
      <w:pPr>
        <w:pStyle w:val="af8"/>
        <w:numPr>
          <w:ilvl w:val="0"/>
          <w:numId w:val="4"/>
        </w:numPr>
        <w:spacing w:line="440" w:lineRule="exact"/>
        <w:ind w:firstLineChars="0"/>
        <w:rPr>
          <w:rFonts w:ascii="Times New Roman" w:hAnsi="Times New Roman"/>
          <w:szCs w:val="21"/>
        </w:rPr>
      </w:pPr>
      <w:r w:rsidRPr="00CE1FC0">
        <w:rPr>
          <w:rFonts w:ascii="Times New Roman" w:hAnsi="Times New Roman"/>
          <w:b/>
          <w:szCs w:val="21"/>
        </w:rPr>
        <w:t>诊断区域大小：</w:t>
      </w:r>
      <w:r w:rsidRPr="00CE1FC0">
        <w:rPr>
          <w:rFonts w:ascii="Times New Roman" w:hAnsi="Times New Roman"/>
          <w:szCs w:val="21"/>
        </w:rPr>
        <w:t>磁层顶区域</w:t>
      </w:r>
      <w:r w:rsidRPr="00CE1FC0">
        <w:rPr>
          <w:rFonts w:ascii="Times New Roman" w:hAnsi="Times New Roman"/>
          <w:szCs w:val="21"/>
        </w:rPr>
        <w:t>1100 mm×2400 mm×600 mm</w:t>
      </w:r>
      <w:r w:rsidRPr="00CE1FC0">
        <w:rPr>
          <w:rFonts w:ascii="Times New Roman" w:hAnsi="Times New Roman"/>
          <w:szCs w:val="21"/>
        </w:rPr>
        <w:t>；偶极化锋面区域与磁层顶区域运动范围相同。</w:t>
      </w:r>
    </w:p>
    <w:p w:rsidR="007B4CFD" w:rsidRPr="00CE1FC0" w:rsidRDefault="007B4CFD" w:rsidP="007B4CFD">
      <w:pPr>
        <w:spacing w:line="440" w:lineRule="exact"/>
        <w:ind w:firstLineChars="200" w:firstLine="420"/>
        <w:rPr>
          <w:szCs w:val="21"/>
        </w:rPr>
      </w:pPr>
      <w:r w:rsidRPr="00CE1FC0">
        <w:rPr>
          <w:szCs w:val="21"/>
        </w:rPr>
        <w:t>近地空间等离子体环境模拟分系统探针包括磁探针、静电探针和罗氏线圈三类，具体的探针及相应运动支撑系统需求如下：</w:t>
      </w:r>
    </w:p>
    <w:p w:rsidR="007B4CFD" w:rsidRPr="00CE1FC0" w:rsidRDefault="007B4CFD" w:rsidP="007B4CFD">
      <w:pPr>
        <w:spacing w:line="440" w:lineRule="exact"/>
        <w:ind w:firstLineChars="200" w:firstLine="422"/>
        <w:rPr>
          <w:b/>
          <w:szCs w:val="21"/>
        </w:rPr>
      </w:pPr>
      <w:r w:rsidRPr="00CE1FC0">
        <w:rPr>
          <w:b/>
          <w:szCs w:val="21"/>
        </w:rPr>
        <w:t>1</w:t>
      </w:r>
      <w:r w:rsidRPr="00CE1FC0">
        <w:rPr>
          <w:b/>
          <w:szCs w:val="21"/>
        </w:rPr>
        <w:t>）磁探针</w:t>
      </w:r>
    </w:p>
    <w:p w:rsidR="007B4CFD" w:rsidRPr="00CE1FC0" w:rsidRDefault="007B4CFD" w:rsidP="00A15B28">
      <w:pPr>
        <w:pStyle w:val="af8"/>
        <w:numPr>
          <w:ilvl w:val="0"/>
          <w:numId w:val="7"/>
        </w:numPr>
        <w:spacing w:line="440" w:lineRule="exact"/>
        <w:ind w:firstLineChars="0"/>
        <w:rPr>
          <w:rFonts w:ascii="Times New Roman" w:hAnsi="Times New Roman"/>
          <w:b/>
          <w:szCs w:val="21"/>
        </w:rPr>
      </w:pPr>
      <w:r w:rsidRPr="00CE1FC0">
        <w:rPr>
          <w:rFonts w:ascii="Times New Roman" w:hAnsi="Times New Roman"/>
          <w:b/>
          <w:szCs w:val="21"/>
        </w:rPr>
        <w:t>高分辨磁探针（每件）测量点位布局：</w:t>
      </w:r>
    </w:p>
    <w:p w:rsidR="007B4CFD" w:rsidRPr="00CE1FC0" w:rsidRDefault="007B4CFD" w:rsidP="007B4CFD">
      <w:pPr>
        <w:spacing w:line="440" w:lineRule="exact"/>
        <w:ind w:firstLineChars="200" w:firstLine="420"/>
        <w:rPr>
          <w:szCs w:val="21"/>
        </w:rPr>
      </w:pPr>
      <w:r w:rsidRPr="00CE1FC0">
        <w:rPr>
          <w:szCs w:val="21"/>
        </w:rPr>
        <w:t>每件高分辨磁探针测量点位布局如</w:t>
      </w:r>
      <w:r w:rsidRPr="00CE1FC0">
        <w:t>图</w:t>
      </w:r>
      <w:r w:rsidRPr="00CE1FC0">
        <w:t>3.1-4</w:t>
      </w:r>
      <w:r w:rsidRPr="00CE1FC0">
        <w:rPr>
          <w:szCs w:val="21"/>
        </w:rPr>
        <w:t>所示。其中，中间设置间隔</w:t>
      </w:r>
      <w:r w:rsidRPr="00CE1FC0">
        <w:rPr>
          <w:szCs w:val="21"/>
        </w:rPr>
        <w:t>2 mm</w:t>
      </w:r>
      <w:r w:rsidRPr="00CE1FC0">
        <w:rPr>
          <w:szCs w:val="21"/>
        </w:rPr>
        <w:t>测量点位</w:t>
      </w:r>
      <w:r w:rsidRPr="00CE1FC0">
        <w:rPr>
          <w:szCs w:val="21"/>
        </w:rPr>
        <w:t>4</w:t>
      </w:r>
      <w:r w:rsidRPr="00CE1FC0">
        <w:rPr>
          <w:szCs w:val="21"/>
        </w:rPr>
        <w:t>个（一个维度测量），两边各设置间隔</w:t>
      </w:r>
      <w:r w:rsidRPr="00CE1FC0">
        <w:rPr>
          <w:szCs w:val="21"/>
        </w:rPr>
        <w:t>10 mm</w:t>
      </w:r>
      <w:r w:rsidRPr="00CE1FC0">
        <w:rPr>
          <w:szCs w:val="21"/>
        </w:rPr>
        <w:t>测量点位</w:t>
      </w:r>
      <w:r w:rsidRPr="00CE1FC0">
        <w:rPr>
          <w:szCs w:val="21"/>
        </w:rPr>
        <w:t>3</w:t>
      </w:r>
      <w:r w:rsidRPr="00CE1FC0">
        <w:rPr>
          <w:szCs w:val="21"/>
        </w:rPr>
        <w:t>个（三个维度测量）、间隔</w:t>
      </w:r>
      <w:r w:rsidRPr="00CE1FC0">
        <w:rPr>
          <w:szCs w:val="21"/>
        </w:rPr>
        <w:t>20 mm</w:t>
      </w:r>
      <w:r w:rsidRPr="00CE1FC0">
        <w:rPr>
          <w:szCs w:val="21"/>
        </w:rPr>
        <w:t>测量点位</w:t>
      </w:r>
      <w:r w:rsidRPr="00CE1FC0">
        <w:rPr>
          <w:szCs w:val="21"/>
        </w:rPr>
        <w:t>1</w:t>
      </w:r>
      <w:r w:rsidRPr="00CE1FC0">
        <w:rPr>
          <w:szCs w:val="21"/>
        </w:rPr>
        <w:t>个（三个维度测量）、间隔</w:t>
      </w:r>
      <w:r w:rsidRPr="00CE1FC0">
        <w:rPr>
          <w:szCs w:val="21"/>
        </w:rPr>
        <w:t>30 mm</w:t>
      </w:r>
      <w:r w:rsidRPr="00CE1FC0">
        <w:rPr>
          <w:szCs w:val="21"/>
        </w:rPr>
        <w:t>测量点位</w:t>
      </w:r>
      <w:r w:rsidRPr="00CE1FC0">
        <w:rPr>
          <w:szCs w:val="21"/>
        </w:rPr>
        <w:t>1</w:t>
      </w:r>
      <w:r w:rsidRPr="00CE1FC0">
        <w:rPr>
          <w:szCs w:val="21"/>
        </w:rPr>
        <w:t>个（三个维度测量）。共计测量点位</w:t>
      </w:r>
      <w:r w:rsidRPr="00CE1FC0">
        <w:rPr>
          <w:szCs w:val="21"/>
        </w:rPr>
        <w:t>14</w:t>
      </w:r>
      <w:r w:rsidRPr="00CE1FC0">
        <w:rPr>
          <w:szCs w:val="21"/>
        </w:rPr>
        <w:t>个，其中一个维度测量点位</w:t>
      </w:r>
      <w:r w:rsidRPr="00CE1FC0">
        <w:rPr>
          <w:szCs w:val="21"/>
        </w:rPr>
        <w:t>4</w:t>
      </w:r>
      <w:r w:rsidRPr="00CE1FC0">
        <w:rPr>
          <w:szCs w:val="21"/>
        </w:rPr>
        <w:t>个，三个维度测量点位</w:t>
      </w:r>
      <w:r w:rsidRPr="00CE1FC0">
        <w:rPr>
          <w:szCs w:val="21"/>
        </w:rPr>
        <w:t>10</w:t>
      </w:r>
      <w:r w:rsidRPr="00CE1FC0">
        <w:rPr>
          <w:szCs w:val="21"/>
        </w:rPr>
        <w:t>个。</w:t>
      </w:r>
    </w:p>
    <w:p w:rsidR="007B4CFD" w:rsidRPr="00CE1FC0" w:rsidRDefault="007B4CFD" w:rsidP="007B4CFD">
      <w:pPr>
        <w:jc w:val="center"/>
        <w:rPr>
          <w:szCs w:val="21"/>
        </w:rPr>
      </w:pPr>
      <w:r w:rsidRPr="00CE1FC0">
        <w:rPr>
          <w:noProof/>
          <w:szCs w:val="21"/>
        </w:rPr>
        <w:drawing>
          <wp:inline distT="0" distB="0" distL="0" distR="0">
            <wp:extent cx="5929378" cy="342900"/>
            <wp:effectExtent l="0" t="0" r="0" b="0"/>
            <wp:docPr id="17" name="图片 17" descr="C:\Users\wangzhibin\Desktop\tanzhen\探针-10月份\单个探针.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angzhibin\Desktop\tanzhen\探针-10月份\单个探针.t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05752" cy="347317"/>
                    </a:xfrm>
                    <a:prstGeom prst="rect">
                      <a:avLst/>
                    </a:prstGeom>
                    <a:noFill/>
                    <a:ln>
                      <a:noFill/>
                    </a:ln>
                  </pic:spPr>
                </pic:pic>
              </a:graphicData>
            </a:graphic>
          </wp:inline>
        </w:drawing>
      </w:r>
    </w:p>
    <w:p w:rsidR="007B4CFD" w:rsidRPr="00CE1FC0" w:rsidRDefault="007B4CFD" w:rsidP="007B4CFD">
      <w:pPr>
        <w:spacing w:line="440" w:lineRule="exact"/>
        <w:ind w:firstLineChars="200" w:firstLine="420"/>
        <w:jc w:val="center"/>
        <w:rPr>
          <w:szCs w:val="21"/>
        </w:rPr>
      </w:pPr>
      <w:r w:rsidRPr="00CE1FC0">
        <w:t>图</w:t>
      </w:r>
      <w:r w:rsidRPr="00CE1FC0">
        <w:t>3.1-4</w:t>
      </w:r>
      <w:r w:rsidRPr="00CE1FC0">
        <w:rPr>
          <w:szCs w:val="21"/>
        </w:rPr>
        <w:t>高分辨磁探针测量点位布局图</w:t>
      </w:r>
    </w:p>
    <w:p w:rsidR="007B4CFD" w:rsidRPr="00CE1FC0" w:rsidRDefault="007B4CFD" w:rsidP="00A15B28">
      <w:pPr>
        <w:pStyle w:val="af8"/>
        <w:numPr>
          <w:ilvl w:val="0"/>
          <w:numId w:val="7"/>
        </w:numPr>
        <w:spacing w:line="440" w:lineRule="exact"/>
        <w:ind w:firstLineChars="0"/>
        <w:rPr>
          <w:rFonts w:ascii="Times New Roman" w:hAnsi="Times New Roman"/>
          <w:b/>
          <w:szCs w:val="21"/>
        </w:rPr>
      </w:pPr>
      <w:r w:rsidRPr="00CE1FC0">
        <w:rPr>
          <w:rFonts w:ascii="Times New Roman" w:hAnsi="Times New Roman"/>
          <w:b/>
          <w:szCs w:val="21"/>
        </w:rPr>
        <w:t>标准分辨磁探针（每件）测量点位布局：</w:t>
      </w:r>
    </w:p>
    <w:p w:rsidR="007B4CFD" w:rsidRPr="00CE1FC0" w:rsidRDefault="007B4CFD" w:rsidP="007B4CFD">
      <w:pPr>
        <w:spacing w:line="440" w:lineRule="exact"/>
        <w:ind w:firstLineChars="200" w:firstLine="420"/>
        <w:rPr>
          <w:szCs w:val="21"/>
        </w:rPr>
      </w:pPr>
      <w:r w:rsidRPr="00CE1FC0">
        <w:rPr>
          <w:szCs w:val="21"/>
        </w:rPr>
        <w:t>每件标准分辨磁探针测量点位布局如</w:t>
      </w:r>
      <w:r w:rsidRPr="00CE1FC0">
        <w:t>图</w:t>
      </w:r>
      <w:r w:rsidRPr="00CE1FC0">
        <w:t>3.1-5</w:t>
      </w:r>
      <w:r w:rsidRPr="00CE1FC0">
        <w:rPr>
          <w:szCs w:val="21"/>
        </w:rPr>
        <w:t>所示。其中，中间设置间隔</w:t>
      </w:r>
      <w:r w:rsidRPr="00CE1FC0">
        <w:rPr>
          <w:szCs w:val="21"/>
        </w:rPr>
        <w:t>10 mm</w:t>
      </w:r>
      <w:r w:rsidRPr="00CE1FC0">
        <w:rPr>
          <w:szCs w:val="21"/>
        </w:rPr>
        <w:t>测量点位</w:t>
      </w:r>
      <w:r w:rsidRPr="00CE1FC0">
        <w:rPr>
          <w:szCs w:val="21"/>
        </w:rPr>
        <w:t>6</w:t>
      </w:r>
      <w:r w:rsidRPr="00CE1FC0">
        <w:rPr>
          <w:szCs w:val="21"/>
        </w:rPr>
        <w:t>个（三个维度测量），两边各设置间隔</w:t>
      </w:r>
      <w:r w:rsidRPr="00CE1FC0">
        <w:rPr>
          <w:szCs w:val="21"/>
        </w:rPr>
        <w:t>20 mm</w:t>
      </w:r>
      <w:r w:rsidRPr="00CE1FC0">
        <w:rPr>
          <w:szCs w:val="21"/>
        </w:rPr>
        <w:t>测量点位</w:t>
      </w:r>
      <w:r w:rsidRPr="00CE1FC0">
        <w:rPr>
          <w:szCs w:val="21"/>
        </w:rPr>
        <w:t>1</w:t>
      </w:r>
      <w:r w:rsidRPr="00CE1FC0">
        <w:rPr>
          <w:szCs w:val="21"/>
        </w:rPr>
        <w:t>个（三个维度测量）、间隔</w:t>
      </w:r>
      <w:r w:rsidRPr="00CE1FC0">
        <w:rPr>
          <w:szCs w:val="21"/>
        </w:rPr>
        <w:t>30 mm</w:t>
      </w:r>
      <w:r w:rsidRPr="00CE1FC0">
        <w:rPr>
          <w:szCs w:val="21"/>
        </w:rPr>
        <w:t>测量点位</w:t>
      </w:r>
      <w:r w:rsidRPr="00CE1FC0">
        <w:rPr>
          <w:szCs w:val="21"/>
        </w:rPr>
        <w:t>1</w:t>
      </w:r>
      <w:r w:rsidRPr="00CE1FC0">
        <w:rPr>
          <w:szCs w:val="21"/>
        </w:rPr>
        <w:t>个（三个维度测量）。共计测量点位</w:t>
      </w:r>
      <w:r w:rsidRPr="00CE1FC0">
        <w:rPr>
          <w:szCs w:val="21"/>
        </w:rPr>
        <w:t>10</w:t>
      </w:r>
      <w:r w:rsidRPr="00CE1FC0">
        <w:rPr>
          <w:szCs w:val="21"/>
        </w:rPr>
        <w:t>个，均为三个维度测量点位，每个测量点位</w:t>
      </w:r>
      <w:proofErr w:type="gramStart"/>
      <w:r w:rsidRPr="00CE1FC0">
        <w:rPr>
          <w:szCs w:val="21"/>
        </w:rPr>
        <w:t>需可以</w:t>
      </w:r>
      <w:proofErr w:type="gramEnd"/>
      <w:r w:rsidRPr="00CE1FC0">
        <w:rPr>
          <w:szCs w:val="21"/>
        </w:rPr>
        <w:t>测量三维磁场信号。</w:t>
      </w:r>
    </w:p>
    <w:p w:rsidR="007B4CFD" w:rsidRPr="00CE1FC0" w:rsidRDefault="007B4CFD" w:rsidP="007B4CFD">
      <w:pPr>
        <w:jc w:val="center"/>
        <w:rPr>
          <w:szCs w:val="21"/>
        </w:rPr>
      </w:pPr>
      <w:r w:rsidRPr="00CE1FC0">
        <w:rPr>
          <w:noProof/>
          <w:szCs w:val="21"/>
        </w:rPr>
        <w:drawing>
          <wp:inline distT="0" distB="0" distL="0" distR="0">
            <wp:extent cx="6005365" cy="234315"/>
            <wp:effectExtent l="0" t="0" r="0" b="0"/>
            <wp:docPr id="19" name="图片 19" descr="C:\Users\wangzhibin\Desktop\tanzhen\探针-10月份\单个探针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angzhibin\Desktop\tanzhen\探针-10月份\单个探针2.tif"/>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80524" cy="241149"/>
                    </a:xfrm>
                    <a:prstGeom prst="rect">
                      <a:avLst/>
                    </a:prstGeom>
                    <a:noFill/>
                    <a:ln>
                      <a:noFill/>
                    </a:ln>
                  </pic:spPr>
                </pic:pic>
              </a:graphicData>
            </a:graphic>
          </wp:inline>
        </w:drawing>
      </w:r>
    </w:p>
    <w:p w:rsidR="007B4CFD" w:rsidRPr="00CE1FC0" w:rsidRDefault="007B4CFD" w:rsidP="007B4CFD">
      <w:pPr>
        <w:spacing w:line="440" w:lineRule="exact"/>
        <w:ind w:firstLineChars="200" w:firstLine="420"/>
        <w:jc w:val="center"/>
        <w:rPr>
          <w:szCs w:val="21"/>
        </w:rPr>
      </w:pPr>
      <w:r w:rsidRPr="00CE1FC0">
        <w:t>图</w:t>
      </w:r>
      <w:r w:rsidRPr="00CE1FC0">
        <w:t>3.1-5</w:t>
      </w:r>
      <w:r w:rsidRPr="00CE1FC0">
        <w:rPr>
          <w:szCs w:val="21"/>
        </w:rPr>
        <w:t xml:space="preserve"> </w:t>
      </w:r>
      <w:r w:rsidRPr="00CE1FC0">
        <w:rPr>
          <w:szCs w:val="21"/>
        </w:rPr>
        <w:t>标准分辨磁探针测量点位布局图</w:t>
      </w:r>
    </w:p>
    <w:p w:rsidR="003D2A87" w:rsidRPr="007B4CFD" w:rsidRDefault="007B4CFD" w:rsidP="0038033B">
      <w:pPr>
        <w:spacing w:line="440" w:lineRule="exact"/>
        <w:ind w:firstLineChars="200" w:firstLine="420"/>
      </w:pPr>
      <w:r w:rsidRPr="00CE1FC0">
        <w:rPr>
          <w:szCs w:val="21"/>
        </w:rPr>
        <w:t>5</w:t>
      </w:r>
      <w:r w:rsidRPr="00CE1FC0">
        <w:rPr>
          <w:szCs w:val="21"/>
        </w:rPr>
        <w:t>件探针组成一组探针阵列，每件中间间隔</w:t>
      </w:r>
      <w:r w:rsidRPr="00CE1FC0">
        <w:rPr>
          <w:szCs w:val="21"/>
        </w:rPr>
        <w:t>60 mm</w:t>
      </w:r>
      <w:r w:rsidRPr="00CE1FC0">
        <w:rPr>
          <w:szCs w:val="21"/>
        </w:rPr>
        <w:t>，共</w:t>
      </w:r>
      <w:r w:rsidRPr="00CE1FC0">
        <w:rPr>
          <w:szCs w:val="21"/>
        </w:rPr>
        <w:t>A</w:t>
      </w:r>
      <w:r w:rsidRPr="00CE1FC0">
        <w:rPr>
          <w:szCs w:val="21"/>
        </w:rPr>
        <w:t>、</w:t>
      </w:r>
      <w:r w:rsidRPr="00CE1FC0">
        <w:rPr>
          <w:szCs w:val="21"/>
        </w:rPr>
        <w:t>B</w:t>
      </w:r>
      <w:r w:rsidRPr="00CE1FC0">
        <w:rPr>
          <w:szCs w:val="21"/>
        </w:rPr>
        <w:t>两组探针阵列。其中，</w:t>
      </w:r>
      <w:r w:rsidRPr="00CE1FC0">
        <w:rPr>
          <w:szCs w:val="21"/>
        </w:rPr>
        <w:t>A</w:t>
      </w:r>
      <w:r w:rsidRPr="00CE1FC0">
        <w:rPr>
          <w:szCs w:val="21"/>
        </w:rPr>
        <w:t>组探针阵列下面两组为高分辨磁探针，上面三组为标准分辨磁探针；</w:t>
      </w:r>
      <w:r w:rsidRPr="00CE1FC0">
        <w:rPr>
          <w:szCs w:val="21"/>
        </w:rPr>
        <w:t>B</w:t>
      </w:r>
      <w:r w:rsidRPr="00CE1FC0">
        <w:rPr>
          <w:szCs w:val="21"/>
        </w:rPr>
        <w:t>组探针阵列上面两组为高分辨磁探针，下面三组为标准分辨磁探针。磁层顶区域的磁探针阵列布局如</w:t>
      </w:r>
      <w:r w:rsidRPr="00CE1FC0">
        <w:t>图</w:t>
      </w:r>
      <w:r w:rsidRPr="00CE1FC0">
        <w:t>3.1-6</w:t>
      </w:r>
      <w:r w:rsidRPr="00CE1FC0">
        <w:t>和图</w:t>
      </w:r>
      <w:r w:rsidRPr="00CE1FC0">
        <w:t>3.1-7</w:t>
      </w:r>
      <w:r w:rsidRPr="00CE1FC0">
        <w:rPr>
          <w:szCs w:val="21"/>
        </w:rPr>
        <w:t>所示。磁探针阵列在真空罐体内部需要配备运动支撑机构，</w:t>
      </w:r>
      <w:r w:rsidRPr="00CE1FC0">
        <w:rPr>
          <w:i/>
          <w:szCs w:val="21"/>
        </w:rPr>
        <w:t>x</w:t>
      </w:r>
      <w:r w:rsidRPr="00CE1FC0">
        <w:rPr>
          <w:szCs w:val="21"/>
        </w:rPr>
        <w:t>方向运动范围</w:t>
      </w:r>
      <w:r w:rsidRPr="00CE1FC0">
        <w:rPr>
          <w:szCs w:val="21"/>
        </w:rPr>
        <w:t>1100 mm</w:t>
      </w:r>
      <w:r w:rsidRPr="00CE1FC0">
        <w:rPr>
          <w:szCs w:val="21"/>
        </w:rPr>
        <w:t>，</w:t>
      </w:r>
      <w:r w:rsidRPr="00CE1FC0">
        <w:rPr>
          <w:i/>
          <w:szCs w:val="21"/>
        </w:rPr>
        <w:t>y</w:t>
      </w:r>
      <w:r w:rsidRPr="00CE1FC0">
        <w:rPr>
          <w:szCs w:val="21"/>
        </w:rPr>
        <w:t>方向运动范围</w:t>
      </w:r>
      <w:r w:rsidRPr="00CE1FC0">
        <w:rPr>
          <w:szCs w:val="21"/>
        </w:rPr>
        <w:t>600 mm</w:t>
      </w:r>
      <w:r w:rsidRPr="00CE1FC0">
        <w:rPr>
          <w:szCs w:val="21"/>
        </w:rPr>
        <w:t>，</w:t>
      </w:r>
      <w:r w:rsidRPr="00CE1FC0">
        <w:rPr>
          <w:i/>
          <w:szCs w:val="21"/>
        </w:rPr>
        <w:t>z</w:t>
      </w:r>
      <w:r w:rsidRPr="00CE1FC0">
        <w:rPr>
          <w:szCs w:val="21"/>
        </w:rPr>
        <w:t>方向运动范围</w:t>
      </w:r>
      <w:r w:rsidRPr="00CE1FC0">
        <w:rPr>
          <w:szCs w:val="21"/>
        </w:rPr>
        <w:t>2400 mm</w:t>
      </w:r>
      <w:r w:rsidRPr="00CE1FC0">
        <w:rPr>
          <w:szCs w:val="21"/>
        </w:rPr>
        <w:t>，磁探针阵列在罐体内的运动范围如</w:t>
      </w:r>
      <w:r w:rsidRPr="00CE1FC0">
        <w:t>图</w:t>
      </w:r>
      <w:r w:rsidRPr="00CE1FC0">
        <w:t>3.1-8</w:t>
      </w:r>
      <w:r w:rsidRPr="00CE1FC0">
        <w:rPr>
          <w:szCs w:val="21"/>
        </w:rPr>
        <w:t>绿色部分所示。其中，探针阵列与运动支撑系统连接点处可以旋转</w:t>
      </w:r>
      <w:r w:rsidRPr="00CE1FC0">
        <w:rPr>
          <w:szCs w:val="21"/>
        </w:rPr>
        <w:t>90°</w:t>
      </w:r>
      <w:r w:rsidRPr="00CE1FC0">
        <w:rPr>
          <w:szCs w:val="21"/>
        </w:rPr>
        <w:t>以满足不同类型的测量需求，如图</w:t>
      </w:r>
      <w:proofErr w:type="gramStart"/>
      <w:r w:rsidRPr="00CE1FC0">
        <w:t>图</w:t>
      </w:r>
      <w:proofErr w:type="gramEnd"/>
      <w:r w:rsidRPr="00CE1FC0">
        <w:t>3.1-9</w:t>
      </w:r>
      <w:r w:rsidRPr="00CE1FC0">
        <w:rPr>
          <w:szCs w:val="21"/>
        </w:rPr>
        <w:t>所示。其中，运动机构定位精度</w:t>
      </w:r>
      <w:r w:rsidRPr="00CE1FC0">
        <w:rPr>
          <w:szCs w:val="21"/>
        </w:rPr>
        <w:t>0.2 mm</w:t>
      </w:r>
      <w:r w:rsidRPr="00CE1FC0">
        <w:rPr>
          <w:szCs w:val="21"/>
        </w:rPr>
        <w:t>，角度定位偏差小于</w:t>
      </w:r>
      <w:r w:rsidRPr="00CE1FC0">
        <w:rPr>
          <w:szCs w:val="21"/>
        </w:rPr>
        <w:t>10</w:t>
      </w:r>
      <w:r w:rsidRPr="00CE1FC0">
        <w:rPr>
          <w:szCs w:val="21"/>
        </w:rPr>
        <w:t>分。</w:t>
      </w:r>
    </w:p>
    <w:sectPr w:rsidR="003D2A87" w:rsidRPr="007B4CFD" w:rsidSect="003D2A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499" w:rsidRDefault="009F6499" w:rsidP="00394AF1">
      <w:r>
        <w:separator/>
      </w:r>
    </w:p>
  </w:endnote>
  <w:endnote w:type="continuationSeparator" w:id="0">
    <w:p w:rsidR="009F6499" w:rsidRDefault="009F6499" w:rsidP="00394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方正书宋简体">
    <w:altName w:val="Arial Unicode MS"/>
    <w:charset w:val="00"/>
    <w:family w:val="auto"/>
    <w:pitch w:val="variable"/>
    <w:sig w:usb0="00000000" w:usb1="4000207B" w:usb2="00000000" w:usb3="00000000" w:csb0="FFFFFFFF" w:csb1="00000000"/>
  </w:font>
  <w:font w:name="EU-F1">
    <w:charset w:val="00"/>
    <w:family w:val="auto"/>
    <w:pitch w:val="variable"/>
    <w:sig w:usb0="A00002EF" w:usb1="4000207B" w:usb2="00000000" w:usb3="00000000" w:csb0="FFFFFF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Plotter">
    <w:charset w:val="00"/>
    <w:family w:val="auto"/>
    <w:pitch w:val="variable"/>
    <w:sig w:usb0="A00002EF" w:usb1="4000207B"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昆仑楷体">
    <w:altName w:val="宋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ì.">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FangSong_GB2312">
    <w:panose1 w:val="02010609060101010101"/>
    <w:charset w:val="00"/>
    <w:family w:val="roman"/>
    <w:notTrueType/>
    <w:pitch w:val="default"/>
    <w:sig w:usb0="00000000" w:usb1="00000000" w:usb2="00000000" w:usb3="00000000" w:csb0="00000000" w:csb1="00000000"/>
  </w:font>
  <w:font w:name="B Frutiger Bold">
    <w:altName w:val="Impact"/>
    <w:charset w:val="00"/>
    <w:family w:val="swiss"/>
    <w:pitch w:val="default"/>
    <w:sig w:usb0="00000000" w:usb1="00000000" w:usb2="00000000" w:usb3="00000000" w:csb0="00000001" w:csb1="00000000"/>
  </w:font>
  <w:font w:name="CG Times">
    <w:altName w:val="Times New Roman"/>
    <w:charset w:val="00"/>
    <w:family w:val="roman"/>
    <w:pitch w:val="default"/>
    <w:sig w:usb0="00000000" w:usb1="00000000" w:usb2="00000000" w:usb3="00000000" w:csb0="00000001" w:csb1="00000000"/>
  </w:font>
  <w:font w:name="仿宋体">
    <w:altName w:val="宋体"/>
    <w:panose1 w:val="00000000000000000000"/>
    <w:charset w:val="86"/>
    <w:family w:val="roman"/>
    <w:notTrueType/>
    <w:pitch w:val="default"/>
    <w:sig w:usb0="00000001" w:usb1="080E0000" w:usb2="00000010" w:usb3="00000000" w:csb0="00040000" w:csb1="00000000"/>
  </w:font>
  <w:font w:name="Palatino">
    <w:altName w:val="Book Antiqua"/>
    <w:charset w:val="00"/>
    <w:family w:val="roman"/>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499" w:rsidRDefault="009F6499" w:rsidP="00394AF1">
      <w:r>
        <w:separator/>
      </w:r>
    </w:p>
  </w:footnote>
  <w:footnote w:type="continuationSeparator" w:id="0">
    <w:p w:rsidR="009F6499" w:rsidRDefault="009F6499" w:rsidP="00394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35E3"/>
    <w:multiLevelType w:val="multilevel"/>
    <w:tmpl w:val="071135E3"/>
    <w:lvl w:ilvl="0">
      <w:start w:val="1"/>
      <w:numFmt w:val="decimal"/>
      <w:pStyle w:val="a"/>
      <w:suff w:val="nothing"/>
      <w:lvlText w:val="%1"/>
      <w:lvlJc w:val="left"/>
      <w:pPr>
        <w:ind w:left="0" w:firstLine="0"/>
      </w:pPr>
      <w:rPr>
        <w:rFonts w:hint="eastAsia"/>
      </w:rPr>
    </w:lvl>
    <w:lvl w:ilvl="1">
      <w:start w:val="1"/>
      <w:numFmt w:val="lowerLetter"/>
      <w:pStyle w:val="a0"/>
      <w:lvlText w:val="%2)"/>
      <w:lvlJc w:val="left"/>
      <w:pPr>
        <w:tabs>
          <w:tab w:val="num" w:pos="840"/>
        </w:tabs>
        <w:ind w:left="840" w:hanging="420"/>
      </w:pPr>
    </w:lvl>
    <w:lvl w:ilvl="2">
      <w:start w:val="1"/>
      <w:numFmt w:val="lowerRoman"/>
      <w:pStyle w:val="a1"/>
      <w:lvlText w:val="%3."/>
      <w:lvlJc w:val="right"/>
      <w:pPr>
        <w:tabs>
          <w:tab w:val="num" w:pos="1260"/>
        </w:tabs>
        <w:ind w:left="1260" w:hanging="420"/>
      </w:pPr>
    </w:lvl>
    <w:lvl w:ilvl="3">
      <w:start w:val="1"/>
      <w:numFmt w:val="decimal"/>
      <w:pStyle w:val="a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97215DC"/>
    <w:multiLevelType w:val="hybridMultilevel"/>
    <w:tmpl w:val="36B89C88"/>
    <w:lvl w:ilvl="0" w:tplc="922656AC">
      <w:start w:val="1"/>
      <w:numFmt w:val="decimal"/>
      <w:lvlText w:val="%1)"/>
      <w:lvlJc w:val="left"/>
      <w:pPr>
        <w:tabs>
          <w:tab w:val="num" w:pos="780"/>
        </w:tabs>
        <w:ind w:left="780" w:hanging="420"/>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pStyle w:val="a3"/>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045598A"/>
    <w:multiLevelType w:val="hybridMultilevel"/>
    <w:tmpl w:val="14E86B60"/>
    <w:lvl w:ilvl="0" w:tplc="A3CEBB68">
      <w:start w:val="1"/>
      <w:numFmt w:val="lowerLetter"/>
      <w:lvlText w:val="%1）"/>
      <w:lvlJc w:val="left"/>
      <w:pPr>
        <w:ind w:left="782" w:hanging="360"/>
      </w:pPr>
      <w:rPr>
        <w:rFonts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
    <w:nsid w:val="38221C9C"/>
    <w:multiLevelType w:val="hybridMultilevel"/>
    <w:tmpl w:val="14E86B60"/>
    <w:lvl w:ilvl="0" w:tplc="A3CEBB68">
      <w:start w:val="1"/>
      <w:numFmt w:val="lowerLetter"/>
      <w:lvlText w:val="%1）"/>
      <w:lvlJc w:val="left"/>
      <w:pPr>
        <w:ind w:left="782" w:hanging="360"/>
      </w:pPr>
      <w:rPr>
        <w:rFonts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nsid w:val="3AFB73A3"/>
    <w:multiLevelType w:val="hybridMultilevel"/>
    <w:tmpl w:val="2C38D7B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3C08488E"/>
    <w:multiLevelType w:val="multilevel"/>
    <w:tmpl w:val="EA986AFA"/>
    <w:lvl w:ilvl="0">
      <w:start w:val="1"/>
      <w:numFmt w:val="decimal"/>
      <w:lvlText w:val="%1."/>
      <w:lvlJc w:val="left"/>
      <w:pPr>
        <w:ind w:left="782" w:hanging="360"/>
      </w:pPr>
      <w:rPr>
        <w:rFonts w:hint="default"/>
      </w:rPr>
    </w:lvl>
    <w:lvl w:ilvl="1">
      <w:start w:val="2"/>
      <w:numFmt w:val="decimal"/>
      <w:isLgl/>
      <w:lvlText w:val="%1.%2"/>
      <w:lvlJc w:val="left"/>
      <w:pPr>
        <w:ind w:left="782" w:hanging="36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502" w:hanging="1080"/>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862" w:hanging="144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2222" w:hanging="1800"/>
      </w:pPr>
      <w:rPr>
        <w:rFonts w:hint="default"/>
      </w:rPr>
    </w:lvl>
    <w:lvl w:ilvl="8">
      <w:start w:val="1"/>
      <w:numFmt w:val="decimal"/>
      <w:isLgl/>
      <w:lvlText w:val="%1.%2.%3.%4.%5.%6.%7.%8.%9"/>
      <w:lvlJc w:val="left"/>
      <w:pPr>
        <w:ind w:left="2222" w:hanging="1800"/>
      </w:pPr>
      <w:rPr>
        <w:rFonts w:hint="default"/>
      </w:rPr>
    </w:lvl>
  </w:abstractNum>
  <w:abstractNum w:abstractNumId="6">
    <w:nsid w:val="42492945"/>
    <w:multiLevelType w:val="hybridMultilevel"/>
    <w:tmpl w:val="14E86B60"/>
    <w:lvl w:ilvl="0" w:tplc="A3CEBB68">
      <w:start w:val="1"/>
      <w:numFmt w:val="lowerLetter"/>
      <w:lvlText w:val="%1）"/>
      <w:lvlJc w:val="left"/>
      <w:pPr>
        <w:ind w:left="782" w:hanging="360"/>
      </w:pPr>
      <w:rPr>
        <w:rFonts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7">
    <w:nsid w:val="678E737C"/>
    <w:multiLevelType w:val="hybridMultilevel"/>
    <w:tmpl w:val="14E86B60"/>
    <w:lvl w:ilvl="0" w:tplc="A3CEBB68">
      <w:start w:val="1"/>
      <w:numFmt w:val="lowerLetter"/>
      <w:lvlText w:val="%1）"/>
      <w:lvlJc w:val="left"/>
      <w:pPr>
        <w:ind w:left="782" w:hanging="360"/>
      </w:pPr>
      <w:rPr>
        <w:rFonts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
  </w:num>
  <w:num w:numId="2">
    <w:abstractNumId w:val="5"/>
  </w:num>
  <w:num w:numId="3">
    <w:abstractNumId w:val="0"/>
  </w:num>
  <w:num w:numId="4">
    <w:abstractNumId w:val="4"/>
  </w:num>
  <w:num w:numId="5">
    <w:abstractNumId w:val="3"/>
  </w:num>
  <w:num w:numId="6">
    <w:abstractNumId w:val="7"/>
  </w:num>
  <w:num w:numId="7">
    <w:abstractNumId w:val="2"/>
  </w:num>
  <w:num w:numId="8">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4AF1"/>
    <w:rsid w:val="000B7314"/>
    <w:rsid w:val="00127BC3"/>
    <w:rsid w:val="00162C60"/>
    <w:rsid w:val="001C6D6E"/>
    <w:rsid w:val="002C5135"/>
    <w:rsid w:val="002F0385"/>
    <w:rsid w:val="0037377E"/>
    <w:rsid w:val="0038033B"/>
    <w:rsid w:val="00394AF1"/>
    <w:rsid w:val="00395F86"/>
    <w:rsid w:val="003D2A87"/>
    <w:rsid w:val="004E3BB7"/>
    <w:rsid w:val="004E41F1"/>
    <w:rsid w:val="00564A82"/>
    <w:rsid w:val="007B4CFD"/>
    <w:rsid w:val="007B4F46"/>
    <w:rsid w:val="0089379A"/>
    <w:rsid w:val="00907397"/>
    <w:rsid w:val="009C1925"/>
    <w:rsid w:val="009D7861"/>
    <w:rsid w:val="009F6499"/>
    <w:rsid w:val="00A15B28"/>
    <w:rsid w:val="00A91F22"/>
    <w:rsid w:val="00C37506"/>
    <w:rsid w:val="00C44200"/>
    <w:rsid w:val="00DF391B"/>
    <w:rsid w:val="00E072E9"/>
    <w:rsid w:val="00EA2F30"/>
    <w:rsid w:val="00F05882"/>
    <w:rsid w:val="00F35FC3"/>
    <w:rsid w:val="00F72189"/>
    <w:rsid w:val="00F726FA"/>
    <w:rsid w:val="00FF05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footnote reference" w:uiPriority="0"/>
    <w:lsdException w:name="annotation reference" w:qFormat="1"/>
    <w:lsdException w:name="page number" w:uiPriority="0" w:qFormat="1"/>
    <w:lsdException w:name="endnote text" w:uiPriority="0" w:qFormat="1"/>
    <w:lsdException w:name="toa heading" w:uiPriority="0"/>
    <w:lsdException w:name="List" w:uiPriority="0" w:qFormat="1"/>
    <w:lsdException w:name="List Bullet" w:uiPriority="0" w:qFormat="1"/>
    <w:lsdException w:name="List Number" w:uiPriority="0"/>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Subtitle" w:semiHidden="0" w:uiPriority="16" w:unhideWhenUsed="0" w:qFormat="1"/>
    <w:lsdException w:name="Salutation" w:uiPriority="0" w:qFormat="1"/>
    <w:lsdException w:name="Date" w:qFormat="1"/>
    <w:lsdException w:name="Body Text First Indent"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qFormat="1"/>
    <w:lsdException w:name="HTML Top of Form" w:uiPriority="0"/>
    <w:lsdException w:name="HTML Bottom of Form" w:uiPriority="0"/>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1" w:unhideWhenUsed="0" w:qFormat="1"/>
    <w:lsdException w:name="Intense Quote" w:semiHidden="0" w:uiPriority="22"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7" w:unhideWhenUsed="0" w:qFormat="1"/>
    <w:lsdException w:name="Intense Emphasis" w:semiHidden="0" w:uiPriority="19" w:unhideWhenUsed="0" w:qFormat="1"/>
    <w:lsdException w:name="Subtle Reference" w:semiHidden="0" w:uiPriority="23" w:unhideWhenUsed="0" w:qFormat="1"/>
    <w:lsdException w:name="Intense Reference" w:semiHidden="0" w:uiPriority="24" w:unhideWhenUsed="0" w:qFormat="1"/>
    <w:lsdException w:name="Book Title" w:semiHidden="0" w:uiPriority="25" w:unhideWhenUsed="0" w:qFormat="1"/>
    <w:lsdException w:name="Bibliography" w:uiPriority="37"/>
    <w:lsdException w:name="TOC Heading" w:uiPriority="39" w:qFormat="1"/>
  </w:latentStyles>
  <w:style w:type="paragraph" w:default="1" w:styleId="a4">
    <w:name w:val="Normal"/>
    <w:qFormat/>
    <w:rsid w:val="00394AF1"/>
    <w:pPr>
      <w:widowControl w:val="0"/>
      <w:jc w:val="both"/>
    </w:pPr>
    <w:rPr>
      <w:rFonts w:ascii="Times New Roman" w:eastAsia="宋体" w:hAnsi="Times New Roman" w:cs="Times New Roman"/>
      <w:szCs w:val="24"/>
    </w:rPr>
  </w:style>
  <w:style w:type="paragraph" w:styleId="1">
    <w:name w:val="heading 1"/>
    <w:basedOn w:val="a4"/>
    <w:next w:val="a4"/>
    <w:link w:val="1Char"/>
    <w:uiPriority w:val="9"/>
    <w:qFormat/>
    <w:rsid w:val="004E41F1"/>
    <w:pPr>
      <w:keepNext/>
      <w:keepLines/>
      <w:spacing w:before="240" w:after="240"/>
      <w:ind w:leftChars="100" w:left="100" w:rightChars="100" w:right="100"/>
      <w:jc w:val="center"/>
      <w:outlineLvl w:val="0"/>
    </w:pPr>
    <w:rPr>
      <w:rFonts w:eastAsia="黑体"/>
      <w:bCs/>
      <w:kern w:val="44"/>
      <w:sz w:val="44"/>
      <w:szCs w:val="44"/>
    </w:rPr>
  </w:style>
  <w:style w:type="paragraph" w:styleId="2">
    <w:name w:val="heading 2"/>
    <w:basedOn w:val="a4"/>
    <w:next w:val="a4"/>
    <w:link w:val="2Char"/>
    <w:uiPriority w:val="9"/>
    <w:qFormat/>
    <w:rsid w:val="004E41F1"/>
    <w:pPr>
      <w:keepNext/>
      <w:keepLines/>
      <w:outlineLvl w:val="1"/>
    </w:pPr>
    <w:rPr>
      <w:rFonts w:ascii="Arial" w:eastAsia="黑体" w:hAnsi="Arial"/>
      <w:bCs/>
      <w:sz w:val="28"/>
      <w:szCs w:val="32"/>
    </w:rPr>
  </w:style>
  <w:style w:type="paragraph" w:styleId="3">
    <w:name w:val="heading 3"/>
    <w:aliases w:val="第3级标题,Level 3 Head,H3,sect1.2.3,level_3,PIM 3,l3,CT,h3,heading 3,3rd level,3,prop3,3heading,Heading 31,Bold Head,bh,Level 3 Topic Heading,Heading 3 - old,list 3,Head 3,PRTM Heading 3,BOD 0,HeadC,Map,H31,Org Heading 1,第二层条,章标题1,小标题,1.1.1,sect1.2.31"/>
    <w:basedOn w:val="a4"/>
    <w:next w:val="a5"/>
    <w:link w:val="3Char"/>
    <w:uiPriority w:val="9"/>
    <w:qFormat/>
    <w:rsid w:val="004E41F1"/>
    <w:pPr>
      <w:tabs>
        <w:tab w:val="left" w:pos="851"/>
      </w:tabs>
      <w:autoSpaceDE w:val="0"/>
      <w:autoSpaceDN w:val="0"/>
      <w:adjustRightInd w:val="0"/>
      <w:snapToGrid w:val="0"/>
      <w:spacing w:line="360" w:lineRule="auto"/>
      <w:outlineLvl w:val="2"/>
    </w:pPr>
    <w:rPr>
      <w:rFonts w:ascii="宋体" w:cs="宋体"/>
      <w:kern w:val="0"/>
      <w:szCs w:val="20"/>
    </w:rPr>
  </w:style>
  <w:style w:type="paragraph" w:styleId="4">
    <w:name w:val="heading 4"/>
    <w:aliases w:val="H4,4th level,h4,4,Ref Heading 1,rh1,Heading sql,sect 1.2.3.4,First Subheading,第三层条,bullet,bl,bb,L4,h41,h42,h43,h411,h44,h412,h45,h413,h46,h414,h47,h48,h415,h49,h410,h416,h417,h418,h419,h420,h4110,h421,heading 4,1.1.1.1,4heading,sect 1.2.3.41,rh11,付"/>
    <w:basedOn w:val="a4"/>
    <w:next w:val="a4"/>
    <w:link w:val="4Char"/>
    <w:uiPriority w:val="9"/>
    <w:unhideWhenUsed/>
    <w:qFormat/>
    <w:rsid w:val="004E41F1"/>
    <w:pPr>
      <w:keepNext/>
      <w:keepLines/>
      <w:widowControl/>
      <w:outlineLvl w:val="3"/>
    </w:pPr>
    <w:rPr>
      <w:rFonts w:ascii="Cambria" w:hAnsi="Cambria" w:cs="宋体"/>
      <w:b/>
      <w:kern w:val="0"/>
      <w:szCs w:val="21"/>
    </w:rPr>
  </w:style>
  <w:style w:type="paragraph" w:styleId="5">
    <w:name w:val="heading 5"/>
    <w:aliases w:val="H5,h5,Second Subheading,第四层条,dash,ds,dd,5,l4,Titre5,PIM 5,Table label,l5,hm,mh2,Module heading 2,Head 5,list 5,Appendix A  Heading 5,Roman list,口,heading 5,l5+toc5,Numbered Sub-list,正文五级标题,Atlanthd3,Atlanthd31,Atlanthd32,Atlanthd33,L5,一"/>
    <w:basedOn w:val="a4"/>
    <w:next w:val="a4"/>
    <w:link w:val="5Char"/>
    <w:uiPriority w:val="9"/>
    <w:unhideWhenUsed/>
    <w:qFormat/>
    <w:rsid w:val="004E41F1"/>
    <w:pPr>
      <w:keepNext/>
      <w:keepLines/>
      <w:widowControl/>
      <w:tabs>
        <w:tab w:val="left" w:pos="2520"/>
      </w:tabs>
      <w:ind w:left="1050" w:right="100" w:hanging="420"/>
      <w:outlineLvl w:val="4"/>
    </w:pPr>
    <w:rPr>
      <w:kern w:val="0"/>
      <w:szCs w:val="21"/>
    </w:rPr>
  </w:style>
  <w:style w:type="paragraph" w:styleId="6">
    <w:name w:val="heading 6"/>
    <w:aliases w:val="h6,Third Subheading,L6,H6,BOD 4,第五层条,PIM 6,Bullet list,Bullet (Single Lines),Legal Level 1.,正文六级标题,sub-dash,sd,cnp,Caption number (page-wide),ITT t6,PA Appendix,sub-dash1,sd1,51,sub-dash2,sd2,52,sub-dash3,sd3,53,sub-dash4,sd4,54,sub-dash5,sd5,55"/>
    <w:basedOn w:val="a4"/>
    <w:next w:val="a4"/>
    <w:link w:val="6Char"/>
    <w:uiPriority w:val="9"/>
    <w:unhideWhenUsed/>
    <w:qFormat/>
    <w:rsid w:val="004E41F1"/>
    <w:pPr>
      <w:keepNext/>
      <w:keepLines/>
      <w:widowControl/>
      <w:outlineLvl w:val="5"/>
    </w:pPr>
    <w:rPr>
      <w:rFonts w:ascii="Cambria" w:hAnsi="Cambria" w:cs="宋体"/>
      <w:b/>
      <w:kern w:val="0"/>
      <w:sz w:val="20"/>
      <w:szCs w:val="20"/>
    </w:rPr>
  </w:style>
  <w:style w:type="paragraph" w:styleId="7">
    <w:name w:val="heading 7"/>
    <w:basedOn w:val="a4"/>
    <w:next w:val="a4"/>
    <w:link w:val="7Char"/>
    <w:uiPriority w:val="9"/>
    <w:unhideWhenUsed/>
    <w:qFormat/>
    <w:rsid w:val="004E41F1"/>
    <w:pPr>
      <w:keepNext/>
      <w:keepLines/>
      <w:spacing w:before="240" w:after="64" w:line="320" w:lineRule="auto"/>
      <w:outlineLvl w:val="6"/>
    </w:pPr>
    <w:rPr>
      <w:b/>
      <w:bCs/>
      <w:sz w:val="24"/>
    </w:rPr>
  </w:style>
  <w:style w:type="paragraph" w:styleId="8">
    <w:name w:val="heading 8"/>
    <w:basedOn w:val="a4"/>
    <w:next w:val="a4"/>
    <w:link w:val="8Char"/>
    <w:unhideWhenUsed/>
    <w:qFormat/>
    <w:rsid w:val="004E41F1"/>
    <w:pPr>
      <w:keepNext/>
      <w:keepLines/>
      <w:widowControl/>
      <w:tabs>
        <w:tab w:val="left" w:pos="1440"/>
      </w:tabs>
      <w:ind w:left="1440" w:hanging="1440"/>
      <w:outlineLvl w:val="7"/>
    </w:pPr>
    <w:rPr>
      <w:rFonts w:ascii="Cambria" w:hAnsi="Cambria"/>
      <w:kern w:val="0"/>
      <w:sz w:val="20"/>
      <w:szCs w:val="20"/>
    </w:rPr>
  </w:style>
  <w:style w:type="paragraph" w:styleId="9">
    <w:name w:val="heading 9"/>
    <w:basedOn w:val="a4"/>
    <w:next w:val="a4"/>
    <w:link w:val="9Char"/>
    <w:unhideWhenUsed/>
    <w:qFormat/>
    <w:rsid w:val="004E41F1"/>
    <w:pPr>
      <w:keepNext/>
      <w:keepLines/>
      <w:widowControl/>
      <w:tabs>
        <w:tab w:val="left" w:pos="1584"/>
      </w:tabs>
      <w:ind w:left="1584" w:hanging="1584"/>
      <w:outlineLvl w:val="8"/>
    </w:pPr>
    <w:rPr>
      <w:rFonts w:ascii="Cambria" w:hAnsi="Cambria"/>
      <w:kern w:val="0"/>
      <w:sz w:val="20"/>
      <w:szCs w:val="20"/>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4"/>
    <w:link w:val="Char"/>
    <w:uiPriority w:val="99"/>
    <w:unhideWhenUsed/>
    <w:qFormat/>
    <w:rsid w:val="00394A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6"/>
    <w:link w:val="a9"/>
    <w:uiPriority w:val="99"/>
    <w:qFormat/>
    <w:rsid w:val="00394AF1"/>
    <w:rPr>
      <w:sz w:val="18"/>
      <w:szCs w:val="18"/>
    </w:rPr>
  </w:style>
  <w:style w:type="paragraph" w:styleId="aa">
    <w:name w:val="footer"/>
    <w:basedOn w:val="a4"/>
    <w:link w:val="Char0"/>
    <w:uiPriority w:val="99"/>
    <w:unhideWhenUsed/>
    <w:qFormat/>
    <w:rsid w:val="00394A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6"/>
    <w:link w:val="aa"/>
    <w:uiPriority w:val="99"/>
    <w:qFormat/>
    <w:rsid w:val="00394AF1"/>
    <w:rPr>
      <w:sz w:val="18"/>
      <w:szCs w:val="18"/>
    </w:rPr>
  </w:style>
  <w:style w:type="character" w:customStyle="1" w:styleId="1Char">
    <w:name w:val="标题 1 Char"/>
    <w:basedOn w:val="a6"/>
    <w:link w:val="1"/>
    <w:uiPriority w:val="9"/>
    <w:qFormat/>
    <w:rsid w:val="004E41F1"/>
    <w:rPr>
      <w:rFonts w:ascii="Times New Roman" w:eastAsia="黑体" w:hAnsi="Times New Roman" w:cs="Times New Roman"/>
      <w:bCs/>
      <w:kern w:val="44"/>
      <w:sz w:val="44"/>
      <w:szCs w:val="44"/>
    </w:rPr>
  </w:style>
  <w:style w:type="character" w:customStyle="1" w:styleId="2Char">
    <w:name w:val="标题 2 Char"/>
    <w:basedOn w:val="a6"/>
    <w:link w:val="2"/>
    <w:uiPriority w:val="9"/>
    <w:qFormat/>
    <w:rsid w:val="004E41F1"/>
    <w:rPr>
      <w:rFonts w:ascii="Arial" w:eastAsia="黑体" w:hAnsi="Arial" w:cs="Times New Roman"/>
      <w:bCs/>
      <w:sz w:val="28"/>
      <w:szCs w:val="32"/>
    </w:rPr>
  </w:style>
  <w:style w:type="character" w:customStyle="1" w:styleId="3Char">
    <w:name w:val="标题 3 Char"/>
    <w:aliases w:val="第3级标题 Char1,Level 3 Head Char1,H3 Char1,sect1.2.3 Char1,level_3 Char1,PIM 3 Char1,l3 Char1,CT Char1,h3 Char1,heading 3 Char1,3rd level Char1,3 Char1,prop3 Char1,3heading Char1,Heading 31 Char1,Bold Head Char1,bh Char1,Heading 3 - old Char"/>
    <w:basedOn w:val="a6"/>
    <w:link w:val="3"/>
    <w:uiPriority w:val="9"/>
    <w:qFormat/>
    <w:rsid w:val="004E41F1"/>
    <w:rPr>
      <w:rFonts w:ascii="宋体" w:eastAsia="宋体" w:hAnsi="Times New Roman" w:cs="宋体"/>
      <w:kern w:val="0"/>
      <w:szCs w:val="20"/>
    </w:rPr>
  </w:style>
  <w:style w:type="character" w:customStyle="1" w:styleId="4Char">
    <w:name w:val="标题 4 Char"/>
    <w:aliases w:val="H4 Char,4th level Char,h4 Char,4 Char,Ref Heading 1 Char,rh1 Char,Heading sql Char,sect 1.2.3.4 Char,First Subheading Char,第三层条 Char,bullet Char,bl Char,bb Char,L4 Char,h41 Char,h42 Char,h43 Char,h411 Char,h44 Char,h412 Char,h45 Char,h413 Char"/>
    <w:basedOn w:val="a6"/>
    <w:link w:val="4"/>
    <w:uiPriority w:val="9"/>
    <w:qFormat/>
    <w:rsid w:val="004E41F1"/>
    <w:rPr>
      <w:rFonts w:ascii="Cambria" w:eastAsia="宋体" w:hAnsi="Cambria" w:cs="宋体"/>
      <w:b/>
      <w:kern w:val="0"/>
      <w:szCs w:val="21"/>
    </w:rPr>
  </w:style>
  <w:style w:type="character" w:customStyle="1" w:styleId="5Char">
    <w:name w:val="标题 5 Char"/>
    <w:aliases w:val="H5 Char,h5 Char,Second Subheading Char,第四层条 Char,dash Char,ds Char,dd Char,5 Char,l4 Char,Titre5 Char,PIM 5 Char,Table label Char,l5 Char,hm Char,mh2 Char,Module heading 2 Char,Head 5 Char,list 5 Char,Appendix A  Heading 5 Char,Roman list Char"/>
    <w:basedOn w:val="a6"/>
    <w:link w:val="5"/>
    <w:uiPriority w:val="9"/>
    <w:qFormat/>
    <w:rsid w:val="004E41F1"/>
    <w:rPr>
      <w:rFonts w:ascii="Times New Roman" w:eastAsia="宋体" w:hAnsi="Times New Roman" w:cs="Times New Roman"/>
      <w:kern w:val="0"/>
      <w:szCs w:val="21"/>
    </w:rPr>
  </w:style>
  <w:style w:type="character" w:customStyle="1" w:styleId="6Char">
    <w:name w:val="标题 6 Char"/>
    <w:aliases w:val="h6 Char,Third Subheading Char,L6 Char,H6 Char,BOD 4 Char,第五层条 Char,PIM 6 Char,Bullet list Char,Bullet (Single Lines) Char,Legal Level 1. Char,正文六级标题 Char,sub-dash Char,sd Char,cnp Char,Caption number (page-wide) Char,ITT t6 Char,sub-dash1 Char"/>
    <w:basedOn w:val="a6"/>
    <w:link w:val="6"/>
    <w:uiPriority w:val="9"/>
    <w:qFormat/>
    <w:rsid w:val="004E41F1"/>
    <w:rPr>
      <w:rFonts w:ascii="Cambria" w:eastAsia="宋体" w:hAnsi="Cambria" w:cs="宋体"/>
      <w:b/>
      <w:kern w:val="0"/>
      <w:sz w:val="20"/>
      <w:szCs w:val="20"/>
    </w:rPr>
  </w:style>
  <w:style w:type="character" w:customStyle="1" w:styleId="7Char">
    <w:name w:val="标题 7 Char"/>
    <w:basedOn w:val="a6"/>
    <w:link w:val="7"/>
    <w:uiPriority w:val="9"/>
    <w:qFormat/>
    <w:rsid w:val="004E41F1"/>
    <w:rPr>
      <w:rFonts w:ascii="Times New Roman" w:eastAsia="宋体" w:hAnsi="Times New Roman" w:cs="Times New Roman"/>
      <w:b/>
      <w:bCs/>
      <w:sz w:val="24"/>
      <w:szCs w:val="24"/>
    </w:rPr>
  </w:style>
  <w:style w:type="character" w:customStyle="1" w:styleId="8Char">
    <w:name w:val="标题 8 Char"/>
    <w:basedOn w:val="a6"/>
    <w:link w:val="8"/>
    <w:qFormat/>
    <w:rsid w:val="004E41F1"/>
    <w:rPr>
      <w:rFonts w:ascii="Cambria" w:eastAsia="宋体" w:hAnsi="Cambria" w:cs="Times New Roman"/>
      <w:kern w:val="0"/>
      <w:sz w:val="20"/>
      <w:szCs w:val="20"/>
    </w:rPr>
  </w:style>
  <w:style w:type="character" w:customStyle="1" w:styleId="9Char">
    <w:name w:val="标题 9 Char"/>
    <w:basedOn w:val="a6"/>
    <w:link w:val="9"/>
    <w:qFormat/>
    <w:rsid w:val="004E41F1"/>
    <w:rPr>
      <w:rFonts w:ascii="Cambria" w:eastAsia="宋体" w:hAnsi="Cambria" w:cs="Times New Roman"/>
      <w:kern w:val="0"/>
      <w:sz w:val="20"/>
      <w:szCs w:val="20"/>
    </w:rPr>
  </w:style>
  <w:style w:type="paragraph" w:styleId="a5">
    <w:name w:val="Normal Indent"/>
    <w:aliases w:val="正文（首行缩进两字）,表正文,正文非缩进,特点,段1,标题4,四号,缩进,ALT+Z,正文不缩进,广东T＋P,正文缩进（首行缩进两字）,正文2级,水上软件,±íÕýÎÄ,ÕýÎÄ·ÇËõ½ø,正文（首行缩进两字） Char,正文（首行缩进两字） Char Char Char,正文（首行缩进两字） Char Char Char Char Char,正文（首行缩进两字） Char Char Char Char Char Char,±í,图号标注,Alt+X"/>
    <w:basedOn w:val="a4"/>
    <w:link w:val="Char1"/>
    <w:qFormat/>
    <w:rsid w:val="004E41F1"/>
    <w:pPr>
      <w:ind w:firstLineChars="200" w:firstLine="420"/>
    </w:pPr>
  </w:style>
  <w:style w:type="character" w:customStyle="1" w:styleId="Char1">
    <w:name w:val="正文缩进 Char"/>
    <w:aliases w:val="正文（首行缩进两字） Char2,表正文 Char1,正文非缩进 Char1,特点 Char1,段1 Char1,标题4 Char1,四号 Char1,缩进 Char1,ALT+Z Char1,正文不缩进 Char1,广东T＋P Char1,正文缩进（首行缩进两字） Char1,正文2级 Char1,水上软件 Char1,±íÕýÎÄ Char1,ÕýÎÄ·ÇËõ½ø Char1,正文（首行缩进两字） Char Char1,±í Char1,图号标注 Char1"/>
    <w:link w:val="a5"/>
    <w:rsid w:val="004E41F1"/>
    <w:rPr>
      <w:rFonts w:ascii="Times New Roman" w:eastAsia="宋体" w:hAnsi="Times New Roman" w:cs="Times New Roman"/>
      <w:szCs w:val="24"/>
    </w:rPr>
  </w:style>
  <w:style w:type="character" w:styleId="ab">
    <w:name w:val="Strong"/>
    <w:uiPriority w:val="22"/>
    <w:qFormat/>
    <w:rsid w:val="004E41F1"/>
    <w:rPr>
      <w:b/>
      <w:bCs/>
    </w:rPr>
  </w:style>
  <w:style w:type="character" w:styleId="ac">
    <w:name w:val="Hyperlink"/>
    <w:uiPriority w:val="99"/>
    <w:qFormat/>
    <w:rsid w:val="004E41F1"/>
    <w:rPr>
      <w:color w:val="0000FF"/>
      <w:u w:val="single"/>
    </w:rPr>
  </w:style>
  <w:style w:type="character" w:styleId="ad">
    <w:name w:val="FollowedHyperlink"/>
    <w:uiPriority w:val="99"/>
    <w:qFormat/>
    <w:rsid w:val="004E41F1"/>
    <w:rPr>
      <w:color w:val="800080"/>
      <w:u w:val="single"/>
    </w:rPr>
  </w:style>
  <w:style w:type="character" w:styleId="ae">
    <w:name w:val="annotation reference"/>
    <w:uiPriority w:val="99"/>
    <w:qFormat/>
    <w:rsid w:val="004E41F1"/>
    <w:rPr>
      <w:sz w:val="21"/>
      <w:szCs w:val="21"/>
    </w:rPr>
  </w:style>
  <w:style w:type="character" w:styleId="af">
    <w:name w:val="footnote reference"/>
    <w:rsid w:val="004E41F1"/>
    <w:rPr>
      <w:vertAlign w:val="superscript"/>
    </w:rPr>
  </w:style>
  <w:style w:type="character" w:styleId="af0">
    <w:name w:val="page number"/>
    <w:basedOn w:val="a6"/>
    <w:qFormat/>
    <w:rsid w:val="004E41F1"/>
  </w:style>
  <w:style w:type="character" w:customStyle="1" w:styleId="CharChar17">
    <w:name w:val="Char Char17"/>
    <w:rsid w:val="004E41F1"/>
    <w:rPr>
      <w:rFonts w:ascii="Arial" w:eastAsia="黑体" w:hAnsi="Arial"/>
      <w:b/>
      <w:bCs/>
      <w:kern w:val="2"/>
      <w:sz w:val="32"/>
      <w:szCs w:val="32"/>
      <w:lang w:val="en-US" w:eastAsia="zh-CN" w:bidi="ar-SA"/>
    </w:rPr>
  </w:style>
  <w:style w:type="character" w:customStyle="1" w:styleId="2Char0">
    <w:name w:val="正文文本缩进 2 Char"/>
    <w:link w:val="20"/>
    <w:qFormat/>
    <w:rsid w:val="004E41F1"/>
    <w:rPr>
      <w:szCs w:val="24"/>
    </w:rPr>
  </w:style>
  <w:style w:type="paragraph" w:styleId="20">
    <w:name w:val="Body Text Indent 2"/>
    <w:basedOn w:val="a4"/>
    <w:link w:val="2Char0"/>
    <w:unhideWhenUsed/>
    <w:qFormat/>
    <w:rsid w:val="004E41F1"/>
    <w:pPr>
      <w:spacing w:after="120" w:line="480" w:lineRule="auto"/>
      <w:ind w:leftChars="200" w:left="420"/>
    </w:pPr>
    <w:rPr>
      <w:rFonts w:asciiTheme="minorHAnsi" w:eastAsiaTheme="minorEastAsia" w:hAnsiTheme="minorHAnsi" w:cstheme="minorBidi"/>
    </w:rPr>
  </w:style>
  <w:style w:type="character" w:customStyle="1" w:styleId="2Char1">
    <w:name w:val="正文文本缩进 2 Char1"/>
    <w:basedOn w:val="a6"/>
    <w:link w:val="20"/>
    <w:qFormat/>
    <w:rsid w:val="004E41F1"/>
    <w:rPr>
      <w:rFonts w:ascii="Times New Roman" w:eastAsia="宋体" w:hAnsi="Times New Roman" w:cs="Times New Roman"/>
      <w:szCs w:val="24"/>
    </w:rPr>
  </w:style>
  <w:style w:type="character" w:customStyle="1" w:styleId="Char2">
    <w:name w:val="正文文本样式 Char"/>
    <w:link w:val="af1"/>
    <w:rsid w:val="004E41F1"/>
    <w:rPr>
      <w:rFonts w:eastAsia="宋体" w:cs="宋体"/>
      <w:sz w:val="24"/>
    </w:rPr>
  </w:style>
  <w:style w:type="paragraph" w:customStyle="1" w:styleId="af1">
    <w:name w:val="正文文本样式"/>
    <w:basedOn w:val="a4"/>
    <w:link w:val="Char2"/>
    <w:rsid w:val="004E41F1"/>
    <w:pPr>
      <w:spacing w:line="360" w:lineRule="auto"/>
      <w:ind w:firstLine="482"/>
    </w:pPr>
    <w:rPr>
      <w:rFonts w:asciiTheme="minorHAnsi" w:hAnsiTheme="minorHAnsi" w:cs="宋体"/>
      <w:sz w:val="24"/>
      <w:szCs w:val="22"/>
    </w:rPr>
  </w:style>
  <w:style w:type="character" w:customStyle="1" w:styleId="CharChar1">
    <w:name w:val="Char Char1"/>
    <w:rsid w:val="004E41F1"/>
    <w:rPr>
      <w:rFonts w:ascii="宋体" w:eastAsia="宋体" w:hAnsi="Courier New"/>
      <w:kern w:val="2"/>
      <w:sz w:val="21"/>
      <w:lang w:val="en-US" w:eastAsia="zh-CN" w:bidi="ar-SA"/>
    </w:rPr>
  </w:style>
  <w:style w:type="character" w:customStyle="1" w:styleId="font141">
    <w:name w:val="font141"/>
    <w:qFormat/>
    <w:rsid w:val="004E41F1"/>
    <w:rPr>
      <w:rFonts w:ascii="宋体" w:eastAsia="宋体" w:hAnsi="宋体" w:cs="宋体" w:hint="eastAsia"/>
      <w:color w:val="000000"/>
      <w:sz w:val="22"/>
      <w:szCs w:val="22"/>
      <w:u w:val="none"/>
    </w:rPr>
  </w:style>
  <w:style w:type="character" w:customStyle="1" w:styleId="Char3">
    <w:name w:val="脚注文本 Char"/>
    <w:link w:val="af2"/>
    <w:rsid w:val="004E41F1"/>
    <w:rPr>
      <w:sz w:val="18"/>
      <w:szCs w:val="18"/>
    </w:rPr>
  </w:style>
  <w:style w:type="paragraph" w:styleId="af2">
    <w:name w:val="footnote text"/>
    <w:basedOn w:val="a4"/>
    <w:link w:val="Char3"/>
    <w:qFormat/>
    <w:rsid w:val="004E41F1"/>
    <w:pPr>
      <w:snapToGrid w:val="0"/>
      <w:jc w:val="left"/>
    </w:pPr>
    <w:rPr>
      <w:rFonts w:asciiTheme="minorHAnsi" w:eastAsiaTheme="minorEastAsia" w:hAnsiTheme="minorHAnsi" w:cstheme="minorBidi"/>
      <w:sz w:val="18"/>
      <w:szCs w:val="18"/>
    </w:rPr>
  </w:style>
  <w:style w:type="character" w:customStyle="1" w:styleId="Char10">
    <w:name w:val="脚注文本 Char1"/>
    <w:basedOn w:val="a6"/>
    <w:link w:val="af2"/>
    <w:uiPriority w:val="99"/>
    <w:semiHidden/>
    <w:rsid w:val="004E41F1"/>
    <w:rPr>
      <w:rFonts w:ascii="Times New Roman" w:eastAsia="宋体" w:hAnsi="Times New Roman" w:cs="Times New Roman"/>
      <w:sz w:val="18"/>
      <w:szCs w:val="18"/>
    </w:rPr>
  </w:style>
  <w:style w:type="character" w:customStyle="1" w:styleId="text2">
    <w:name w:val="text2"/>
    <w:basedOn w:val="a6"/>
    <w:rsid w:val="004E41F1"/>
  </w:style>
  <w:style w:type="character" w:customStyle="1" w:styleId="Char4">
    <w:name w:val="纯文本 Char"/>
    <w:aliases w:val="普通文字 Char Char2,普通文字1 Char,普通文字2 Char,普通文字3 Char,普通文字4 Char,普通文字5 Char,普通文字6 Char,普通文字11 Char,普通文字21 Char,普通文字31 Char,普通文字41 Char,普通文字7 Char,正 文 1 Char1,纯文本 Char Char Char2,纯文本 Char1 Char Char Char1,纯文本 Char Char1 Char,纯文本 Char1 Char Char1"/>
    <w:link w:val="af3"/>
    <w:qFormat/>
    <w:rsid w:val="004E41F1"/>
    <w:rPr>
      <w:rFonts w:ascii="宋体" w:eastAsia="宋体" w:hAnsi="Courier New"/>
    </w:rPr>
  </w:style>
  <w:style w:type="paragraph" w:styleId="af3">
    <w:name w:val="Plain Text"/>
    <w:aliases w:val="普通文字 Char,普通文字1,普通文字2,普通文字3,普通文字4,普通文字5,普通文字6,普通文字11,普通文字21,普通文字31,普通文字41,普通文字7,正 文 1,纯文本 Char Char,纯文本 Char1 Char Char,纯文本 Char Char1,纯文本 Char1 Char,纯文本 Char Char Char,Texte,普通文字,小,普通文字 Char + 居中,文字缩进,0921"/>
    <w:basedOn w:val="a4"/>
    <w:link w:val="Char4"/>
    <w:qFormat/>
    <w:rsid w:val="004E41F1"/>
    <w:rPr>
      <w:rFonts w:ascii="宋体" w:hAnsi="Courier New" w:cstheme="minorBidi"/>
      <w:szCs w:val="22"/>
    </w:rPr>
  </w:style>
  <w:style w:type="character" w:customStyle="1" w:styleId="Char11">
    <w:name w:val="纯文本 Char1"/>
    <w:aliases w:val="普通文字 Char Char1,普通文字1 Char1,普通文字2 Char1,普通文字3 Char1,普通文字4 Char1,普通文字5 Char1,普通文字6 Char1,普通文字11 Char1,普通文字21 Char1,普通文字31 Char1,普通文字41 Char1,普通文字7 Char1,正 文 1 Char,普通文字 Char Char Char,纯文本 Char Char Char1,纯文本 Char1 Char Char Char,Texte Char"/>
    <w:basedOn w:val="a6"/>
    <w:link w:val="af3"/>
    <w:qFormat/>
    <w:rsid w:val="004E41F1"/>
    <w:rPr>
      <w:rFonts w:ascii="宋体" w:eastAsia="宋体" w:hAnsi="Courier New" w:cs="Courier New"/>
      <w:szCs w:val="21"/>
    </w:rPr>
  </w:style>
  <w:style w:type="character" w:customStyle="1" w:styleId="p141">
    <w:name w:val="p141"/>
    <w:rsid w:val="004E41F1"/>
    <w:rPr>
      <w:sz w:val="21"/>
      <w:szCs w:val="21"/>
    </w:rPr>
  </w:style>
  <w:style w:type="character" w:customStyle="1" w:styleId="Char5">
    <w:name w:val="批注文字 Char"/>
    <w:link w:val="af4"/>
    <w:uiPriority w:val="99"/>
    <w:qFormat/>
    <w:rsid w:val="004E41F1"/>
    <w:rPr>
      <w:rFonts w:eastAsia="宋体"/>
      <w:szCs w:val="24"/>
    </w:rPr>
  </w:style>
  <w:style w:type="paragraph" w:styleId="af4">
    <w:name w:val="annotation text"/>
    <w:basedOn w:val="a4"/>
    <w:link w:val="Char5"/>
    <w:uiPriority w:val="99"/>
    <w:qFormat/>
    <w:rsid w:val="004E41F1"/>
    <w:pPr>
      <w:jc w:val="left"/>
    </w:pPr>
    <w:rPr>
      <w:rFonts w:asciiTheme="minorHAnsi" w:hAnsiTheme="minorHAnsi" w:cstheme="minorBidi"/>
    </w:rPr>
  </w:style>
  <w:style w:type="character" w:customStyle="1" w:styleId="Char12">
    <w:name w:val="批注文字 Char1"/>
    <w:basedOn w:val="a6"/>
    <w:link w:val="af4"/>
    <w:uiPriority w:val="99"/>
    <w:semiHidden/>
    <w:rsid w:val="004E41F1"/>
    <w:rPr>
      <w:rFonts w:ascii="Times New Roman" w:eastAsia="宋体" w:hAnsi="Times New Roman" w:cs="Times New Roman"/>
      <w:szCs w:val="24"/>
    </w:rPr>
  </w:style>
  <w:style w:type="character" w:customStyle="1" w:styleId="Char6">
    <w:name w:val="批注主题 Char"/>
    <w:link w:val="af5"/>
    <w:uiPriority w:val="99"/>
    <w:qFormat/>
    <w:rsid w:val="004E41F1"/>
    <w:rPr>
      <w:rFonts w:eastAsia="宋体"/>
      <w:b/>
      <w:bCs/>
      <w:szCs w:val="24"/>
    </w:rPr>
  </w:style>
  <w:style w:type="paragraph" w:styleId="af5">
    <w:name w:val="annotation subject"/>
    <w:basedOn w:val="af4"/>
    <w:next w:val="af4"/>
    <w:link w:val="Char6"/>
    <w:uiPriority w:val="99"/>
    <w:qFormat/>
    <w:rsid w:val="004E41F1"/>
    <w:rPr>
      <w:b/>
      <w:bCs/>
    </w:rPr>
  </w:style>
  <w:style w:type="character" w:customStyle="1" w:styleId="Char13">
    <w:name w:val="批注主题 Char1"/>
    <w:basedOn w:val="Char12"/>
    <w:link w:val="af5"/>
    <w:uiPriority w:val="99"/>
    <w:semiHidden/>
    <w:rsid w:val="004E41F1"/>
    <w:rPr>
      <w:b/>
      <w:bCs/>
    </w:rPr>
  </w:style>
  <w:style w:type="character" w:customStyle="1" w:styleId="Char7">
    <w:name w:val="正文文本 Char"/>
    <w:link w:val="af6"/>
    <w:uiPriority w:val="99"/>
    <w:qFormat/>
    <w:rsid w:val="004E41F1"/>
    <w:rPr>
      <w:sz w:val="24"/>
    </w:rPr>
  </w:style>
  <w:style w:type="paragraph" w:styleId="af6">
    <w:name w:val="Body Text"/>
    <w:basedOn w:val="a4"/>
    <w:link w:val="Char7"/>
    <w:uiPriority w:val="99"/>
    <w:qFormat/>
    <w:rsid w:val="004E41F1"/>
    <w:pPr>
      <w:adjustRightInd w:val="0"/>
      <w:spacing w:line="360" w:lineRule="atLeast"/>
      <w:jc w:val="center"/>
      <w:textAlignment w:val="baseline"/>
    </w:pPr>
    <w:rPr>
      <w:rFonts w:asciiTheme="minorHAnsi" w:eastAsiaTheme="minorEastAsia" w:hAnsiTheme="minorHAnsi" w:cstheme="minorBidi"/>
      <w:sz w:val="24"/>
      <w:szCs w:val="22"/>
    </w:rPr>
  </w:style>
  <w:style w:type="character" w:customStyle="1" w:styleId="Char14">
    <w:name w:val="正文文本 Char1"/>
    <w:basedOn w:val="a6"/>
    <w:link w:val="af6"/>
    <w:uiPriority w:val="99"/>
    <w:semiHidden/>
    <w:rsid w:val="004E41F1"/>
    <w:rPr>
      <w:rFonts w:ascii="Times New Roman" w:eastAsia="宋体" w:hAnsi="Times New Roman" w:cs="Times New Roman"/>
      <w:szCs w:val="24"/>
    </w:rPr>
  </w:style>
  <w:style w:type="character" w:customStyle="1" w:styleId="Char8">
    <w:name w:val="文字 Char"/>
    <w:link w:val="af7"/>
    <w:locked/>
    <w:rsid w:val="004E41F1"/>
    <w:rPr>
      <w:rFonts w:ascii="宋体" w:hAnsi="宋体"/>
      <w:sz w:val="28"/>
    </w:rPr>
  </w:style>
  <w:style w:type="paragraph" w:customStyle="1" w:styleId="af7">
    <w:name w:val="文字"/>
    <w:basedOn w:val="a4"/>
    <w:link w:val="Char8"/>
    <w:rsid w:val="004E41F1"/>
    <w:pPr>
      <w:tabs>
        <w:tab w:val="left" w:pos="8520"/>
      </w:tabs>
      <w:spacing w:line="312" w:lineRule="auto"/>
      <w:ind w:right="-210" w:firstLine="556"/>
    </w:pPr>
    <w:rPr>
      <w:rFonts w:ascii="宋体" w:eastAsiaTheme="minorEastAsia" w:hAnsi="宋体" w:cstheme="minorBidi"/>
      <w:sz w:val="28"/>
      <w:szCs w:val="22"/>
    </w:rPr>
  </w:style>
  <w:style w:type="character" w:customStyle="1" w:styleId="font21">
    <w:name w:val="font21"/>
    <w:qFormat/>
    <w:rsid w:val="004E41F1"/>
    <w:rPr>
      <w:rFonts w:ascii="Times New Roman" w:hAnsi="Times New Roman" w:cs="Times New Roman" w:hint="default"/>
      <w:color w:val="000000"/>
      <w:sz w:val="20"/>
      <w:szCs w:val="20"/>
      <w:u w:val="none"/>
    </w:rPr>
  </w:style>
  <w:style w:type="character" w:customStyle="1" w:styleId="Char9">
    <w:name w:val="列出段落 Char"/>
    <w:link w:val="af8"/>
    <w:uiPriority w:val="34"/>
    <w:qFormat/>
    <w:rsid w:val="004E41F1"/>
    <w:rPr>
      <w:szCs w:val="24"/>
    </w:rPr>
  </w:style>
  <w:style w:type="paragraph" w:styleId="af8">
    <w:name w:val="List Paragraph"/>
    <w:basedOn w:val="a4"/>
    <w:link w:val="Char9"/>
    <w:uiPriority w:val="34"/>
    <w:qFormat/>
    <w:rsid w:val="004E41F1"/>
    <w:pPr>
      <w:ind w:firstLineChars="200" w:firstLine="420"/>
    </w:pPr>
    <w:rPr>
      <w:rFonts w:asciiTheme="minorHAnsi" w:eastAsiaTheme="minorEastAsia" w:hAnsiTheme="minorHAnsi" w:cstheme="minorBidi"/>
    </w:rPr>
  </w:style>
  <w:style w:type="paragraph" w:styleId="af9">
    <w:name w:val="Normal (Web)"/>
    <w:basedOn w:val="a4"/>
    <w:uiPriority w:val="99"/>
    <w:qFormat/>
    <w:rsid w:val="004E41F1"/>
    <w:pPr>
      <w:widowControl/>
      <w:spacing w:before="100" w:beforeAutospacing="1" w:after="100" w:afterAutospacing="1"/>
      <w:jc w:val="left"/>
    </w:pPr>
    <w:rPr>
      <w:rFonts w:ascii="宋体" w:hAnsi="宋体" w:cs="宋体"/>
      <w:color w:val="000000"/>
      <w:kern w:val="0"/>
      <w:sz w:val="24"/>
    </w:rPr>
  </w:style>
  <w:style w:type="paragraph" w:styleId="afa">
    <w:name w:val="Document Map"/>
    <w:basedOn w:val="a4"/>
    <w:link w:val="Chara"/>
    <w:uiPriority w:val="99"/>
    <w:qFormat/>
    <w:rsid w:val="004E41F1"/>
    <w:pPr>
      <w:shd w:val="clear" w:color="auto" w:fill="000080"/>
    </w:pPr>
  </w:style>
  <w:style w:type="character" w:customStyle="1" w:styleId="Chara">
    <w:name w:val="文档结构图 Char"/>
    <w:basedOn w:val="a6"/>
    <w:link w:val="afa"/>
    <w:uiPriority w:val="99"/>
    <w:qFormat/>
    <w:rsid w:val="004E41F1"/>
    <w:rPr>
      <w:rFonts w:ascii="Times New Roman" w:eastAsia="宋体" w:hAnsi="Times New Roman" w:cs="Times New Roman"/>
      <w:szCs w:val="24"/>
      <w:shd w:val="clear" w:color="auto" w:fill="000080"/>
    </w:rPr>
  </w:style>
  <w:style w:type="paragraph" w:styleId="10">
    <w:name w:val="toc 1"/>
    <w:basedOn w:val="a4"/>
    <w:next w:val="a4"/>
    <w:uiPriority w:val="39"/>
    <w:qFormat/>
    <w:rsid w:val="004E41F1"/>
  </w:style>
  <w:style w:type="paragraph" w:styleId="afb">
    <w:name w:val="Balloon Text"/>
    <w:basedOn w:val="a4"/>
    <w:link w:val="Charb"/>
    <w:uiPriority w:val="99"/>
    <w:qFormat/>
    <w:rsid w:val="004E41F1"/>
    <w:rPr>
      <w:sz w:val="18"/>
      <w:szCs w:val="18"/>
    </w:rPr>
  </w:style>
  <w:style w:type="character" w:customStyle="1" w:styleId="Charb">
    <w:name w:val="批注框文本 Char"/>
    <w:basedOn w:val="a6"/>
    <w:link w:val="afb"/>
    <w:uiPriority w:val="99"/>
    <w:qFormat/>
    <w:rsid w:val="004E41F1"/>
    <w:rPr>
      <w:rFonts w:ascii="Times New Roman" w:eastAsia="宋体" w:hAnsi="Times New Roman" w:cs="Times New Roman"/>
      <w:sz w:val="18"/>
      <w:szCs w:val="18"/>
    </w:rPr>
  </w:style>
  <w:style w:type="paragraph" w:styleId="afc">
    <w:name w:val="Body Text Indent"/>
    <w:aliases w:val="正文小标题"/>
    <w:basedOn w:val="a4"/>
    <w:link w:val="Charc"/>
    <w:qFormat/>
    <w:rsid w:val="004E41F1"/>
    <w:pPr>
      <w:adjustRightInd w:val="0"/>
      <w:spacing w:line="312" w:lineRule="atLeast"/>
      <w:ind w:leftChars="115" w:left="719" w:hangingChars="199" w:hanging="478"/>
      <w:textAlignment w:val="baseline"/>
    </w:pPr>
    <w:rPr>
      <w:rFonts w:ascii="黑体" w:eastAsia="黑体"/>
      <w:kern w:val="0"/>
      <w:sz w:val="24"/>
      <w:szCs w:val="20"/>
    </w:rPr>
  </w:style>
  <w:style w:type="character" w:customStyle="1" w:styleId="Charc">
    <w:name w:val="正文文本缩进 Char"/>
    <w:aliases w:val="正文小标题 Char"/>
    <w:basedOn w:val="a6"/>
    <w:link w:val="afc"/>
    <w:qFormat/>
    <w:rsid w:val="004E41F1"/>
    <w:rPr>
      <w:rFonts w:ascii="黑体" w:eastAsia="黑体" w:hAnsi="Times New Roman" w:cs="Times New Roman"/>
      <w:kern w:val="0"/>
      <w:sz w:val="24"/>
      <w:szCs w:val="20"/>
    </w:rPr>
  </w:style>
  <w:style w:type="paragraph" w:styleId="afd">
    <w:name w:val="Date"/>
    <w:basedOn w:val="a4"/>
    <w:next w:val="a4"/>
    <w:link w:val="Chard"/>
    <w:uiPriority w:val="99"/>
    <w:qFormat/>
    <w:rsid w:val="004E41F1"/>
    <w:pPr>
      <w:ind w:leftChars="2500" w:left="100"/>
    </w:pPr>
    <w:rPr>
      <w:szCs w:val="20"/>
    </w:rPr>
  </w:style>
  <w:style w:type="character" w:customStyle="1" w:styleId="Chard">
    <w:name w:val="日期 Char"/>
    <w:basedOn w:val="a6"/>
    <w:link w:val="afd"/>
    <w:uiPriority w:val="99"/>
    <w:qFormat/>
    <w:rsid w:val="004E41F1"/>
    <w:rPr>
      <w:rFonts w:ascii="Times New Roman" w:eastAsia="宋体" w:hAnsi="Times New Roman" w:cs="Times New Roman"/>
      <w:szCs w:val="20"/>
    </w:rPr>
  </w:style>
  <w:style w:type="paragraph" w:styleId="30">
    <w:name w:val="toc 3"/>
    <w:basedOn w:val="a4"/>
    <w:next w:val="a4"/>
    <w:uiPriority w:val="39"/>
    <w:qFormat/>
    <w:rsid w:val="004E41F1"/>
    <w:pPr>
      <w:ind w:leftChars="400" w:left="840"/>
    </w:pPr>
  </w:style>
  <w:style w:type="paragraph" w:styleId="21">
    <w:name w:val="toc 2"/>
    <w:basedOn w:val="a4"/>
    <w:next w:val="a4"/>
    <w:uiPriority w:val="39"/>
    <w:qFormat/>
    <w:rsid w:val="004E41F1"/>
    <w:pPr>
      <w:ind w:leftChars="200" w:left="420"/>
    </w:pPr>
  </w:style>
  <w:style w:type="paragraph" w:styleId="31">
    <w:name w:val="Body Text Indent 3"/>
    <w:basedOn w:val="a4"/>
    <w:link w:val="3Char0"/>
    <w:qFormat/>
    <w:rsid w:val="004E41F1"/>
    <w:pPr>
      <w:spacing w:after="120"/>
      <w:ind w:leftChars="200" w:left="420"/>
    </w:pPr>
    <w:rPr>
      <w:sz w:val="16"/>
      <w:szCs w:val="16"/>
    </w:rPr>
  </w:style>
  <w:style w:type="character" w:customStyle="1" w:styleId="3Char0">
    <w:name w:val="正文文本缩进 3 Char"/>
    <w:basedOn w:val="a6"/>
    <w:link w:val="31"/>
    <w:qFormat/>
    <w:rsid w:val="004E41F1"/>
    <w:rPr>
      <w:rFonts w:ascii="Times New Roman" w:eastAsia="宋体" w:hAnsi="Times New Roman" w:cs="Times New Roman"/>
      <w:sz w:val="16"/>
      <w:szCs w:val="16"/>
    </w:rPr>
  </w:style>
  <w:style w:type="paragraph" w:customStyle="1" w:styleId="CharCharCharChar">
    <w:name w:val="Char Char Char Char"/>
    <w:basedOn w:val="afa"/>
    <w:rsid w:val="004E41F1"/>
    <w:rPr>
      <w:rFonts w:ascii="Tahoma" w:hAnsi="Tahoma"/>
      <w:sz w:val="24"/>
    </w:rPr>
  </w:style>
  <w:style w:type="paragraph" w:styleId="afe">
    <w:name w:val="No Spacing"/>
    <w:link w:val="Chare"/>
    <w:uiPriority w:val="1"/>
    <w:qFormat/>
    <w:rsid w:val="004E41F1"/>
    <w:rPr>
      <w:rFonts w:ascii="Calibri" w:eastAsia="宋体" w:hAnsi="Calibri" w:cs="Times New Roman"/>
      <w:kern w:val="0"/>
      <w:sz w:val="22"/>
      <w:lang w:eastAsia="en-US" w:bidi="en-US"/>
    </w:rPr>
  </w:style>
  <w:style w:type="character" w:customStyle="1" w:styleId="Chare">
    <w:name w:val="无间隔 Char"/>
    <w:link w:val="afe"/>
    <w:uiPriority w:val="1"/>
    <w:qFormat/>
    <w:locked/>
    <w:rsid w:val="004E41F1"/>
    <w:rPr>
      <w:rFonts w:ascii="Calibri" w:eastAsia="宋体" w:hAnsi="Calibri" w:cs="Times New Roman"/>
      <w:kern w:val="0"/>
      <w:sz w:val="22"/>
      <w:lang w:eastAsia="en-US" w:bidi="en-US"/>
    </w:rPr>
  </w:style>
  <w:style w:type="paragraph" w:customStyle="1" w:styleId="11">
    <w:name w:val="无间隔1"/>
    <w:link w:val="NoSpacingChar"/>
    <w:qFormat/>
    <w:rsid w:val="004E41F1"/>
    <w:pPr>
      <w:widowControl w:val="0"/>
      <w:jc w:val="both"/>
    </w:pPr>
    <w:rPr>
      <w:rFonts w:ascii="Calibri" w:eastAsia="宋体" w:hAnsi="Calibri" w:cs="Times New Roman"/>
    </w:rPr>
  </w:style>
  <w:style w:type="paragraph" w:customStyle="1" w:styleId="12">
    <w:name w:val="列出段落1"/>
    <w:basedOn w:val="a4"/>
    <w:qFormat/>
    <w:rsid w:val="004E41F1"/>
    <w:pPr>
      <w:ind w:firstLineChars="200" w:firstLine="420"/>
    </w:pPr>
  </w:style>
  <w:style w:type="paragraph" w:customStyle="1" w:styleId="CharChar2Char">
    <w:name w:val="Char Char2 Char"/>
    <w:basedOn w:val="a4"/>
    <w:rsid w:val="004E41F1"/>
    <w:rPr>
      <w:rFonts w:ascii="宋体" w:hAnsi="宋体"/>
      <w:b/>
      <w:sz w:val="28"/>
      <w:szCs w:val="28"/>
    </w:rPr>
  </w:style>
  <w:style w:type="paragraph" w:customStyle="1" w:styleId="CharCharCharCharCharCharCharCharCharChar">
    <w:name w:val="Char Char Char Char Char Char Char Char Char Char"/>
    <w:basedOn w:val="a4"/>
    <w:rsid w:val="004E41F1"/>
    <w:rPr>
      <w:rFonts w:ascii="Tahoma" w:hAnsi="Tahoma"/>
      <w:sz w:val="24"/>
      <w:szCs w:val="20"/>
    </w:rPr>
  </w:style>
  <w:style w:type="paragraph" w:customStyle="1" w:styleId="ParaCharCharCharCharCharCharCharCharCharChar">
    <w:name w:val="默认段落字体 Para Char Char Char Char Char Char Char Char Char Char"/>
    <w:basedOn w:val="a4"/>
    <w:qFormat/>
    <w:rsid w:val="004E41F1"/>
    <w:rPr>
      <w:rFonts w:ascii="Tahoma" w:hAnsi="Tahoma"/>
      <w:sz w:val="24"/>
      <w:szCs w:val="20"/>
    </w:rPr>
  </w:style>
  <w:style w:type="paragraph" w:customStyle="1" w:styleId="style1">
    <w:name w:val="style1"/>
    <w:basedOn w:val="a4"/>
    <w:rsid w:val="004E41F1"/>
    <w:pPr>
      <w:widowControl/>
      <w:spacing w:before="100" w:beforeAutospacing="1" w:after="100" w:afterAutospacing="1"/>
      <w:jc w:val="left"/>
    </w:pPr>
    <w:rPr>
      <w:rFonts w:ascii="宋体" w:hAnsi="宋体" w:cs="宋体"/>
      <w:kern w:val="0"/>
      <w:sz w:val="24"/>
    </w:rPr>
  </w:style>
  <w:style w:type="paragraph" w:customStyle="1" w:styleId="Charf">
    <w:name w:val="Char"/>
    <w:basedOn w:val="a4"/>
    <w:rsid w:val="004E41F1"/>
    <w:rPr>
      <w:rFonts w:ascii="Tahoma" w:hAnsi="Tahoma"/>
      <w:sz w:val="24"/>
      <w:szCs w:val="20"/>
    </w:rPr>
  </w:style>
  <w:style w:type="paragraph" w:customStyle="1" w:styleId="p0">
    <w:name w:val="p0"/>
    <w:basedOn w:val="a4"/>
    <w:qFormat/>
    <w:rsid w:val="004E41F1"/>
    <w:pPr>
      <w:widowControl/>
    </w:pPr>
    <w:rPr>
      <w:kern w:val="0"/>
      <w:szCs w:val="21"/>
    </w:rPr>
  </w:style>
  <w:style w:type="paragraph" w:customStyle="1" w:styleId="Default">
    <w:name w:val="Default"/>
    <w:qFormat/>
    <w:rsid w:val="004E41F1"/>
    <w:pPr>
      <w:widowControl w:val="0"/>
      <w:autoSpaceDE w:val="0"/>
      <w:autoSpaceDN w:val="0"/>
      <w:adjustRightInd w:val="0"/>
    </w:pPr>
    <w:rPr>
      <w:rFonts w:ascii="宋体" w:eastAsia="宋体" w:hAnsi="宋体" w:cs="宋体"/>
      <w:color w:val="000000"/>
      <w:kern w:val="0"/>
      <w:sz w:val="24"/>
      <w:szCs w:val="24"/>
    </w:rPr>
  </w:style>
  <w:style w:type="paragraph" w:customStyle="1" w:styleId="22">
    <w:name w:val="列出段落2"/>
    <w:qFormat/>
    <w:rsid w:val="004E41F1"/>
    <w:pPr>
      <w:ind w:firstLineChars="200" w:firstLine="420"/>
      <w:jc w:val="center"/>
    </w:pPr>
    <w:rPr>
      <w:rFonts w:ascii="Calibri" w:eastAsia="宋体" w:hAnsi="Calibri" w:cs="Times New Roman"/>
      <w:kern w:val="0"/>
      <w:sz w:val="20"/>
    </w:rPr>
  </w:style>
  <w:style w:type="paragraph" w:styleId="aff">
    <w:name w:val="Revision"/>
    <w:uiPriority w:val="99"/>
    <w:semiHidden/>
    <w:rsid w:val="004E41F1"/>
    <w:rPr>
      <w:rFonts w:ascii="Times New Roman" w:eastAsia="宋体" w:hAnsi="Times New Roman" w:cs="Times New Roman"/>
      <w:szCs w:val="24"/>
    </w:rPr>
  </w:style>
  <w:style w:type="paragraph" w:customStyle="1" w:styleId="reader-word-layer">
    <w:name w:val="reader-word-layer"/>
    <w:basedOn w:val="a4"/>
    <w:rsid w:val="004E41F1"/>
    <w:pPr>
      <w:widowControl/>
      <w:spacing w:before="100" w:beforeAutospacing="1" w:after="100" w:afterAutospacing="1"/>
      <w:jc w:val="left"/>
    </w:pPr>
    <w:rPr>
      <w:rFonts w:ascii="宋体" w:hAnsi="宋体" w:cs="宋体"/>
      <w:kern w:val="0"/>
      <w:sz w:val="24"/>
    </w:rPr>
  </w:style>
  <w:style w:type="paragraph" w:customStyle="1" w:styleId="New">
    <w:name w:val="批注文字 New"/>
    <w:basedOn w:val="a4"/>
    <w:rsid w:val="004E41F1"/>
    <w:pPr>
      <w:jc w:val="left"/>
    </w:pPr>
  </w:style>
  <w:style w:type="paragraph" w:customStyle="1" w:styleId="ParaChar">
    <w:name w:val="默认段落字体 Para Char"/>
    <w:basedOn w:val="a4"/>
    <w:qFormat/>
    <w:rsid w:val="004E41F1"/>
    <w:rPr>
      <w:rFonts w:ascii="Tahoma" w:hAnsi="Tahoma"/>
      <w:sz w:val="24"/>
      <w:szCs w:val="20"/>
    </w:rPr>
  </w:style>
  <w:style w:type="paragraph" w:customStyle="1" w:styleId="aff0">
    <w:name w:val="五号"/>
    <w:basedOn w:val="a4"/>
    <w:rsid w:val="004E41F1"/>
    <w:pPr>
      <w:spacing w:beforeLines="50" w:line="360" w:lineRule="atLeast"/>
      <w:ind w:firstLine="420"/>
    </w:pPr>
    <w:rPr>
      <w:rFonts w:ascii="宋体"/>
      <w:szCs w:val="21"/>
    </w:rPr>
  </w:style>
  <w:style w:type="paragraph" w:customStyle="1" w:styleId="CharCharChar">
    <w:name w:val="Char Char Char"/>
    <w:basedOn w:val="a4"/>
    <w:rsid w:val="004E41F1"/>
    <w:rPr>
      <w:rFonts w:ascii="宋体" w:hAnsi="宋体"/>
      <w:b/>
      <w:sz w:val="28"/>
      <w:szCs w:val="28"/>
    </w:rPr>
  </w:style>
  <w:style w:type="table" w:styleId="aff1">
    <w:name w:val="Table Grid"/>
    <w:basedOn w:val="a7"/>
    <w:uiPriority w:val="39"/>
    <w:qFormat/>
    <w:rsid w:val="004E41F1"/>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Emphasis"/>
    <w:uiPriority w:val="20"/>
    <w:qFormat/>
    <w:rsid w:val="004E41F1"/>
    <w:rPr>
      <w:rFonts w:ascii="宋体" w:eastAsia="Times New Roman" w:hAnsi="宋体" w:hint="eastAsia"/>
      <w:i/>
      <w:iCs w:val="0"/>
      <w:w w:val="100"/>
      <w:sz w:val="20"/>
      <w:szCs w:val="20"/>
    </w:rPr>
  </w:style>
  <w:style w:type="paragraph" w:styleId="aff3">
    <w:name w:val="Title"/>
    <w:basedOn w:val="a4"/>
    <w:link w:val="Charf0"/>
    <w:qFormat/>
    <w:rsid w:val="004E41F1"/>
    <w:pPr>
      <w:widowControl/>
      <w:jc w:val="center"/>
    </w:pPr>
    <w:rPr>
      <w:rFonts w:ascii="Cambria" w:hAnsi="Cambria"/>
      <w:b/>
      <w:kern w:val="0"/>
      <w:sz w:val="32"/>
      <w:szCs w:val="32"/>
    </w:rPr>
  </w:style>
  <w:style w:type="character" w:customStyle="1" w:styleId="Charf0">
    <w:name w:val="标题 Char"/>
    <w:basedOn w:val="a6"/>
    <w:link w:val="aff3"/>
    <w:qFormat/>
    <w:rsid w:val="004E41F1"/>
    <w:rPr>
      <w:rFonts w:ascii="Cambria" w:eastAsia="宋体" w:hAnsi="Cambria" w:cs="Times New Roman"/>
      <w:b/>
      <w:kern w:val="0"/>
      <w:sz w:val="32"/>
      <w:szCs w:val="32"/>
    </w:rPr>
  </w:style>
  <w:style w:type="paragraph" w:styleId="aff4">
    <w:name w:val="Subtitle"/>
    <w:link w:val="Charf1"/>
    <w:uiPriority w:val="16"/>
    <w:qFormat/>
    <w:rsid w:val="004E41F1"/>
    <w:pPr>
      <w:jc w:val="center"/>
    </w:pPr>
    <w:rPr>
      <w:rFonts w:ascii="Times New Roman" w:eastAsia="宋体" w:hAnsi="Times New Roman" w:cs="Times New Roman"/>
      <w:kern w:val="0"/>
      <w:sz w:val="24"/>
      <w:szCs w:val="24"/>
    </w:rPr>
  </w:style>
  <w:style w:type="character" w:customStyle="1" w:styleId="Charf1">
    <w:name w:val="副标题 Char"/>
    <w:basedOn w:val="a6"/>
    <w:link w:val="aff4"/>
    <w:uiPriority w:val="16"/>
    <w:rsid w:val="004E41F1"/>
    <w:rPr>
      <w:rFonts w:ascii="Times New Roman" w:eastAsia="宋体" w:hAnsi="Times New Roman" w:cs="Times New Roman"/>
      <w:kern w:val="0"/>
      <w:sz w:val="24"/>
      <w:szCs w:val="24"/>
    </w:rPr>
  </w:style>
  <w:style w:type="character" w:customStyle="1" w:styleId="Charf2">
    <w:name w:val="称呼 Char"/>
    <w:basedOn w:val="a6"/>
    <w:link w:val="aff5"/>
    <w:semiHidden/>
    <w:rsid w:val="004E41F1"/>
    <w:rPr>
      <w:rFonts w:ascii="Times New Roman" w:eastAsia="宋体" w:hAnsi="Times New Roman" w:cs="Times New Roman"/>
      <w:kern w:val="0"/>
      <w:sz w:val="20"/>
      <w:szCs w:val="20"/>
    </w:rPr>
  </w:style>
  <w:style w:type="paragraph" w:styleId="aff5">
    <w:name w:val="Salutation"/>
    <w:basedOn w:val="a4"/>
    <w:next w:val="a4"/>
    <w:link w:val="Charf2"/>
    <w:unhideWhenUsed/>
    <w:qFormat/>
    <w:rsid w:val="004E41F1"/>
    <w:pPr>
      <w:widowControl/>
    </w:pPr>
    <w:rPr>
      <w:kern w:val="0"/>
      <w:sz w:val="20"/>
      <w:szCs w:val="20"/>
    </w:rPr>
  </w:style>
  <w:style w:type="character" w:customStyle="1" w:styleId="Char15">
    <w:name w:val="称呼 Char1"/>
    <w:basedOn w:val="a6"/>
    <w:link w:val="aff5"/>
    <w:uiPriority w:val="99"/>
    <w:semiHidden/>
    <w:rsid w:val="004E41F1"/>
    <w:rPr>
      <w:rFonts w:ascii="Times New Roman" w:eastAsia="宋体" w:hAnsi="Times New Roman" w:cs="Times New Roman"/>
      <w:szCs w:val="24"/>
    </w:rPr>
  </w:style>
  <w:style w:type="character" w:customStyle="1" w:styleId="Charf3">
    <w:name w:val="正文首行缩进 Char"/>
    <w:basedOn w:val="Char7"/>
    <w:link w:val="aff6"/>
    <w:uiPriority w:val="99"/>
    <w:rsid w:val="004E41F1"/>
    <w:rPr>
      <w:szCs w:val="21"/>
    </w:rPr>
  </w:style>
  <w:style w:type="paragraph" w:styleId="aff6">
    <w:name w:val="Body Text First Indent"/>
    <w:basedOn w:val="af6"/>
    <w:link w:val="Charf3"/>
    <w:uiPriority w:val="99"/>
    <w:unhideWhenUsed/>
    <w:qFormat/>
    <w:rsid w:val="004E41F1"/>
    <w:pPr>
      <w:widowControl/>
      <w:adjustRightInd/>
      <w:spacing w:line="240" w:lineRule="auto"/>
      <w:ind w:firstLine="420"/>
      <w:jc w:val="both"/>
      <w:textAlignment w:val="auto"/>
    </w:pPr>
    <w:rPr>
      <w:sz w:val="21"/>
      <w:szCs w:val="21"/>
    </w:rPr>
  </w:style>
  <w:style w:type="character" w:customStyle="1" w:styleId="Char16">
    <w:name w:val="正文首行缩进 Char1"/>
    <w:basedOn w:val="Char14"/>
    <w:link w:val="aff6"/>
    <w:uiPriority w:val="99"/>
    <w:semiHidden/>
    <w:rsid w:val="004E41F1"/>
  </w:style>
  <w:style w:type="character" w:customStyle="1" w:styleId="2Char2">
    <w:name w:val="正文文本 2 Char"/>
    <w:basedOn w:val="a6"/>
    <w:link w:val="23"/>
    <w:qFormat/>
    <w:rsid w:val="004E41F1"/>
    <w:rPr>
      <w:rFonts w:eastAsia="华文新魏"/>
      <w:color w:val="000000"/>
      <w:sz w:val="52"/>
      <w:szCs w:val="52"/>
    </w:rPr>
  </w:style>
  <w:style w:type="paragraph" w:styleId="23">
    <w:name w:val="Body Text 2"/>
    <w:basedOn w:val="a4"/>
    <w:link w:val="2Char2"/>
    <w:unhideWhenUsed/>
    <w:qFormat/>
    <w:rsid w:val="004E41F1"/>
    <w:pPr>
      <w:widowControl/>
      <w:jc w:val="center"/>
    </w:pPr>
    <w:rPr>
      <w:rFonts w:asciiTheme="minorHAnsi" w:eastAsia="华文新魏" w:hAnsiTheme="minorHAnsi" w:cstheme="minorBidi"/>
      <w:color w:val="000000"/>
      <w:sz w:val="52"/>
      <w:szCs w:val="52"/>
    </w:rPr>
  </w:style>
  <w:style w:type="character" w:customStyle="1" w:styleId="2Char10">
    <w:name w:val="正文文本 2 Char1"/>
    <w:basedOn w:val="a6"/>
    <w:link w:val="23"/>
    <w:qFormat/>
    <w:rsid w:val="004E41F1"/>
    <w:rPr>
      <w:rFonts w:ascii="Times New Roman" w:eastAsia="宋体" w:hAnsi="Times New Roman" w:cs="Times New Roman"/>
      <w:szCs w:val="24"/>
    </w:rPr>
  </w:style>
  <w:style w:type="character" w:customStyle="1" w:styleId="3Char1">
    <w:name w:val="正文文本 3 Char"/>
    <w:basedOn w:val="a6"/>
    <w:link w:val="32"/>
    <w:qFormat/>
    <w:rsid w:val="004E41F1"/>
    <w:rPr>
      <w:sz w:val="16"/>
      <w:szCs w:val="16"/>
    </w:rPr>
  </w:style>
  <w:style w:type="paragraph" w:styleId="32">
    <w:name w:val="Body Text 3"/>
    <w:basedOn w:val="a4"/>
    <w:link w:val="3Char1"/>
    <w:unhideWhenUsed/>
    <w:qFormat/>
    <w:rsid w:val="004E41F1"/>
    <w:pPr>
      <w:widowControl/>
    </w:pPr>
    <w:rPr>
      <w:rFonts w:asciiTheme="minorHAnsi" w:eastAsiaTheme="minorEastAsia" w:hAnsiTheme="minorHAnsi" w:cstheme="minorBidi"/>
      <w:sz w:val="16"/>
      <w:szCs w:val="16"/>
    </w:rPr>
  </w:style>
  <w:style w:type="character" w:customStyle="1" w:styleId="3Char10">
    <w:name w:val="正文文本 3 Char1"/>
    <w:basedOn w:val="a6"/>
    <w:link w:val="32"/>
    <w:qFormat/>
    <w:rsid w:val="004E41F1"/>
    <w:rPr>
      <w:rFonts w:ascii="Times New Roman" w:eastAsia="宋体" w:hAnsi="Times New Roman" w:cs="Times New Roman"/>
      <w:sz w:val="16"/>
      <w:szCs w:val="16"/>
    </w:rPr>
  </w:style>
  <w:style w:type="paragraph" w:styleId="aff7">
    <w:name w:val="Quote"/>
    <w:link w:val="Charf4"/>
    <w:uiPriority w:val="21"/>
    <w:qFormat/>
    <w:rsid w:val="004E41F1"/>
    <w:pPr>
      <w:ind w:left="864" w:right="864"/>
      <w:jc w:val="center"/>
    </w:pPr>
    <w:rPr>
      <w:rFonts w:ascii="Times New Roman" w:eastAsia="宋体" w:hAnsi="Times New Roman" w:cs="Times New Roman"/>
      <w:i/>
      <w:color w:val="404040"/>
      <w:kern w:val="0"/>
      <w:szCs w:val="21"/>
    </w:rPr>
  </w:style>
  <w:style w:type="character" w:customStyle="1" w:styleId="Charf4">
    <w:name w:val="引用 Char"/>
    <w:basedOn w:val="a6"/>
    <w:link w:val="aff7"/>
    <w:uiPriority w:val="21"/>
    <w:rsid w:val="004E41F1"/>
    <w:rPr>
      <w:rFonts w:ascii="Times New Roman" w:eastAsia="宋体" w:hAnsi="Times New Roman" w:cs="Times New Roman"/>
      <w:i/>
      <w:color w:val="404040"/>
      <w:kern w:val="0"/>
      <w:szCs w:val="21"/>
    </w:rPr>
  </w:style>
  <w:style w:type="paragraph" w:styleId="aff8">
    <w:name w:val="Intense Quote"/>
    <w:link w:val="Charf5"/>
    <w:uiPriority w:val="22"/>
    <w:qFormat/>
    <w:rsid w:val="004E41F1"/>
    <w:pPr>
      <w:ind w:left="950" w:right="950"/>
      <w:jc w:val="center"/>
    </w:pPr>
    <w:rPr>
      <w:rFonts w:ascii="Times New Roman" w:eastAsia="宋体" w:hAnsi="Times New Roman" w:cs="Times New Roman"/>
      <w:i/>
      <w:color w:val="5B9BD5"/>
      <w:kern w:val="0"/>
      <w:szCs w:val="21"/>
    </w:rPr>
  </w:style>
  <w:style w:type="character" w:customStyle="1" w:styleId="Charf5">
    <w:name w:val="明显引用 Char"/>
    <w:basedOn w:val="a6"/>
    <w:link w:val="aff8"/>
    <w:uiPriority w:val="22"/>
    <w:rsid w:val="004E41F1"/>
    <w:rPr>
      <w:rFonts w:ascii="Times New Roman" w:eastAsia="宋体" w:hAnsi="Times New Roman" w:cs="Times New Roman"/>
      <w:i/>
      <w:color w:val="5B9BD5"/>
      <w:kern w:val="0"/>
      <w:szCs w:val="21"/>
    </w:rPr>
  </w:style>
  <w:style w:type="paragraph" w:customStyle="1" w:styleId="24">
    <w:name w:val="列出段落2"/>
    <w:basedOn w:val="a4"/>
    <w:qFormat/>
    <w:rsid w:val="004E41F1"/>
    <w:pPr>
      <w:widowControl/>
      <w:ind w:firstLine="420"/>
    </w:pPr>
    <w:rPr>
      <w:rFonts w:ascii="Calibri" w:eastAsia="微软雅黑" w:hAnsi="Calibri"/>
      <w:kern w:val="0"/>
      <w:sz w:val="24"/>
    </w:rPr>
  </w:style>
  <w:style w:type="paragraph" w:customStyle="1" w:styleId="13">
    <w:name w:val="修订1"/>
    <w:qFormat/>
    <w:rsid w:val="004E41F1"/>
    <w:rPr>
      <w:rFonts w:ascii="Calibri" w:eastAsia="微软雅黑" w:hAnsi="Calibri" w:cs="Times New Roman"/>
      <w:kern w:val="0"/>
      <w:sz w:val="24"/>
      <w:szCs w:val="24"/>
    </w:rPr>
  </w:style>
  <w:style w:type="paragraph" w:customStyle="1" w:styleId="40">
    <w:name w:val="样式4"/>
    <w:basedOn w:val="3"/>
    <w:qFormat/>
    <w:rsid w:val="004E41F1"/>
    <w:pPr>
      <w:keepNext/>
      <w:keepLines/>
      <w:widowControl/>
      <w:tabs>
        <w:tab w:val="clear" w:pos="851"/>
      </w:tabs>
      <w:autoSpaceDE/>
      <w:autoSpaceDN/>
      <w:adjustRightInd/>
      <w:snapToGrid/>
      <w:spacing w:line="240" w:lineRule="auto"/>
    </w:pPr>
    <w:rPr>
      <w:rFonts w:hAnsi="宋体" w:cs="Times New Roman"/>
      <w:b/>
      <w:szCs w:val="21"/>
    </w:rPr>
  </w:style>
  <w:style w:type="paragraph" w:customStyle="1" w:styleId="60">
    <w:name w:val="6'"/>
    <w:basedOn w:val="a4"/>
    <w:qFormat/>
    <w:rsid w:val="004E41F1"/>
    <w:pPr>
      <w:widowControl/>
      <w:autoSpaceDE w:val="0"/>
      <w:autoSpaceDN w:val="0"/>
      <w:jc w:val="center"/>
    </w:pPr>
    <w:rPr>
      <w:spacing w:val="20"/>
      <w:kern w:val="0"/>
      <w:szCs w:val="21"/>
    </w:rPr>
  </w:style>
  <w:style w:type="paragraph" w:customStyle="1" w:styleId="14">
    <w:name w:val="1"/>
    <w:basedOn w:val="a4"/>
    <w:next w:val="a4"/>
    <w:qFormat/>
    <w:rsid w:val="004E41F1"/>
    <w:pPr>
      <w:widowControl/>
    </w:pPr>
    <w:rPr>
      <w:kern w:val="0"/>
      <w:szCs w:val="21"/>
    </w:rPr>
  </w:style>
  <w:style w:type="paragraph" w:customStyle="1" w:styleId="16620">
    <w:name w:val="样式 标题 1 + 黑体 三号 非加粗 居中 段前: 6 磅 段后: 6 磅 行距: 固定值 20 磅"/>
    <w:basedOn w:val="1"/>
    <w:qFormat/>
    <w:rsid w:val="004E41F1"/>
    <w:pPr>
      <w:widowControl/>
      <w:spacing w:before="0" w:after="0"/>
      <w:ind w:leftChars="0" w:left="0" w:rightChars="0" w:right="0"/>
    </w:pPr>
    <w:rPr>
      <w:rFonts w:ascii="黑体" w:eastAsia="宋体" w:hAnsi="黑体"/>
      <w:bCs w:val="0"/>
      <w:kern w:val="0"/>
      <w:sz w:val="32"/>
      <w:szCs w:val="32"/>
    </w:rPr>
  </w:style>
  <w:style w:type="paragraph" w:customStyle="1" w:styleId="25">
    <w:name w:val="样式2"/>
    <w:basedOn w:val="3"/>
    <w:rsid w:val="004E41F1"/>
    <w:pPr>
      <w:keepNext/>
      <w:keepLines/>
      <w:widowControl/>
      <w:tabs>
        <w:tab w:val="clear" w:pos="851"/>
      </w:tabs>
      <w:autoSpaceDE/>
      <w:autoSpaceDN/>
      <w:adjustRightInd/>
      <w:snapToGrid/>
      <w:spacing w:line="240" w:lineRule="auto"/>
    </w:pPr>
    <w:rPr>
      <w:rFonts w:hAnsi="宋体" w:cs="Times New Roman"/>
      <w:b/>
      <w:szCs w:val="21"/>
    </w:rPr>
  </w:style>
  <w:style w:type="paragraph" w:customStyle="1" w:styleId="378020">
    <w:name w:val="样式 标题 3 + (中文) 黑体 小四 非加粗 段前: 7.8 磅 段后: 0 磅 行距: 固定值 20 磅"/>
    <w:basedOn w:val="3"/>
    <w:rsid w:val="004E41F1"/>
    <w:pPr>
      <w:keepNext/>
      <w:keepLines/>
      <w:widowControl/>
      <w:tabs>
        <w:tab w:val="clear" w:pos="851"/>
      </w:tabs>
      <w:autoSpaceDE/>
      <w:autoSpaceDN/>
      <w:adjustRightInd/>
      <w:snapToGrid/>
      <w:spacing w:line="240" w:lineRule="auto"/>
    </w:pPr>
    <w:rPr>
      <w:rFonts w:hAnsi="宋体" w:cs="Times New Roman"/>
      <w:sz w:val="20"/>
    </w:rPr>
  </w:style>
  <w:style w:type="paragraph" w:customStyle="1" w:styleId="aff9">
    <w:name w:val="表格"/>
    <w:basedOn w:val="a4"/>
    <w:qFormat/>
    <w:rsid w:val="004E41F1"/>
    <w:pPr>
      <w:widowControl/>
      <w:jc w:val="center"/>
    </w:pPr>
    <w:rPr>
      <w:rFonts w:ascii="华文细黑" w:hAnsi="华文细黑"/>
      <w:kern w:val="0"/>
      <w:szCs w:val="21"/>
    </w:rPr>
  </w:style>
  <w:style w:type="paragraph" w:customStyle="1" w:styleId="33">
    <w:name w:val="样式3"/>
    <w:basedOn w:val="3"/>
    <w:qFormat/>
    <w:rsid w:val="004E41F1"/>
    <w:pPr>
      <w:keepNext/>
      <w:keepLines/>
      <w:widowControl/>
      <w:tabs>
        <w:tab w:val="clear" w:pos="851"/>
      </w:tabs>
      <w:autoSpaceDE/>
      <w:autoSpaceDN/>
      <w:adjustRightInd/>
      <w:snapToGrid/>
      <w:spacing w:line="240" w:lineRule="auto"/>
    </w:pPr>
    <w:rPr>
      <w:rFonts w:hAnsi="宋体" w:cs="Times New Roman"/>
      <w:b/>
      <w:szCs w:val="21"/>
    </w:rPr>
  </w:style>
  <w:style w:type="paragraph" w:customStyle="1" w:styleId="Charf6">
    <w:name w:val="Char"/>
    <w:basedOn w:val="a4"/>
    <w:rsid w:val="004E41F1"/>
    <w:pPr>
      <w:widowControl/>
      <w:tabs>
        <w:tab w:val="left" w:pos="360"/>
      </w:tabs>
    </w:pPr>
    <w:rPr>
      <w:kern w:val="0"/>
      <w:sz w:val="20"/>
      <w:szCs w:val="20"/>
    </w:rPr>
  </w:style>
  <w:style w:type="paragraph" w:customStyle="1" w:styleId="2TimesNewRoman5020">
    <w:name w:val="样式 标题 2 + Times New Roman 四号 非加粗 段前: 5 磅 段后: 0 磅 行距: 固定值 20..."/>
    <w:basedOn w:val="2"/>
    <w:rsid w:val="004E41F1"/>
    <w:pPr>
      <w:widowControl/>
    </w:pPr>
    <w:rPr>
      <w:rFonts w:ascii="Times New Roman" w:eastAsia="宋体" w:hAnsi="Times New Roman"/>
      <w:bCs w:val="0"/>
      <w:kern w:val="0"/>
      <w:szCs w:val="28"/>
    </w:rPr>
  </w:style>
  <w:style w:type="paragraph" w:customStyle="1" w:styleId="15">
    <w:name w:val="样式1"/>
    <w:basedOn w:val="3"/>
    <w:qFormat/>
    <w:rsid w:val="004E41F1"/>
    <w:pPr>
      <w:keepNext/>
      <w:keepLines/>
      <w:widowControl/>
      <w:tabs>
        <w:tab w:val="clear" w:pos="851"/>
      </w:tabs>
      <w:autoSpaceDE/>
      <w:autoSpaceDN/>
      <w:adjustRightInd/>
      <w:snapToGrid/>
      <w:spacing w:line="240" w:lineRule="auto"/>
    </w:pPr>
    <w:rPr>
      <w:rFonts w:hAnsi="宋体" w:cs="Times New Roman"/>
      <w:b/>
      <w:szCs w:val="21"/>
    </w:rPr>
  </w:style>
  <w:style w:type="paragraph" w:customStyle="1" w:styleId="affa">
    <w:name w:val="表格文字"/>
    <w:basedOn w:val="a4"/>
    <w:qFormat/>
    <w:rsid w:val="004E41F1"/>
    <w:pPr>
      <w:widowControl/>
    </w:pPr>
    <w:rPr>
      <w:kern w:val="0"/>
      <w:szCs w:val="21"/>
    </w:rPr>
  </w:style>
  <w:style w:type="character" w:customStyle="1" w:styleId="CharChar">
    <w:name w:val="首行缩进 Char Char"/>
    <w:link w:val="affb"/>
    <w:locked/>
    <w:rsid w:val="004E41F1"/>
    <w:rPr>
      <w:rFonts w:ascii="宋体" w:eastAsia="方正书宋简体" w:hAnsi="宋体"/>
    </w:rPr>
  </w:style>
  <w:style w:type="paragraph" w:customStyle="1" w:styleId="affb">
    <w:name w:val="首行缩进"/>
    <w:basedOn w:val="a4"/>
    <w:link w:val="CharChar"/>
    <w:rsid w:val="004E41F1"/>
    <w:pPr>
      <w:widowControl/>
      <w:ind w:firstLine="420"/>
    </w:pPr>
    <w:rPr>
      <w:rFonts w:ascii="宋体" w:eastAsia="方正书宋简体" w:hAnsi="宋体" w:cstheme="minorBidi"/>
      <w:szCs w:val="22"/>
    </w:rPr>
  </w:style>
  <w:style w:type="character" w:customStyle="1" w:styleId="CharChar0">
    <w:name w:val="表头 Char Char"/>
    <w:link w:val="affc"/>
    <w:locked/>
    <w:rsid w:val="004E41F1"/>
    <w:rPr>
      <w:rFonts w:ascii="宋体" w:eastAsia="黑体" w:hAnsi="宋体"/>
      <w:sz w:val="24"/>
      <w:szCs w:val="24"/>
    </w:rPr>
  </w:style>
  <w:style w:type="paragraph" w:customStyle="1" w:styleId="affc">
    <w:name w:val="表头"/>
    <w:basedOn w:val="a4"/>
    <w:link w:val="CharChar0"/>
    <w:qFormat/>
    <w:rsid w:val="004E41F1"/>
    <w:pPr>
      <w:widowControl/>
      <w:topLinePunct/>
      <w:jc w:val="center"/>
    </w:pPr>
    <w:rPr>
      <w:rFonts w:ascii="宋体" w:eastAsia="黑体" w:hAnsi="宋体" w:cstheme="minorBidi"/>
      <w:sz w:val="24"/>
    </w:rPr>
  </w:style>
  <w:style w:type="character" w:customStyle="1" w:styleId="6CharChar">
    <w:name w:val="样式6 Char Char"/>
    <w:link w:val="61"/>
    <w:semiHidden/>
    <w:locked/>
    <w:rsid w:val="004E41F1"/>
    <w:rPr>
      <w:rFonts w:ascii="宋体" w:eastAsia="黑体" w:hAnsi="宋体"/>
    </w:rPr>
  </w:style>
  <w:style w:type="paragraph" w:customStyle="1" w:styleId="61">
    <w:name w:val="样式6"/>
    <w:basedOn w:val="a4"/>
    <w:link w:val="6CharChar"/>
    <w:semiHidden/>
    <w:rsid w:val="004E41F1"/>
    <w:pPr>
      <w:widowControl/>
      <w:topLinePunct/>
      <w:jc w:val="center"/>
    </w:pPr>
    <w:rPr>
      <w:rFonts w:ascii="宋体" w:eastAsia="黑体" w:hAnsi="宋体" w:cstheme="minorBidi"/>
      <w:szCs w:val="22"/>
    </w:rPr>
  </w:style>
  <w:style w:type="character" w:customStyle="1" w:styleId="2CharChar">
    <w:name w:val="样式 2 Char Char"/>
    <w:link w:val="26"/>
    <w:locked/>
    <w:rsid w:val="004E41F1"/>
    <w:rPr>
      <w:rFonts w:ascii="EU-F1" w:eastAsia="黑体" w:hAnsi="EU-F1" w:cs="EU-F1"/>
      <w:b/>
    </w:rPr>
  </w:style>
  <w:style w:type="paragraph" w:customStyle="1" w:styleId="26">
    <w:name w:val="样式 2"/>
    <w:basedOn w:val="2"/>
    <w:link w:val="2CharChar"/>
    <w:rsid w:val="004E41F1"/>
    <w:pPr>
      <w:widowControl/>
      <w:topLinePunct/>
    </w:pPr>
    <w:rPr>
      <w:rFonts w:ascii="EU-F1" w:hAnsi="EU-F1" w:cs="EU-F1"/>
      <w:b/>
      <w:bCs w:val="0"/>
      <w:sz w:val="21"/>
      <w:szCs w:val="22"/>
    </w:rPr>
  </w:style>
  <w:style w:type="paragraph" w:customStyle="1" w:styleId="50">
    <w:name w:val="正文5"/>
    <w:basedOn w:val="a4"/>
    <w:rsid w:val="004E41F1"/>
    <w:pPr>
      <w:widowControl/>
      <w:tabs>
        <w:tab w:val="left" w:pos="420"/>
        <w:tab w:val="left" w:pos="900"/>
      </w:tabs>
      <w:ind w:left="420" w:hanging="420"/>
    </w:pPr>
    <w:rPr>
      <w:rFonts w:ascii="宋体" w:hAnsi="宋体"/>
      <w:color w:val="000000"/>
      <w:kern w:val="0"/>
      <w:szCs w:val="21"/>
    </w:rPr>
  </w:style>
  <w:style w:type="paragraph" w:customStyle="1" w:styleId="xl28">
    <w:name w:val="xl28"/>
    <w:basedOn w:val="a4"/>
    <w:qFormat/>
    <w:rsid w:val="004E41F1"/>
    <w:pPr>
      <w:widowControl/>
      <w:jc w:val="center"/>
    </w:pPr>
    <w:rPr>
      <w:rFonts w:ascii="宋体" w:hAnsi="宋体"/>
      <w:b/>
      <w:kern w:val="0"/>
      <w:sz w:val="20"/>
      <w:szCs w:val="20"/>
    </w:rPr>
  </w:style>
  <w:style w:type="paragraph" w:customStyle="1" w:styleId="27">
    <w:name w:val="菲页2"/>
    <w:basedOn w:val="3"/>
    <w:qFormat/>
    <w:rsid w:val="004E41F1"/>
    <w:pPr>
      <w:keepNext/>
      <w:keepLines/>
      <w:widowControl/>
      <w:tabs>
        <w:tab w:val="clear" w:pos="851"/>
        <w:tab w:val="left" w:pos="1260"/>
        <w:tab w:val="left" w:pos="1680"/>
      </w:tabs>
      <w:autoSpaceDE/>
      <w:autoSpaceDN/>
      <w:adjustRightInd/>
      <w:snapToGrid/>
      <w:spacing w:line="240" w:lineRule="auto"/>
      <w:ind w:left="1260" w:hanging="420"/>
      <w:jc w:val="center"/>
    </w:pPr>
    <w:rPr>
      <w:rFonts w:ascii="黑体" w:eastAsia="黑体" w:hAnsi="黑体" w:cs="Times New Roman"/>
      <w:sz w:val="44"/>
      <w:szCs w:val="44"/>
    </w:rPr>
  </w:style>
  <w:style w:type="paragraph" w:customStyle="1" w:styleId="p16">
    <w:name w:val="p16"/>
    <w:basedOn w:val="a4"/>
    <w:rsid w:val="004E41F1"/>
    <w:pPr>
      <w:widowControl/>
    </w:pPr>
    <w:rPr>
      <w:rFonts w:ascii="宋体" w:hAnsi="宋体"/>
      <w:b/>
      <w:kern w:val="0"/>
      <w:sz w:val="20"/>
      <w:szCs w:val="20"/>
    </w:rPr>
  </w:style>
  <w:style w:type="paragraph" w:customStyle="1" w:styleId="16">
    <w:name w:val="表内1"/>
    <w:qFormat/>
    <w:rsid w:val="004E41F1"/>
    <w:pPr>
      <w:ind w:left="184" w:hanging="84"/>
    </w:pPr>
    <w:rPr>
      <w:rFonts w:ascii="宋体" w:eastAsia="宋体" w:hAnsi="宋体" w:cs="Times New Roman"/>
      <w:color w:val="000000"/>
      <w:kern w:val="0"/>
      <w:szCs w:val="21"/>
    </w:rPr>
  </w:style>
  <w:style w:type="paragraph" w:customStyle="1" w:styleId="affd">
    <w:name w:val="表内文"/>
    <w:basedOn w:val="a4"/>
    <w:qFormat/>
    <w:rsid w:val="004E41F1"/>
    <w:pPr>
      <w:widowControl/>
      <w:autoSpaceDE w:val="0"/>
      <w:autoSpaceDN w:val="0"/>
      <w:jc w:val="center"/>
    </w:pPr>
    <w:rPr>
      <w:b/>
      <w:kern w:val="0"/>
      <w:sz w:val="20"/>
      <w:szCs w:val="20"/>
    </w:rPr>
  </w:style>
  <w:style w:type="paragraph" w:customStyle="1" w:styleId="affe">
    <w:name w:val="四级条标题"/>
    <w:basedOn w:val="a4"/>
    <w:rsid w:val="004E41F1"/>
    <w:pPr>
      <w:widowControl/>
    </w:pPr>
    <w:rPr>
      <w:rFonts w:ascii="黑体" w:eastAsia="黑体" w:hAnsi="黑体"/>
      <w:kern w:val="0"/>
      <w:szCs w:val="21"/>
    </w:rPr>
  </w:style>
  <w:style w:type="paragraph" w:customStyle="1" w:styleId="afff">
    <w:name w:val="段"/>
    <w:rsid w:val="004E41F1"/>
    <w:pPr>
      <w:ind w:firstLine="200"/>
      <w:jc w:val="both"/>
    </w:pPr>
    <w:rPr>
      <w:rFonts w:ascii="宋体" w:eastAsia="宋体" w:hAnsi="宋体" w:cs="Times New Roman"/>
      <w:kern w:val="0"/>
      <w:szCs w:val="21"/>
    </w:rPr>
  </w:style>
  <w:style w:type="paragraph" w:customStyle="1" w:styleId="font8">
    <w:name w:val="font8"/>
    <w:basedOn w:val="a4"/>
    <w:qFormat/>
    <w:rsid w:val="004E41F1"/>
    <w:pPr>
      <w:widowControl/>
    </w:pPr>
    <w:rPr>
      <w:rFonts w:ascii="宋体" w:hAnsi="宋体"/>
      <w:color w:val="000000"/>
      <w:kern w:val="0"/>
      <w:sz w:val="20"/>
      <w:szCs w:val="20"/>
    </w:rPr>
  </w:style>
  <w:style w:type="paragraph" w:customStyle="1" w:styleId="Char1CharCharChar">
    <w:name w:val="Char1 Char Char Char"/>
    <w:basedOn w:val="a4"/>
    <w:qFormat/>
    <w:rsid w:val="004E41F1"/>
    <w:pPr>
      <w:widowControl/>
    </w:pPr>
    <w:rPr>
      <w:kern w:val="0"/>
      <w:szCs w:val="21"/>
    </w:rPr>
  </w:style>
  <w:style w:type="paragraph" w:customStyle="1" w:styleId="Blockquote">
    <w:name w:val="Blockquote"/>
    <w:basedOn w:val="a4"/>
    <w:qFormat/>
    <w:rsid w:val="004E41F1"/>
    <w:pPr>
      <w:widowControl/>
      <w:autoSpaceDE w:val="0"/>
      <w:autoSpaceDN w:val="0"/>
      <w:ind w:left="360" w:right="360"/>
    </w:pPr>
    <w:rPr>
      <w:kern w:val="0"/>
      <w:sz w:val="20"/>
      <w:szCs w:val="20"/>
    </w:rPr>
  </w:style>
  <w:style w:type="paragraph" w:customStyle="1" w:styleId="afff0">
    <w:name w:val="目录文字"/>
    <w:basedOn w:val="a4"/>
    <w:rsid w:val="004E41F1"/>
    <w:pPr>
      <w:widowControl/>
    </w:pPr>
    <w:rPr>
      <w:rFonts w:ascii="宋体" w:hAnsi="宋体"/>
      <w:kern w:val="0"/>
      <w:sz w:val="20"/>
      <w:szCs w:val="20"/>
    </w:rPr>
  </w:style>
  <w:style w:type="paragraph" w:customStyle="1" w:styleId="1a">
    <w:name w:val="1a"/>
    <w:basedOn w:val="a4"/>
    <w:rsid w:val="004E41F1"/>
    <w:pPr>
      <w:widowControl/>
      <w:topLinePunct/>
    </w:pPr>
    <w:rPr>
      <w:rFonts w:ascii="EU-F1" w:eastAsia="黑体" w:hAnsi="EU-F1"/>
      <w:color w:val="000000"/>
      <w:kern w:val="0"/>
      <w:szCs w:val="21"/>
    </w:rPr>
  </w:style>
  <w:style w:type="paragraph" w:customStyle="1" w:styleId="Char17">
    <w:name w:val="Char1"/>
    <w:basedOn w:val="a4"/>
    <w:rsid w:val="004E41F1"/>
    <w:pPr>
      <w:widowControl/>
    </w:pPr>
    <w:rPr>
      <w:kern w:val="0"/>
      <w:szCs w:val="21"/>
    </w:rPr>
  </w:style>
  <w:style w:type="paragraph" w:customStyle="1" w:styleId="xl37">
    <w:name w:val="xl37"/>
    <w:basedOn w:val="a4"/>
    <w:rsid w:val="004E41F1"/>
    <w:pPr>
      <w:widowControl/>
      <w:jc w:val="center"/>
    </w:pPr>
    <w:rPr>
      <w:rFonts w:ascii="宋体" w:hAnsi="宋体"/>
      <w:color w:val="000000"/>
      <w:kern w:val="0"/>
      <w:sz w:val="40"/>
      <w:szCs w:val="40"/>
    </w:rPr>
  </w:style>
  <w:style w:type="paragraph" w:customStyle="1" w:styleId="28">
    <w:name w:val="表头2"/>
    <w:basedOn w:val="a4"/>
    <w:rsid w:val="004E41F1"/>
    <w:pPr>
      <w:widowControl/>
      <w:autoSpaceDE w:val="0"/>
      <w:autoSpaceDN w:val="0"/>
      <w:jc w:val="center"/>
    </w:pPr>
    <w:rPr>
      <w:kern w:val="0"/>
      <w:sz w:val="20"/>
      <w:szCs w:val="20"/>
    </w:rPr>
  </w:style>
  <w:style w:type="paragraph" w:customStyle="1" w:styleId="p15">
    <w:name w:val="p15"/>
    <w:basedOn w:val="a4"/>
    <w:qFormat/>
    <w:rsid w:val="004E41F1"/>
    <w:pPr>
      <w:widowControl/>
    </w:pPr>
    <w:rPr>
      <w:kern w:val="0"/>
      <w:sz w:val="20"/>
      <w:szCs w:val="20"/>
    </w:rPr>
  </w:style>
  <w:style w:type="paragraph" w:customStyle="1" w:styleId="CharCharCharChar0">
    <w:name w:val="Char Char Char Char"/>
    <w:basedOn w:val="a4"/>
    <w:rsid w:val="004E41F1"/>
    <w:pPr>
      <w:widowControl/>
    </w:pPr>
    <w:rPr>
      <w:rFonts w:ascii="Verdana" w:eastAsia="仿宋_GB2312" w:hAnsi="Verdana"/>
      <w:kern w:val="0"/>
      <w:sz w:val="20"/>
      <w:szCs w:val="20"/>
    </w:rPr>
  </w:style>
  <w:style w:type="paragraph" w:customStyle="1" w:styleId="110">
    <w:name w:val="列出段落11"/>
    <w:basedOn w:val="a4"/>
    <w:rsid w:val="004E41F1"/>
    <w:pPr>
      <w:widowControl/>
      <w:ind w:firstLine="420"/>
    </w:pPr>
    <w:rPr>
      <w:rFonts w:ascii="宋体" w:hAnsi="宋体"/>
      <w:kern w:val="0"/>
      <w:szCs w:val="21"/>
    </w:rPr>
  </w:style>
  <w:style w:type="paragraph" w:customStyle="1" w:styleId="a20">
    <w:name w:val="a2"/>
    <w:basedOn w:val="a4"/>
    <w:rsid w:val="004E41F1"/>
    <w:pPr>
      <w:widowControl/>
    </w:pPr>
    <w:rPr>
      <w:rFonts w:ascii="宋体" w:hAnsi="宋体"/>
      <w:kern w:val="0"/>
      <w:sz w:val="20"/>
      <w:szCs w:val="20"/>
    </w:rPr>
  </w:style>
  <w:style w:type="character" w:customStyle="1" w:styleId="ItemListChar1">
    <w:name w:val="Item List Char1"/>
    <w:link w:val="ItemList"/>
    <w:locked/>
    <w:rsid w:val="004E41F1"/>
    <w:rPr>
      <w:szCs w:val="21"/>
    </w:rPr>
  </w:style>
  <w:style w:type="paragraph" w:customStyle="1" w:styleId="ItemList">
    <w:name w:val="Item List"/>
    <w:link w:val="ItemListChar1"/>
    <w:rsid w:val="004E41F1"/>
    <w:pPr>
      <w:tabs>
        <w:tab w:val="left" w:pos="709"/>
      </w:tabs>
      <w:ind w:left="709" w:hanging="425"/>
      <w:jc w:val="both"/>
    </w:pPr>
    <w:rPr>
      <w:szCs w:val="21"/>
    </w:rPr>
  </w:style>
  <w:style w:type="paragraph" w:customStyle="1" w:styleId="TableDescription">
    <w:name w:val="Table Description"/>
    <w:basedOn w:val="a4"/>
    <w:next w:val="a4"/>
    <w:rsid w:val="004E41F1"/>
    <w:pPr>
      <w:keepNext/>
      <w:widowControl/>
      <w:topLinePunct/>
      <w:ind w:left="2410"/>
    </w:pPr>
    <w:rPr>
      <w:rFonts w:eastAsia="Arial"/>
      <w:spacing w:val="-4"/>
      <w:kern w:val="0"/>
      <w:szCs w:val="21"/>
    </w:rPr>
  </w:style>
  <w:style w:type="character" w:customStyle="1" w:styleId="TableTextChar1">
    <w:name w:val="Table Text Char1"/>
    <w:link w:val="TableText"/>
    <w:locked/>
    <w:rsid w:val="004E41F1"/>
    <w:rPr>
      <w:szCs w:val="21"/>
    </w:rPr>
  </w:style>
  <w:style w:type="paragraph" w:customStyle="1" w:styleId="TableText">
    <w:name w:val="Table Text"/>
    <w:basedOn w:val="a4"/>
    <w:link w:val="TableTextChar1"/>
    <w:rsid w:val="004E41F1"/>
    <w:pPr>
      <w:widowControl/>
      <w:topLinePunct/>
    </w:pPr>
    <w:rPr>
      <w:rFonts w:asciiTheme="minorHAnsi" w:eastAsiaTheme="minorEastAsia" w:hAnsiTheme="minorHAnsi" w:cstheme="minorBidi"/>
      <w:szCs w:val="21"/>
    </w:rPr>
  </w:style>
  <w:style w:type="paragraph" w:customStyle="1" w:styleId="ItemListinTable">
    <w:name w:val="Item List in Table"/>
    <w:basedOn w:val="a4"/>
    <w:rsid w:val="004E41F1"/>
    <w:pPr>
      <w:widowControl/>
      <w:tabs>
        <w:tab w:val="left" w:pos="284"/>
      </w:tabs>
      <w:topLinePunct/>
      <w:ind w:left="284" w:hanging="284"/>
    </w:pPr>
    <w:rPr>
      <w:kern w:val="0"/>
      <w:szCs w:val="21"/>
    </w:rPr>
  </w:style>
  <w:style w:type="paragraph" w:customStyle="1" w:styleId="SubItemListinTable">
    <w:name w:val="Sub Item List in Table"/>
    <w:basedOn w:val="a4"/>
    <w:rsid w:val="004E41F1"/>
    <w:pPr>
      <w:widowControl/>
      <w:tabs>
        <w:tab w:val="left" w:pos="568"/>
      </w:tabs>
      <w:topLinePunct/>
      <w:ind w:left="568" w:hanging="284"/>
    </w:pPr>
    <w:rPr>
      <w:kern w:val="0"/>
      <w:szCs w:val="21"/>
    </w:rPr>
  </w:style>
  <w:style w:type="paragraph" w:customStyle="1" w:styleId="SubItemStepinTable">
    <w:name w:val="Sub Item Step in Table"/>
    <w:rsid w:val="004E41F1"/>
    <w:pPr>
      <w:tabs>
        <w:tab w:val="left" w:pos="284"/>
      </w:tabs>
      <w:ind w:left="568" w:hanging="284"/>
    </w:pPr>
    <w:rPr>
      <w:rFonts w:ascii="Times New Roman" w:eastAsia="宋体" w:hAnsi="Times New Roman" w:cs="Times New Roman"/>
      <w:kern w:val="0"/>
      <w:szCs w:val="21"/>
    </w:rPr>
  </w:style>
  <w:style w:type="paragraph" w:customStyle="1" w:styleId="SubItemStepinTableList">
    <w:name w:val="Sub Item Step in Table List"/>
    <w:rsid w:val="004E41F1"/>
    <w:pPr>
      <w:tabs>
        <w:tab w:val="left" w:pos="284"/>
      </w:tabs>
      <w:ind w:left="568" w:hanging="284"/>
      <w:jc w:val="both"/>
    </w:pPr>
    <w:rPr>
      <w:rFonts w:ascii="Times New Roman" w:eastAsia="宋体" w:hAnsi="Times New Roman" w:cs="Times New Roman"/>
      <w:kern w:val="0"/>
      <w:szCs w:val="21"/>
    </w:rPr>
  </w:style>
  <w:style w:type="paragraph" w:customStyle="1" w:styleId="SubItemListinTableStep">
    <w:name w:val="Sub Item List in Table Step"/>
    <w:basedOn w:val="a4"/>
    <w:rsid w:val="004E41F1"/>
    <w:pPr>
      <w:widowControl/>
      <w:tabs>
        <w:tab w:val="left" w:pos="568"/>
      </w:tabs>
      <w:topLinePunct/>
      <w:ind w:left="568" w:hanging="284"/>
    </w:pPr>
    <w:rPr>
      <w:kern w:val="0"/>
      <w:szCs w:val="21"/>
    </w:rPr>
  </w:style>
  <w:style w:type="paragraph" w:customStyle="1" w:styleId="CAUTIONTextStep">
    <w:name w:val="CAUTION Text Step"/>
    <w:basedOn w:val="a4"/>
    <w:rsid w:val="004E41F1"/>
    <w:pPr>
      <w:keepNext/>
      <w:keepLines/>
      <w:widowControl/>
      <w:tabs>
        <w:tab w:val="left" w:pos="1985"/>
      </w:tabs>
      <w:topLinePunct/>
      <w:ind w:left="1985" w:hanging="284"/>
    </w:pPr>
    <w:rPr>
      <w:rFonts w:eastAsia="楷体_GB2312"/>
      <w:kern w:val="0"/>
      <w:szCs w:val="21"/>
    </w:rPr>
  </w:style>
  <w:style w:type="paragraph" w:customStyle="1" w:styleId="NotesTextStepinTable">
    <w:name w:val="Notes Text Step in Table"/>
    <w:rsid w:val="004E41F1"/>
    <w:pPr>
      <w:tabs>
        <w:tab w:val="left" w:pos="454"/>
      </w:tabs>
      <w:ind w:left="454" w:hanging="284"/>
      <w:jc w:val="both"/>
    </w:pPr>
    <w:rPr>
      <w:rFonts w:ascii="宋体" w:eastAsia="楷体_GB2312" w:hAnsi="宋体" w:cs="Times New Roman"/>
      <w:kern w:val="0"/>
      <w:sz w:val="18"/>
      <w:szCs w:val="18"/>
    </w:rPr>
  </w:style>
  <w:style w:type="character" w:customStyle="1" w:styleId="TableHeadingChar">
    <w:name w:val="Table Heading Char"/>
    <w:link w:val="TableHeading"/>
    <w:locked/>
    <w:rsid w:val="004E41F1"/>
    <w:rPr>
      <w:rFonts w:ascii="Book Antiqua" w:eastAsia="Book Antiqua" w:hAnsi="Book Antiqua"/>
      <w:szCs w:val="21"/>
    </w:rPr>
  </w:style>
  <w:style w:type="paragraph" w:customStyle="1" w:styleId="TableHeading">
    <w:name w:val="Table Heading"/>
    <w:basedOn w:val="a4"/>
    <w:link w:val="TableHeadingChar"/>
    <w:rsid w:val="004E41F1"/>
    <w:pPr>
      <w:widowControl/>
      <w:topLinePunct/>
    </w:pPr>
    <w:rPr>
      <w:rFonts w:ascii="Book Antiqua" w:eastAsia="Book Antiqua" w:hAnsi="Book Antiqua" w:cstheme="minorBidi"/>
      <w:szCs w:val="21"/>
    </w:rPr>
  </w:style>
  <w:style w:type="paragraph" w:customStyle="1" w:styleId="NotesTextStep">
    <w:name w:val="Notes Text Step"/>
    <w:basedOn w:val="CAUTIONTextStep"/>
    <w:rsid w:val="004E41F1"/>
    <w:rPr>
      <w:sz w:val="18"/>
      <w:szCs w:val="18"/>
    </w:rPr>
  </w:style>
  <w:style w:type="character" w:customStyle="1" w:styleId="Char18">
    <w:name w:val="一般文字 Char1"/>
    <w:link w:val="afff1"/>
    <w:locked/>
    <w:rsid w:val="004E41F1"/>
    <w:rPr>
      <w:rFonts w:ascii="宋体" w:eastAsia="Plotter" w:hAnsi="宋体"/>
      <w:sz w:val="24"/>
      <w:szCs w:val="24"/>
    </w:rPr>
  </w:style>
  <w:style w:type="paragraph" w:customStyle="1" w:styleId="afff1">
    <w:name w:val="一般文字"/>
    <w:basedOn w:val="a4"/>
    <w:link w:val="Char18"/>
    <w:rsid w:val="004E41F1"/>
    <w:pPr>
      <w:widowControl/>
      <w:tabs>
        <w:tab w:val="left" w:pos="463"/>
      </w:tabs>
      <w:ind w:firstLine="200"/>
    </w:pPr>
    <w:rPr>
      <w:rFonts w:ascii="宋体" w:eastAsia="Plotter" w:hAnsi="宋体" w:cstheme="minorBidi"/>
      <w:sz w:val="24"/>
    </w:rPr>
  </w:style>
  <w:style w:type="character" w:customStyle="1" w:styleId="3315Char">
    <w:name w:val="样式 小四 段前: 3 磅 段后: 3 磅 行距: 1.5 倍行距 Char"/>
    <w:link w:val="3315"/>
    <w:locked/>
    <w:rsid w:val="004E41F1"/>
    <w:rPr>
      <w:rFonts w:ascii="Times New Roman" w:eastAsia="宋体" w:hAnsi="Times New Roman" w:cs="Times New Roman"/>
      <w:kern w:val="0"/>
      <w:sz w:val="20"/>
      <w:szCs w:val="20"/>
    </w:rPr>
  </w:style>
  <w:style w:type="paragraph" w:customStyle="1" w:styleId="3315">
    <w:name w:val="样式 小四 段前: 3 磅 段后: 3 磅 行距: 1.5 倍行距"/>
    <w:basedOn w:val="a4"/>
    <w:link w:val="3315Char"/>
    <w:rsid w:val="004E41F1"/>
    <w:pPr>
      <w:widowControl/>
      <w:ind w:firstLine="540"/>
    </w:pPr>
    <w:rPr>
      <w:kern w:val="0"/>
      <w:sz w:val="20"/>
      <w:szCs w:val="20"/>
    </w:rPr>
  </w:style>
  <w:style w:type="character" w:customStyle="1" w:styleId="0Char">
    <w:name w:val="样式 首行缩进:  0 字符 Char"/>
    <w:link w:val="0"/>
    <w:locked/>
    <w:rsid w:val="004E41F1"/>
    <w:rPr>
      <w:rFonts w:ascii="宋体" w:hAnsi="宋体"/>
      <w:sz w:val="24"/>
      <w:szCs w:val="24"/>
    </w:rPr>
  </w:style>
  <w:style w:type="paragraph" w:customStyle="1" w:styleId="0">
    <w:name w:val="样式 首行缩进:  0 字符"/>
    <w:basedOn w:val="a4"/>
    <w:link w:val="0Char"/>
    <w:qFormat/>
    <w:rsid w:val="004E41F1"/>
    <w:pPr>
      <w:widowControl/>
      <w:ind w:firstLine="200"/>
    </w:pPr>
    <w:rPr>
      <w:rFonts w:ascii="宋体" w:eastAsiaTheme="minorEastAsia" w:hAnsi="宋体" w:cstheme="minorBidi"/>
      <w:sz w:val="24"/>
    </w:rPr>
  </w:style>
  <w:style w:type="paragraph" w:customStyle="1" w:styleId="DocParagraph">
    <w:name w:val="DocParagraph"/>
    <w:basedOn w:val="a4"/>
    <w:rsid w:val="004E41F1"/>
    <w:pPr>
      <w:widowControl/>
      <w:ind w:left="1247"/>
    </w:pPr>
    <w:rPr>
      <w:rFonts w:ascii="Arial" w:hAnsi="Arial"/>
      <w:kern w:val="0"/>
      <w:szCs w:val="21"/>
    </w:rPr>
  </w:style>
  <w:style w:type="paragraph" w:customStyle="1" w:styleId="afff2">
    <w:name w:val="表格文本"/>
    <w:rsid w:val="004E41F1"/>
    <w:pPr>
      <w:tabs>
        <w:tab w:val="left" w:pos="0"/>
      </w:tabs>
    </w:pPr>
    <w:rPr>
      <w:rFonts w:ascii="Arial" w:eastAsia="Arial" w:hAnsi="Arial" w:cs="Times New Roman"/>
      <w:kern w:val="0"/>
      <w:szCs w:val="21"/>
    </w:rPr>
  </w:style>
  <w:style w:type="character" w:customStyle="1" w:styleId="BlockLabelChar">
    <w:name w:val="Block Label Char"/>
    <w:link w:val="BlockLabel"/>
    <w:locked/>
    <w:rsid w:val="004E41F1"/>
    <w:rPr>
      <w:rFonts w:ascii="Book Antiqua" w:eastAsia="黑体" w:hAnsi="Book Antiqua"/>
      <w:sz w:val="26"/>
      <w:szCs w:val="26"/>
    </w:rPr>
  </w:style>
  <w:style w:type="paragraph" w:customStyle="1" w:styleId="BlockLabel">
    <w:name w:val="Block Label"/>
    <w:basedOn w:val="a4"/>
    <w:next w:val="a4"/>
    <w:link w:val="BlockLabelChar"/>
    <w:rsid w:val="004E41F1"/>
    <w:pPr>
      <w:keepNext/>
      <w:keepLines/>
      <w:widowControl/>
      <w:topLinePunct/>
    </w:pPr>
    <w:rPr>
      <w:rFonts w:ascii="Book Antiqua" w:eastAsia="黑体" w:hAnsi="Book Antiqua" w:cstheme="minorBidi"/>
      <w:sz w:val="26"/>
      <w:szCs w:val="26"/>
    </w:rPr>
  </w:style>
  <w:style w:type="character" w:styleId="afff3">
    <w:name w:val="Subtle Emphasis"/>
    <w:uiPriority w:val="17"/>
    <w:qFormat/>
    <w:rsid w:val="004E41F1"/>
    <w:rPr>
      <w:i/>
      <w:iCs w:val="0"/>
      <w:color w:val="404040"/>
      <w:w w:val="100"/>
      <w:sz w:val="21"/>
      <w:szCs w:val="21"/>
    </w:rPr>
  </w:style>
  <w:style w:type="character" w:styleId="afff4">
    <w:name w:val="Intense Emphasis"/>
    <w:uiPriority w:val="19"/>
    <w:qFormat/>
    <w:rsid w:val="004E41F1"/>
    <w:rPr>
      <w:b/>
      <w:bCs w:val="0"/>
      <w:i/>
      <w:iCs w:val="0"/>
      <w:color w:val="4F81BD"/>
      <w:w w:val="100"/>
      <w:sz w:val="20"/>
      <w:szCs w:val="20"/>
    </w:rPr>
  </w:style>
  <w:style w:type="character" w:styleId="afff5">
    <w:name w:val="Subtle Reference"/>
    <w:uiPriority w:val="23"/>
    <w:qFormat/>
    <w:rsid w:val="004E41F1"/>
    <w:rPr>
      <w:smallCaps/>
      <w:color w:val="5A5A5A"/>
      <w:w w:val="100"/>
      <w:sz w:val="21"/>
      <w:szCs w:val="21"/>
    </w:rPr>
  </w:style>
  <w:style w:type="character" w:styleId="afff6">
    <w:name w:val="Intense Reference"/>
    <w:uiPriority w:val="24"/>
    <w:qFormat/>
    <w:rsid w:val="004E41F1"/>
    <w:rPr>
      <w:b/>
      <w:bCs w:val="0"/>
      <w:smallCaps/>
      <w:color w:val="5B9BD5"/>
      <w:w w:val="100"/>
      <w:sz w:val="21"/>
      <w:szCs w:val="21"/>
    </w:rPr>
  </w:style>
  <w:style w:type="character" w:styleId="afff7">
    <w:name w:val="Book Title"/>
    <w:uiPriority w:val="25"/>
    <w:qFormat/>
    <w:rsid w:val="004E41F1"/>
    <w:rPr>
      <w:b/>
      <w:bCs w:val="0"/>
      <w:i/>
      <w:iCs w:val="0"/>
      <w:w w:val="100"/>
      <w:sz w:val="21"/>
      <w:szCs w:val="21"/>
    </w:rPr>
  </w:style>
  <w:style w:type="character" w:customStyle="1" w:styleId="CharChar8">
    <w:name w:val="Char Char8"/>
    <w:rsid w:val="004E41F1"/>
    <w:rPr>
      <w:rFonts w:ascii="Arial" w:eastAsia="Times New Roman" w:hAnsi="Arial" w:cs="Arial" w:hint="default"/>
      <w:b/>
      <w:bCs w:val="0"/>
      <w:w w:val="100"/>
      <w:sz w:val="32"/>
      <w:szCs w:val="32"/>
    </w:rPr>
  </w:style>
  <w:style w:type="character" w:customStyle="1" w:styleId="CharChar2">
    <w:name w:val="Char Char"/>
    <w:rsid w:val="004E41F1"/>
    <w:rPr>
      <w:rFonts w:ascii="Arial" w:eastAsia="Times New Roman" w:hAnsi="Arial" w:cs="Arial" w:hint="default"/>
      <w:b/>
      <w:bCs w:val="0"/>
      <w:w w:val="100"/>
      <w:sz w:val="32"/>
      <w:szCs w:val="32"/>
    </w:rPr>
  </w:style>
  <w:style w:type="character" w:customStyle="1" w:styleId="font161">
    <w:name w:val="font161"/>
    <w:qFormat/>
    <w:rsid w:val="004E41F1"/>
    <w:rPr>
      <w:rFonts w:ascii="宋体" w:eastAsia="Times New Roman" w:hAnsi="宋体" w:hint="eastAsia"/>
      <w:b/>
      <w:bCs w:val="0"/>
      <w:w w:val="100"/>
      <w:sz w:val="32"/>
      <w:szCs w:val="32"/>
    </w:rPr>
  </w:style>
  <w:style w:type="character" w:customStyle="1" w:styleId="CharChar20">
    <w:name w:val="Char Char2"/>
    <w:qFormat/>
    <w:rsid w:val="004E41F1"/>
    <w:rPr>
      <w:rFonts w:ascii="宋体" w:eastAsia="Times New Roman" w:hAnsi="宋体" w:hint="eastAsia"/>
      <w:w w:val="100"/>
      <w:sz w:val="24"/>
      <w:szCs w:val="24"/>
    </w:rPr>
  </w:style>
  <w:style w:type="character" w:customStyle="1" w:styleId="CharChar7">
    <w:name w:val="Char Char7"/>
    <w:rsid w:val="004E41F1"/>
    <w:rPr>
      <w:rFonts w:ascii="Arial" w:eastAsia="Times New Roman" w:hAnsi="Arial" w:cs="Arial" w:hint="default"/>
      <w:b/>
      <w:bCs w:val="0"/>
      <w:w w:val="100"/>
      <w:sz w:val="32"/>
      <w:szCs w:val="32"/>
    </w:rPr>
  </w:style>
  <w:style w:type="character" w:customStyle="1" w:styleId="order">
    <w:name w:val="order"/>
    <w:basedOn w:val="a6"/>
    <w:rsid w:val="004E41F1"/>
  </w:style>
  <w:style w:type="character" w:customStyle="1" w:styleId="Heading3Char">
    <w:name w:val="Heading 3 Char"/>
    <w:rsid w:val="004E41F1"/>
    <w:rPr>
      <w:rFonts w:ascii="宋体" w:eastAsia="Times New Roman" w:hAnsi="宋体" w:hint="eastAsia"/>
      <w:b/>
      <w:bCs w:val="0"/>
      <w:w w:val="100"/>
      <w:sz w:val="32"/>
      <w:szCs w:val="32"/>
    </w:rPr>
  </w:style>
  <w:style w:type="character" w:customStyle="1" w:styleId="t31">
    <w:name w:val="t31"/>
    <w:rsid w:val="004E41F1"/>
    <w:rPr>
      <w:color w:val="0033FF"/>
      <w:w w:val="100"/>
      <w:sz w:val="24"/>
      <w:szCs w:val="24"/>
    </w:rPr>
  </w:style>
  <w:style w:type="character" w:customStyle="1" w:styleId="CharChar3">
    <w:name w:val="普通文字 Char Char"/>
    <w:rsid w:val="004E41F1"/>
    <w:rPr>
      <w:rFonts w:ascii="宋体" w:eastAsia="Courier New" w:hAnsi="宋体" w:hint="eastAsia"/>
      <w:w w:val="100"/>
      <w:sz w:val="21"/>
      <w:szCs w:val="21"/>
    </w:rPr>
  </w:style>
  <w:style w:type="character" w:customStyle="1" w:styleId="evenChar1">
    <w:name w:val="even Char1"/>
    <w:rsid w:val="004E41F1"/>
    <w:rPr>
      <w:rFonts w:ascii="宋体" w:eastAsia="宋体" w:hAnsi="宋体" w:hint="eastAsia"/>
      <w:w w:val="100"/>
      <w:sz w:val="18"/>
      <w:szCs w:val="18"/>
    </w:rPr>
  </w:style>
  <w:style w:type="character" w:customStyle="1" w:styleId="ppp2">
    <w:name w:val="ppp2"/>
    <w:rsid w:val="004E41F1"/>
    <w:rPr>
      <w:w w:val="100"/>
      <w:sz w:val="28"/>
      <w:szCs w:val="28"/>
    </w:rPr>
  </w:style>
  <w:style w:type="character" w:customStyle="1" w:styleId="headline-content2">
    <w:name w:val="headline-content2"/>
    <w:rsid w:val="004E41F1"/>
    <w:rPr>
      <w:rFonts w:ascii="宋体" w:eastAsia="Times New Roman" w:hAnsi="宋体" w:hint="eastAsia"/>
      <w:w w:val="100"/>
      <w:sz w:val="20"/>
      <w:szCs w:val="20"/>
    </w:rPr>
  </w:style>
  <w:style w:type="character" w:customStyle="1" w:styleId="BodyTextChar">
    <w:name w:val="Body Text Char"/>
    <w:rsid w:val="004E41F1"/>
    <w:rPr>
      <w:rFonts w:ascii="宋体" w:eastAsia="宋体" w:hAnsi="宋体" w:hint="eastAsia"/>
      <w:b/>
      <w:bCs w:val="0"/>
      <w:w w:val="100"/>
      <w:sz w:val="24"/>
      <w:szCs w:val="24"/>
    </w:rPr>
  </w:style>
  <w:style w:type="character" w:customStyle="1" w:styleId="titlestyle1">
    <w:name w:val="titlestyle1"/>
    <w:rsid w:val="004E41F1"/>
    <w:rPr>
      <w:strike w:val="0"/>
      <w:dstrike w:val="0"/>
      <w:color w:val="FF0000"/>
      <w:w w:val="100"/>
      <w:sz w:val="36"/>
      <w:szCs w:val="36"/>
      <w:u w:val="none"/>
      <w:effect w:val="none"/>
    </w:rPr>
  </w:style>
  <w:style w:type="character" w:customStyle="1" w:styleId="FooterChar">
    <w:name w:val="Footer Char"/>
    <w:rsid w:val="004E41F1"/>
    <w:rPr>
      <w:rFonts w:ascii="Calibri" w:eastAsia="微软雅黑" w:hAnsi="Calibri" w:hint="default"/>
      <w:w w:val="100"/>
      <w:sz w:val="18"/>
      <w:szCs w:val="18"/>
    </w:rPr>
  </w:style>
  <w:style w:type="character" w:customStyle="1" w:styleId="HeaderChar">
    <w:name w:val="Header Char"/>
    <w:rsid w:val="004E41F1"/>
    <w:rPr>
      <w:rFonts w:ascii="Calibri" w:eastAsia="微软雅黑" w:hAnsi="Calibri" w:hint="default"/>
      <w:w w:val="100"/>
      <w:sz w:val="18"/>
      <w:szCs w:val="18"/>
    </w:rPr>
  </w:style>
  <w:style w:type="character" w:customStyle="1" w:styleId="BalloonTextChar">
    <w:name w:val="Balloon Text Char"/>
    <w:rsid w:val="004E41F1"/>
    <w:rPr>
      <w:rFonts w:ascii="Calibri" w:eastAsia="微软雅黑" w:hAnsi="Calibri" w:hint="default"/>
      <w:w w:val="100"/>
      <w:sz w:val="18"/>
      <w:szCs w:val="18"/>
    </w:rPr>
  </w:style>
  <w:style w:type="character" w:customStyle="1" w:styleId="PlainTextChar">
    <w:name w:val="Plain Text Char"/>
    <w:rsid w:val="004E41F1"/>
    <w:rPr>
      <w:rFonts w:ascii="宋体" w:eastAsia="宋体" w:hAnsi="宋体" w:hint="eastAsia"/>
      <w:w w:val="100"/>
      <w:sz w:val="24"/>
      <w:szCs w:val="24"/>
    </w:rPr>
  </w:style>
  <w:style w:type="character" w:customStyle="1" w:styleId="TitleChar">
    <w:name w:val="Title Char"/>
    <w:rsid w:val="004E41F1"/>
    <w:rPr>
      <w:rFonts w:ascii="Arial" w:eastAsia="宋体" w:hAnsi="Arial" w:cs="Arial" w:hint="default"/>
      <w:b/>
      <w:bCs w:val="0"/>
      <w:w w:val="100"/>
      <w:sz w:val="32"/>
      <w:szCs w:val="32"/>
    </w:rPr>
  </w:style>
  <w:style w:type="character" w:customStyle="1" w:styleId="DocumentMapChar">
    <w:name w:val="Document Map Char"/>
    <w:rsid w:val="004E41F1"/>
    <w:rPr>
      <w:rFonts w:ascii="宋体" w:eastAsia="宋体" w:hAnsi="宋体" w:hint="eastAsia"/>
      <w:w w:val="100"/>
      <w:sz w:val="21"/>
      <w:szCs w:val="21"/>
    </w:rPr>
  </w:style>
  <w:style w:type="character" w:customStyle="1" w:styleId="CharChar15">
    <w:name w:val="Char Char15"/>
    <w:qFormat/>
    <w:rsid w:val="004E41F1"/>
    <w:rPr>
      <w:rFonts w:ascii="宋体" w:eastAsia="宋体" w:hAnsi="宋体" w:hint="eastAsia"/>
      <w:w w:val="100"/>
      <w:sz w:val="18"/>
      <w:szCs w:val="18"/>
    </w:rPr>
  </w:style>
  <w:style w:type="character" w:customStyle="1" w:styleId="apple-converted-space">
    <w:name w:val="apple-converted-space"/>
    <w:qFormat/>
    <w:rsid w:val="004E41F1"/>
  </w:style>
  <w:style w:type="character" w:customStyle="1" w:styleId="show-img-bd">
    <w:name w:val="show-img-bd"/>
    <w:basedOn w:val="a6"/>
    <w:rsid w:val="004E41F1"/>
  </w:style>
  <w:style w:type="character" w:customStyle="1" w:styleId="CharChar170">
    <w:name w:val="Char Char17"/>
    <w:rsid w:val="00A91F22"/>
    <w:rPr>
      <w:rFonts w:ascii="Arial" w:eastAsia="黑体" w:hAnsi="Arial"/>
      <w:b/>
      <w:bCs/>
      <w:kern w:val="2"/>
      <w:sz w:val="32"/>
      <w:szCs w:val="32"/>
      <w:lang w:val="en-US" w:eastAsia="zh-CN" w:bidi="ar-SA"/>
    </w:rPr>
  </w:style>
  <w:style w:type="character" w:customStyle="1" w:styleId="-1Char">
    <w:name w:val="彩色列表 - 强调文字颜色 1 Char"/>
    <w:link w:val="-1"/>
    <w:uiPriority w:val="26"/>
    <w:rsid w:val="00A91F22"/>
    <w:rPr>
      <w:kern w:val="2"/>
      <w:sz w:val="21"/>
      <w:szCs w:val="24"/>
    </w:rPr>
  </w:style>
  <w:style w:type="paragraph" w:customStyle="1" w:styleId="CharCharCharChar1">
    <w:name w:val="Char Char Char Char"/>
    <w:basedOn w:val="afa"/>
    <w:rsid w:val="00A91F22"/>
    <w:rPr>
      <w:rFonts w:ascii="Tahoma" w:hAnsi="Tahoma"/>
      <w:sz w:val="24"/>
    </w:rPr>
  </w:style>
  <w:style w:type="character" w:customStyle="1" w:styleId="afff8">
    <w:name w:val="无间隔字符"/>
    <w:uiPriority w:val="1"/>
    <w:locked/>
    <w:rsid w:val="00A91F22"/>
    <w:rPr>
      <w:rFonts w:ascii="Calibri" w:hAnsi="Calibri"/>
      <w:sz w:val="22"/>
      <w:szCs w:val="22"/>
      <w:lang w:eastAsia="en-US" w:bidi="en-US"/>
    </w:rPr>
  </w:style>
  <w:style w:type="paragraph" w:customStyle="1" w:styleId="CharChar2Char0">
    <w:name w:val="Char Char2 Char"/>
    <w:basedOn w:val="a4"/>
    <w:rsid w:val="00A91F22"/>
    <w:rPr>
      <w:rFonts w:ascii="宋体" w:hAnsi="宋体"/>
      <w:b/>
      <w:sz w:val="28"/>
      <w:szCs w:val="28"/>
    </w:rPr>
  </w:style>
  <w:style w:type="paragraph" w:customStyle="1" w:styleId="CharCharCharCharCharCharCharCharCharChar0">
    <w:name w:val="Char Char Char Char Char Char Char Char Char Char"/>
    <w:basedOn w:val="a4"/>
    <w:rsid w:val="00A91F22"/>
    <w:rPr>
      <w:rFonts w:ascii="Tahoma" w:hAnsi="Tahoma"/>
      <w:sz w:val="24"/>
      <w:szCs w:val="20"/>
    </w:rPr>
  </w:style>
  <w:style w:type="paragraph" w:customStyle="1" w:styleId="Charf7">
    <w:name w:val="Char"/>
    <w:basedOn w:val="a4"/>
    <w:rsid w:val="00A91F22"/>
    <w:rPr>
      <w:rFonts w:ascii="Tahoma" w:hAnsi="Tahoma"/>
      <w:sz w:val="24"/>
      <w:szCs w:val="20"/>
    </w:rPr>
  </w:style>
  <w:style w:type="paragraph" w:customStyle="1" w:styleId="34">
    <w:name w:val="列出段落3"/>
    <w:rsid w:val="00A91F22"/>
    <w:pPr>
      <w:ind w:firstLineChars="200" w:firstLine="420"/>
      <w:jc w:val="center"/>
    </w:pPr>
    <w:rPr>
      <w:rFonts w:ascii="Calibri" w:eastAsia="宋体" w:hAnsi="Calibri" w:cs="Times New Roman"/>
      <w:kern w:val="0"/>
      <w:sz w:val="20"/>
    </w:rPr>
  </w:style>
  <w:style w:type="paragraph" w:customStyle="1" w:styleId="CharCharChar0">
    <w:name w:val="Char Char Char"/>
    <w:basedOn w:val="a4"/>
    <w:rsid w:val="00A91F22"/>
    <w:rPr>
      <w:rFonts w:ascii="宋体" w:hAnsi="宋体"/>
      <w:b/>
      <w:sz w:val="28"/>
      <w:szCs w:val="28"/>
    </w:rPr>
  </w:style>
  <w:style w:type="character" w:customStyle="1" w:styleId="-1Char0">
    <w:name w:val="彩色网格 - 强调文字颜色 1 Char"/>
    <w:link w:val="-10"/>
    <w:uiPriority w:val="21"/>
    <w:rsid w:val="00A91F22"/>
    <w:rPr>
      <w:i/>
      <w:color w:val="404040"/>
      <w:sz w:val="21"/>
      <w:szCs w:val="21"/>
      <w:lang w:val="en-US" w:eastAsia="zh-CN" w:bidi="ar-SA"/>
    </w:rPr>
  </w:style>
  <w:style w:type="character" w:customStyle="1" w:styleId="-2Char">
    <w:name w:val="浅色底纹 - 强调文字颜色 2 Char"/>
    <w:link w:val="-2"/>
    <w:uiPriority w:val="22"/>
    <w:rsid w:val="00A91F22"/>
    <w:rPr>
      <w:i/>
      <w:color w:val="5B9BD5"/>
      <w:sz w:val="21"/>
      <w:szCs w:val="21"/>
      <w:lang w:val="en-US" w:eastAsia="zh-CN" w:bidi="ar-SA"/>
    </w:rPr>
  </w:style>
  <w:style w:type="table" w:styleId="-1">
    <w:name w:val="Colorful List Accent 1"/>
    <w:basedOn w:val="a7"/>
    <w:link w:val="-1Char"/>
    <w:uiPriority w:val="26"/>
    <w:rsid w:val="00A91F22"/>
    <w:rPr>
      <w:szCs w:val="24"/>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0">
    <w:name w:val="Colorful Grid Accent 1"/>
    <w:basedOn w:val="a7"/>
    <w:link w:val="-1Char0"/>
    <w:uiPriority w:val="21"/>
    <w:rsid w:val="00A91F22"/>
    <w:rPr>
      <w:i/>
      <w:color w:val="404040"/>
      <w:szCs w:val="2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Light Shading Accent 2"/>
    <w:basedOn w:val="a7"/>
    <w:link w:val="-2Char"/>
    <w:uiPriority w:val="22"/>
    <w:rsid w:val="00A91F22"/>
    <w:rPr>
      <w:i/>
      <w:color w:val="5B9BD5"/>
      <w:szCs w:val="2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CharChar171">
    <w:name w:val="Char Char17"/>
    <w:rsid w:val="001C6D6E"/>
    <w:rPr>
      <w:rFonts w:ascii="Arial" w:eastAsia="黑体" w:hAnsi="Arial"/>
      <w:b/>
      <w:bCs/>
      <w:kern w:val="2"/>
      <w:sz w:val="32"/>
      <w:szCs w:val="32"/>
      <w:lang w:val="en-US" w:eastAsia="zh-CN" w:bidi="ar-SA"/>
    </w:rPr>
  </w:style>
  <w:style w:type="paragraph" w:customStyle="1" w:styleId="CharCharCharChar2">
    <w:name w:val="Char Char Char Char"/>
    <w:basedOn w:val="afa"/>
    <w:rsid w:val="001C6D6E"/>
    <w:rPr>
      <w:rFonts w:ascii="Tahoma" w:hAnsi="Tahoma"/>
      <w:sz w:val="24"/>
    </w:rPr>
  </w:style>
  <w:style w:type="paragraph" w:customStyle="1" w:styleId="CharChar2Char1">
    <w:name w:val="Char Char2 Char"/>
    <w:basedOn w:val="a4"/>
    <w:rsid w:val="001C6D6E"/>
    <w:rPr>
      <w:rFonts w:ascii="宋体" w:hAnsi="宋体"/>
      <w:b/>
      <w:sz w:val="28"/>
      <w:szCs w:val="28"/>
    </w:rPr>
  </w:style>
  <w:style w:type="paragraph" w:customStyle="1" w:styleId="CharCharCharCharCharCharCharCharCharChar1">
    <w:name w:val="Char Char Char Char Char Char Char Char Char Char"/>
    <w:basedOn w:val="a4"/>
    <w:rsid w:val="001C6D6E"/>
    <w:rPr>
      <w:rFonts w:ascii="Tahoma" w:hAnsi="Tahoma"/>
      <w:sz w:val="24"/>
      <w:szCs w:val="20"/>
    </w:rPr>
  </w:style>
  <w:style w:type="paragraph" w:customStyle="1" w:styleId="Charf8">
    <w:name w:val="Char"/>
    <w:basedOn w:val="a4"/>
    <w:rsid w:val="001C6D6E"/>
    <w:rPr>
      <w:rFonts w:ascii="Tahoma" w:hAnsi="Tahoma"/>
      <w:sz w:val="24"/>
      <w:szCs w:val="20"/>
    </w:rPr>
  </w:style>
  <w:style w:type="paragraph" w:customStyle="1" w:styleId="41">
    <w:name w:val="列出段落4"/>
    <w:rsid w:val="001C6D6E"/>
    <w:pPr>
      <w:ind w:firstLineChars="200" w:firstLine="420"/>
      <w:jc w:val="center"/>
    </w:pPr>
    <w:rPr>
      <w:rFonts w:ascii="Calibri" w:eastAsia="宋体" w:hAnsi="Calibri" w:cs="Times New Roman"/>
      <w:kern w:val="0"/>
      <w:sz w:val="20"/>
    </w:rPr>
  </w:style>
  <w:style w:type="paragraph" w:customStyle="1" w:styleId="CharCharChar1">
    <w:name w:val="Char Char Char"/>
    <w:basedOn w:val="a4"/>
    <w:rsid w:val="001C6D6E"/>
    <w:rPr>
      <w:rFonts w:ascii="宋体" w:hAnsi="宋体"/>
      <w:b/>
      <w:sz w:val="28"/>
      <w:szCs w:val="28"/>
    </w:rPr>
  </w:style>
  <w:style w:type="character" w:customStyle="1" w:styleId="CharChar12">
    <w:name w:val="Char Char12"/>
    <w:rsid w:val="001C6D6E"/>
    <w:rPr>
      <w:kern w:val="2"/>
      <w:sz w:val="21"/>
      <w:szCs w:val="24"/>
      <w:shd w:val="clear" w:color="auto" w:fill="000080"/>
      <w:lang w:bidi="ar-SA"/>
    </w:rPr>
  </w:style>
  <w:style w:type="character" w:customStyle="1" w:styleId="titleemph1">
    <w:name w:val="title_emph1"/>
    <w:rsid w:val="001C6D6E"/>
    <w:rPr>
      <w:rFonts w:ascii="Arial" w:hAnsi="Arial" w:cs="Arial" w:hint="default"/>
      <w:b/>
      <w:bCs/>
      <w:sz w:val="20"/>
      <w:szCs w:val="20"/>
    </w:rPr>
  </w:style>
  <w:style w:type="character" w:customStyle="1" w:styleId="CharChar19">
    <w:name w:val="Char Char19"/>
    <w:rsid w:val="001C6D6E"/>
    <w:rPr>
      <w:rFonts w:eastAsia="宋体"/>
      <w:b/>
      <w:bCs/>
      <w:kern w:val="44"/>
      <w:sz w:val="44"/>
      <w:szCs w:val="44"/>
      <w:lang w:bidi="ar-SA"/>
    </w:rPr>
  </w:style>
  <w:style w:type="character" w:customStyle="1" w:styleId="Char40">
    <w:name w:val="Char4"/>
    <w:rsid w:val="001C6D6E"/>
    <w:rPr>
      <w:rFonts w:eastAsia="宋体"/>
      <w:b/>
      <w:bCs/>
      <w:kern w:val="2"/>
      <w:sz w:val="32"/>
      <w:szCs w:val="32"/>
      <w:lang w:val="en-US" w:eastAsia="zh-CN" w:bidi="ar-SA"/>
    </w:rPr>
  </w:style>
  <w:style w:type="character" w:customStyle="1" w:styleId="CharChar10">
    <w:name w:val="Char Char10"/>
    <w:rsid w:val="001C6D6E"/>
    <w:rPr>
      <w:kern w:val="2"/>
      <w:sz w:val="18"/>
      <w:szCs w:val="18"/>
      <w:lang w:bidi="ar-SA"/>
    </w:rPr>
  </w:style>
  <w:style w:type="character" w:customStyle="1" w:styleId="font1">
    <w:name w:val="font1"/>
    <w:rsid w:val="001C6D6E"/>
    <w:rPr>
      <w:color w:val="000000"/>
      <w:sz w:val="18"/>
      <w:szCs w:val="18"/>
    </w:rPr>
  </w:style>
  <w:style w:type="character" w:customStyle="1" w:styleId="CharChar4">
    <w:name w:val="编号列表 Char Char"/>
    <w:rsid w:val="001C6D6E"/>
    <w:rPr>
      <w:rFonts w:ascii="Verdana" w:eastAsia="宋体" w:hAnsi="Verdana"/>
      <w:kern w:val="2"/>
      <w:sz w:val="24"/>
      <w:szCs w:val="24"/>
      <w:lang w:val="en-US" w:eastAsia="zh-CN" w:bidi="ar-SA"/>
    </w:rPr>
  </w:style>
  <w:style w:type="character" w:customStyle="1" w:styleId="3Char11">
    <w:name w:val="标题 3 Char1"/>
    <w:aliases w:val="第3级标题 Char,Level 3 Head Char,H3 Char,sect1.2.3 Char,level_3 Char,PIM 3 Char,l3 Char,CT Char,h3 Char,heading 3 Char,3rd level Char,3 Char,prop3 Char,3heading Char,Heading 31 Char,Bold Head Char,bh Char,Level 3 Topic Heading Char,list 3 Char"/>
    <w:rsid w:val="001C6D6E"/>
    <w:rPr>
      <w:b/>
      <w:bCs/>
      <w:kern w:val="2"/>
      <w:sz w:val="32"/>
      <w:szCs w:val="32"/>
    </w:rPr>
  </w:style>
  <w:style w:type="character" w:customStyle="1" w:styleId="CharChar11">
    <w:name w:val="Char Char11"/>
    <w:rsid w:val="001C6D6E"/>
    <w:rPr>
      <w:kern w:val="2"/>
      <w:sz w:val="18"/>
      <w:szCs w:val="18"/>
      <w:lang w:bidi="ar-SA"/>
    </w:rPr>
  </w:style>
  <w:style w:type="character" w:customStyle="1" w:styleId="hx">
    <w:name w:val="hx"/>
    <w:rsid w:val="001C6D6E"/>
    <w:rPr>
      <w:rFonts w:ascii="Arial" w:eastAsia="仿宋_GB2312" w:hAnsi="Arial" w:cs="Arial" w:hint="default"/>
      <w:color w:val="auto"/>
      <w:sz w:val="32"/>
      <w:szCs w:val="32"/>
    </w:rPr>
  </w:style>
  <w:style w:type="paragraph" w:customStyle="1" w:styleId="xl68">
    <w:name w:val="xl68"/>
    <w:basedOn w:val="a4"/>
    <w:rsid w:val="001C6D6E"/>
    <w:pPr>
      <w:widowControl/>
      <w:spacing w:before="100" w:beforeAutospacing="1" w:after="100" w:afterAutospacing="1"/>
      <w:jc w:val="center"/>
    </w:pPr>
    <w:rPr>
      <w:rFonts w:ascii="Arial" w:hAnsi="Arial" w:cs="Arial"/>
      <w:kern w:val="0"/>
      <w:sz w:val="20"/>
      <w:szCs w:val="20"/>
    </w:rPr>
  </w:style>
  <w:style w:type="paragraph" w:customStyle="1" w:styleId="xl40">
    <w:name w:val="xl40"/>
    <w:basedOn w:val="a4"/>
    <w:qFormat/>
    <w:rsid w:val="001C6D6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xl53">
    <w:name w:val="xl53"/>
    <w:basedOn w:val="a4"/>
    <w:qFormat/>
    <w:rsid w:val="001C6D6E"/>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9">
    <w:name w:val="小节标题"/>
    <w:basedOn w:val="a4"/>
    <w:rsid w:val="001C6D6E"/>
    <w:pPr>
      <w:autoSpaceDE w:val="0"/>
      <w:autoSpaceDN w:val="0"/>
      <w:adjustRightInd w:val="0"/>
      <w:spacing w:before="175" w:after="102" w:line="351" w:lineRule="atLeast"/>
    </w:pPr>
    <w:rPr>
      <w:color w:val="000000"/>
      <w:kern w:val="0"/>
      <w:szCs w:val="21"/>
    </w:rPr>
  </w:style>
  <w:style w:type="paragraph" w:customStyle="1" w:styleId="gczx">
    <w:name w:val="gczx正文"/>
    <w:basedOn w:val="a4"/>
    <w:rsid w:val="001C6D6E"/>
    <w:pPr>
      <w:spacing w:beforeLines="25" w:afterLines="25" w:line="440" w:lineRule="exact"/>
      <w:ind w:firstLineChars="200" w:firstLine="200"/>
    </w:pPr>
    <w:rPr>
      <w:sz w:val="24"/>
      <w:szCs w:val="20"/>
    </w:rPr>
  </w:style>
  <w:style w:type="paragraph" w:customStyle="1" w:styleId="CharCharCharCharChar">
    <w:name w:val="文档正文 Char Char Char Char Char"/>
    <w:basedOn w:val="a4"/>
    <w:rsid w:val="001C6D6E"/>
    <w:pPr>
      <w:adjustRightInd w:val="0"/>
      <w:spacing w:line="440" w:lineRule="exact"/>
      <w:ind w:leftChars="100" w:left="100" w:rightChars="100" w:right="210" w:firstLine="420"/>
      <w:textAlignment w:val="baseline"/>
    </w:pPr>
    <w:rPr>
      <w:rFonts w:ascii="Arial Narrow" w:hAnsi="Arial Narrow"/>
      <w:kern w:val="0"/>
      <w:sz w:val="24"/>
    </w:rPr>
  </w:style>
  <w:style w:type="paragraph" w:customStyle="1" w:styleId="CharChar2CharCharCharCharCharChar">
    <w:name w:val="Char Char2 Char Char Char Char Char Char"/>
    <w:basedOn w:val="a4"/>
    <w:rsid w:val="001C6D6E"/>
    <w:rPr>
      <w:rFonts w:ascii="Tahoma" w:hAnsi="Tahoma"/>
      <w:sz w:val="24"/>
      <w:szCs w:val="20"/>
    </w:rPr>
  </w:style>
  <w:style w:type="paragraph" w:customStyle="1" w:styleId="17">
    <w:name w:val="首行缩进 1"/>
    <w:basedOn w:val="a4"/>
    <w:rsid w:val="001C6D6E"/>
    <w:pPr>
      <w:spacing w:after="120" w:line="360" w:lineRule="auto"/>
      <w:ind w:firstLineChars="200" w:firstLine="200"/>
    </w:pPr>
    <w:rPr>
      <w:sz w:val="24"/>
    </w:rPr>
  </w:style>
  <w:style w:type="paragraph" w:customStyle="1" w:styleId="29">
    <w:name w:val="项目2"/>
    <w:rsid w:val="001C6D6E"/>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font6">
    <w:name w:val="font6"/>
    <w:basedOn w:val="a4"/>
    <w:qFormat/>
    <w:rsid w:val="001C6D6E"/>
    <w:pPr>
      <w:widowControl/>
      <w:spacing w:before="100" w:beforeAutospacing="1" w:after="100" w:afterAutospacing="1"/>
      <w:jc w:val="left"/>
    </w:pPr>
    <w:rPr>
      <w:rFonts w:ascii="Arial" w:hAnsi="Arial" w:cs="Arial"/>
      <w:kern w:val="0"/>
      <w:sz w:val="16"/>
      <w:szCs w:val="16"/>
    </w:rPr>
  </w:style>
  <w:style w:type="paragraph" w:customStyle="1" w:styleId="xl52">
    <w:name w:val="xl52"/>
    <w:basedOn w:val="a4"/>
    <w:qFormat/>
    <w:rsid w:val="001C6D6E"/>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xl33">
    <w:name w:val="xl33"/>
    <w:basedOn w:val="a4"/>
    <w:qFormat/>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20"/>
      <w:szCs w:val="20"/>
    </w:rPr>
  </w:style>
  <w:style w:type="paragraph" w:customStyle="1" w:styleId="xl38">
    <w:name w:val="xl38"/>
    <w:basedOn w:val="a4"/>
    <w:qFormat/>
    <w:rsid w:val="001C6D6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xl41">
    <w:name w:val="xl41"/>
    <w:basedOn w:val="a4"/>
    <w:qFormat/>
    <w:rsid w:val="001C6D6E"/>
    <w:pPr>
      <w:widowControl/>
      <w:pBdr>
        <w:top w:val="single" w:sz="4" w:space="0" w:color="auto"/>
        <w:left w:val="single" w:sz="8" w:space="0" w:color="auto"/>
        <w:bottom w:val="single" w:sz="4" w:space="0" w:color="auto"/>
      </w:pBdr>
      <w:spacing w:before="100" w:beforeAutospacing="1" w:after="100" w:afterAutospacing="1"/>
      <w:jc w:val="left"/>
    </w:pPr>
    <w:rPr>
      <w:rFonts w:ascii="Arial" w:hAnsi="Arial" w:cs="Arial"/>
      <w:kern w:val="0"/>
      <w:sz w:val="20"/>
      <w:szCs w:val="20"/>
    </w:rPr>
  </w:style>
  <w:style w:type="paragraph" w:customStyle="1" w:styleId="a3">
    <w:name w:val="附件小标题"/>
    <w:basedOn w:val="4"/>
    <w:rsid w:val="001C6D6E"/>
    <w:pPr>
      <w:widowControl w:val="0"/>
      <w:numPr>
        <w:ilvl w:val="3"/>
        <w:numId w:val="1"/>
      </w:numPr>
      <w:tabs>
        <w:tab w:val="left" w:pos="720"/>
      </w:tabs>
      <w:spacing w:before="120" w:after="120" w:line="240" w:lineRule="atLeast"/>
      <w:ind w:left="720" w:hanging="720"/>
      <w:jc w:val="left"/>
    </w:pPr>
    <w:rPr>
      <w:rFonts w:ascii="Verdana" w:hAnsi="Verdana" w:cs="Times New Roman"/>
      <w:bCs/>
      <w:kern w:val="2"/>
      <w:sz w:val="28"/>
      <w:szCs w:val="28"/>
    </w:rPr>
  </w:style>
  <w:style w:type="paragraph" w:customStyle="1" w:styleId="18">
    <w:name w:val="项目 1"/>
    <w:basedOn w:val="a4"/>
    <w:rsid w:val="001C6D6E"/>
    <w:pPr>
      <w:tabs>
        <w:tab w:val="left" w:pos="1446"/>
      </w:tabs>
      <w:adjustRightInd w:val="0"/>
      <w:snapToGrid w:val="0"/>
      <w:spacing w:afterLines="50"/>
      <w:ind w:left="1446" w:hanging="488"/>
    </w:pPr>
    <w:rPr>
      <w:rFonts w:ascii="Tahoma" w:hAnsi="Tahoma"/>
      <w:sz w:val="24"/>
    </w:rPr>
  </w:style>
  <w:style w:type="paragraph" w:customStyle="1" w:styleId="2a">
    <w:name w:val="正文文字（缩进2字）"/>
    <w:basedOn w:val="af6"/>
    <w:rsid w:val="001C6D6E"/>
    <w:pPr>
      <w:adjustRightInd/>
      <w:spacing w:beforeLines="50" w:afterLines="50" w:line="240" w:lineRule="auto"/>
      <w:ind w:firstLineChars="200" w:firstLine="200"/>
      <w:jc w:val="both"/>
      <w:textAlignment w:val="auto"/>
    </w:pPr>
    <w:rPr>
      <w:rFonts w:ascii="Calibri" w:eastAsia="宋体" w:hAnsi="Calibri" w:cs="Times New Roman"/>
      <w:sz w:val="21"/>
      <w:szCs w:val="20"/>
    </w:rPr>
  </w:style>
  <w:style w:type="paragraph" w:customStyle="1" w:styleId="itemlistintable0">
    <w:name w:val="itemlistintable"/>
    <w:basedOn w:val="a4"/>
    <w:rsid w:val="001C6D6E"/>
    <w:pPr>
      <w:widowControl/>
      <w:spacing w:before="100" w:beforeAutospacing="1" w:after="100" w:afterAutospacing="1"/>
      <w:jc w:val="left"/>
    </w:pPr>
    <w:rPr>
      <w:rFonts w:ascii="宋体" w:hAnsi="宋体" w:cs="宋体"/>
      <w:kern w:val="0"/>
      <w:sz w:val="24"/>
    </w:rPr>
  </w:style>
  <w:style w:type="paragraph" w:customStyle="1" w:styleId="xl39">
    <w:name w:val="xl39"/>
    <w:basedOn w:val="a4"/>
    <w:rsid w:val="001C6D6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itemlist0">
    <w:name w:val="itemlist"/>
    <w:basedOn w:val="a4"/>
    <w:rsid w:val="001C6D6E"/>
    <w:pPr>
      <w:widowControl/>
      <w:spacing w:before="100" w:beforeAutospacing="1" w:after="100" w:afterAutospacing="1"/>
      <w:jc w:val="left"/>
    </w:pPr>
    <w:rPr>
      <w:rFonts w:ascii="宋体" w:hAnsi="宋体" w:cs="宋体"/>
      <w:kern w:val="0"/>
      <w:sz w:val="24"/>
    </w:rPr>
  </w:style>
  <w:style w:type="paragraph" w:customStyle="1" w:styleId="xl31">
    <w:name w:val="xl31"/>
    <w:basedOn w:val="a4"/>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kern w:val="0"/>
      <w:sz w:val="20"/>
      <w:szCs w:val="20"/>
    </w:rPr>
  </w:style>
  <w:style w:type="paragraph" w:customStyle="1" w:styleId="CharChar5">
    <w:name w:val="Char Char"/>
    <w:basedOn w:val="a4"/>
    <w:rsid w:val="001C6D6E"/>
    <w:rPr>
      <w:rFonts w:ascii="Tahoma" w:hAnsi="Tahoma"/>
      <w:sz w:val="24"/>
      <w:szCs w:val="20"/>
    </w:rPr>
  </w:style>
  <w:style w:type="paragraph" w:customStyle="1" w:styleId="afffa">
    <w:name w:val="正文表格"/>
    <w:basedOn w:val="a4"/>
    <w:rsid w:val="001C6D6E"/>
    <w:pPr>
      <w:ind w:leftChars="10" w:left="10" w:rightChars="10" w:right="10"/>
    </w:pPr>
    <w:rPr>
      <w:bCs/>
    </w:rPr>
  </w:style>
  <w:style w:type="paragraph" w:customStyle="1" w:styleId="font9">
    <w:name w:val="font9"/>
    <w:basedOn w:val="a4"/>
    <w:rsid w:val="001C6D6E"/>
    <w:pPr>
      <w:widowControl/>
      <w:spacing w:before="100" w:beforeAutospacing="1" w:after="100" w:afterAutospacing="1"/>
      <w:jc w:val="left"/>
    </w:pPr>
    <w:rPr>
      <w:rFonts w:ascii="华文楷体" w:eastAsia="华文楷体" w:hAnsi="华文楷体" w:hint="eastAsia"/>
      <w:b/>
      <w:bCs/>
      <w:kern w:val="0"/>
      <w:sz w:val="20"/>
      <w:szCs w:val="20"/>
    </w:rPr>
  </w:style>
  <w:style w:type="paragraph" w:customStyle="1" w:styleId="tabletext0">
    <w:name w:val="tabletext"/>
    <w:basedOn w:val="a4"/>
    <w:rsid w:val="001C6D6E"/>
    <w:pPr>
      <w:widowControl/>
      <w:spacing w:before="100" w:beforeAutospacing="1" w:after="100" w:afterAutospacing="1"/>
      <w:jc w:val="left"/>
    </w:pPr>
    <w:rPr>
      <w:rFonts w:ascii="宋体" w:hAnsi="宋体" w:cs="宋体"/>
      <w:kern w:val="0"/>
      <w:sz w:val="24"/>
    </w:rPr>
  </w:style>
  <w:style w:type="paragraph" w:customStyle="1" w:styleId="a00">
    <w:name w:val="a0"/>
    <w:basedOn w:val="a4"/>
    <w:rsid w:val="001C6D6E"/>
    <w:pPr>
      <w:widowControl/>
      <w:spacing w:before="100" w:beforeAutospacing="1" w:after="100" w:afterAutospacing="1"/>
      <w:jc w:val="left"/>
    </w:pPr>
    <w:rPr>
      <w:rFonts w:ascii="宋体" w:hAnsi="宋体" w:cs="宋体"/>
      <w:kern w:val="0"/>
      <w:sz w:val="24"/>
    </w:rPr>
  </w:style>
  <w:style w:type="paragraph" w:customStyle="1" w:styleId="CharChar1CharCharCharCharChar1CharCharCharCharCharCharChar">
    <w:name w:val="Char Char1 Char Char Char Char Char1 Char Char Char Char Char Char Char"/>
    <w:basedOn w:val="a4"/>
    <w:rsid w:val="001C6D6E"/>
    <w:rPr>
      <w:rFonts w:ascii="Tahoma" w:hAnsi="Tahoma"/>
      <w:sz w:val="24"/>
      <w:szCs w:val="20"/>
    </w:rPr>
  </w:style>
  <w:style w:type="paragraph" w:customStyle="1" w:styleId="xl50">
    <w:name w:val="xl50"/>
    <w:basedOn w:val="a4"/>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afffb">
    <w:name w:val="空项目内容"/>
    <w:basedOn w:val="a4"/>
    <w:rsid w:val="001C6D6E"/>
    <w:pPr>
      <w:tabs>
        <w:tab w:val="left" w:pos="720"/>
      </w:tabs>
      <w:spacing w:line="360" w:lineRule="auto"/>
      <w:ind w:left="720" w:hanging="720"/>
    </w:pPr>
    <w:rPr>
      <w:sz w:val="24"/>
    </w:rPr>
  </w:style>
  <w:style w:type="paragraph" w:customStyle="1" w:styleId="my">
    <w:name w:val="my正文"/>
    <w:basedOn w:val="afc"/>
    <w:rsid w:val="001C6D6E"/>
    <w:pPr>
      <w:adjustRightInd/>
      <w:spacing w:line="360" w:lineRule="auto"/>
      <w:ind w:leftChars="0" w:left="0" w:firstLineChars="225" w:firstLine="225"/>
      <w:textAlignment w:val="auto"/>
    </w:pPr>
    <w:rPr>
      <w:rFonts w:ascii="宋体" w:eastAsia="Times New Roman" w:hint="eastAsia"/>
      <w:kern w:val="2"/>
    </w:rPr>
  </w:style>
  <w:style w:type="paragraph" w:customStyle="1" w:styleId="xl34">
    <w:name w:val="xl34"/>
    <w:basedOn w:val="a4"/>
    <w:rsid w:val="001C6D6E"/>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CNTitle">
    <w:name w:val="CN Title"/>
    <w:basedOn w:val="a4"/>
    <w:rsid w:val="001C6D6E"/>
    <w:pPr>
      <w:widowControl/>
      <w:tabs>
        <w:tab w:val="left" w:pos="720"/>
      </w:tabs>
      <w:spacing w:before="144" w:after="72"/>
      <w:ind w:left="720" w:hanging="360"/>
      <w:jc w:val="center"/>
    </w:pPr>
    <w:rPr>
      <w:b/>
      <w:bCs/>
      <w:kern w:val="0"/>
      <w:sz w:val="28"/>
      <w:szCs w:val="28"/>
    </w:rPr>
  </w:style>
  <w:style w:type="paragraph" w:customStyle="1" w:styleId="xl48">
    <w:name w:val="xl48"/>
    <w:basedOn w:val="a4"/>
    <w:qFormat/>
    <w:rsid w:val="001C6D6E"/>
    <w:pPr>
      <w:widowControl/>
      <w:pBdr>
        <w:top w:val="single" w:sz="4"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afffc">
    <w:name w:val="项目"/>
    <w:basedOn w:val="afc"/>
    <w:rsid w:val="001C6D6E"/>
    <w:pPr>
      <w:adjustRightInd/>
      <w:spacing w:after="120" w:line="240" w:lineRule="auto"/>
      <w:ind w:leftChars="0" w:left="0" w:firstLineChars="0" w:firstLine="0"/>
      <w:jc w:val="center"/>
      <w:textAlignment w:val="auto"/>
    </w:pPr>
    <w:rPr>
      <w:rFonts w:ascii="楷体_GB2312" w:eastAsia="楷体_GB2312"/>
      <w:b/>
      <w:kern w:val="2"/>
    </w:rPr>
  </w:style>
  <w:style w:type="paragraph" w:customStyle="1" w:styleId="font5">
    <w:name w:val="font5"/>
    <w:basedOn w:val="a4"/>
    <w:qFormat/>
    <w:rsid w:val="001C6D6E"/>
    <w:pPr>
      <w:widowControl/>
      <w:spacing w:before="100" w:beforeAutospacing="1" w:after="100" w:afterAutospacing="1"/>
      <w:jc w:val="left"/>
    </w:pPr>
    <w:rPr>
      <w:rFonts w:ascii="宋体" w:hAnsi="宋体" w:hint="eastAsia"/>
      <w:kern w:val="0"/>
      <w:sz w:val="18"/>
      <w:szCs w:val="18"/>
    </w:rPr>
  </w:style>
  <w:style w:type="paragraph" w:customStyle="1" w:styleId="xl51">
    <w:name w:val="xl51"/>
    <w:basedOn w:val="a4"/>
    <w:rsid w:val="001C6D6E"/>
    <w:pPr>
      <w:widowControl/>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1CharChar">
    <w:name w:val="项目 1 Char Char"/>
    <w:basedOn w:val="a4"/>
    <w:rsid w:val="001C6D6E"/>
    <w:pPr>
      <w:tabs>
        <w:tab w:val="left" w:pos="907"/>
      </w:tabs>
      <w:adjustRightInd w:val="0"/>
      <w:snapToGrid w:val="0"/>
      <w:spacing w:afterLines="50"/>
      <w:ind w:left="902" w:hanging="420"/>
    </w:pPr>
    <w:rPr>
      <w:rFonts w:ascii="Tahoma" w:hAnsi="Tahoma"/>
      <w:sz w:val="24"/>
    </w:rPr>
  </w:style>
  <w:style w:type="paragraph" w:customStyle="1" w:styleId="Char1CharCharCharCharCharChar">
    <w:name w:val="Char1 Char Char Char Char Char Char"/>
    <w:basedOn w:val="a4"/>
    <w:rsid w:val="001C6D6E"/>
    <w:rPr>
      <w:rFonts w:ascii="Tahoma" w:hAnsi="Tahoma"/>
      <w:sz w:val="24"/>
      <w:szCs w:val="20"/>
    </w:rPr>
  </w:style>
  <w:style w:type="paragraph" w:customStyle="1" w:styleId="111">
    <w:name w:val="招标文件1.1.1"/>
    <w:rsid w:val="001C6D6E"/>
    <w:pPr>
      <w:spacing w:before="120" w:after="120" w:line="480" w:lineRule="exact"/>
      <w:ind w:left="200"/>
      <w:outlineLvl w:val="3"/>
    </w:pPr>
    <w:rPr>
      <w:rFonts w:ascii="宋体" w:eastAsia="宋体" w:hAnsi="Times New Roman" w:cs="Times New Roman"/>
      <w:b/>
      <w:spacing w:val="10"/>
      <w:w w:val="95"/>
      <w:kern w:val="0"/>
      <w:szCs w:val="20"/>
    </w:rPr>
  </w:style>
  <w:style w:type="paragraph" w:customStyle="1" w:styleId="xl47">
    <w:name w:val="xl47"/>
    <w:basedOn w:val="a4"/>
    <w:qFormat/>
    <w:rsid w:val="001C6D6E"/>
    <w:pPr>
      <w:widowControl/>
      <w:pBdr>
        <w:top w:val="single" w:sz="4" w:space="0" w:color="auto"/>
        <w:bottom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afffd">
    <w:name w:val="编号正文"/>
    <w:basedOn w:val="afffe"/>
    <w:rsid w:val="001C6D6E"/>
    <w:pPr>
      <w:tabs>
        <w:tab w:val="left" w:pos="1407"/>
      </w:tabs>
      <w:spacing w:before="0" w:after="0" w:line="440" w:lineRule="exact"/>
      <w:ind w:left="1407" w:hanging="420"/>
      <w:jc w:val="left"/>
    </w:pPr>
    <w:rPr>
      <w:rFonts w:ascii="Arial Narrow" w:eastAsia="仿宋_GB2312" w:hAnsi="Arial Narrow"/>
      <w:sz w:val="24"/>
      <w:szCs w:val="24"/>
    </w:rPr>
  </w:style>
  <w:style w:type="paragraph" w:customStyle="1" w:styleId="CharChar1CharCharCharChar1CharCharCharCharCharCharCharCharCharCharCharChar">
    <w:name w:val="Char Char1 Char Char Char Char1 Char Char Char Char Char Char Char Char Char Char Char Char"/>
    <w:basedOn w:val="a4"/>
    <w:rsid w:val="001C6D6E"/>
    <w:rPr>
      <w:rFonts w:ascii="Tahoma" w:hAnsi="Tahoma"/>
      <w:sz w:val="24"/>
      <w:szCs w:val="20"/>
    </w:rPr>
  </w:style>
  <w:style w:type="paragraph" w:customStyle="1" w:styleId="affff">
    <w:name w:val="操作步骤"/>
    <w:basedOn w:val="a4"/>
    <w:rsid w:val="001C6D6E"/>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affff0">
    <w:name w:val="总体设计正文样式"/>
    <w:basedOn w:val="a4"/>
    <w:rsid w:val="001C6D6E"/>
    <w:pPr>
      <w:spacing w:line="360" w:lineRule="auto"/>
      <w:ind w:firstLineChars="200" w:firstLine="200"/>
    </w:pPr>
    <w:rPr>
      <w:rFonts w:eastAsia="仿宋_GB2312" w:cs="宋体"/>
      <w:sz w:val="24"/>
      <w:szCs w:val="20"/>
    </w:rPr>
  </w:style>
  <w:style w:type="paragraph" w:customStyle="1" w:styleId="62">
    <w:name w:val="6"/>
    <w:basedOn w:val="a4"/>
    <w:next w:val="af9"/>
    <w:rsid w:val="001C6D6E"/>
    <w:pPr>
      <w:adjustRightInd w:val="0"/>
      <w:snapToGrid w:val="0"/>
    </w:pPr>
    <w:rPr>
      <w:sz w:val="24"/>
    </w:rPr>
  </w:style>
  <w:style w:type="paragraph" w:customStyle="1" w:styleId="affff1">
    <w:name w:val="我的正文下级"/>
    <w:basedOn w:val="a4"/>
    <w:rsid w:val="001C6D6E"/>
    <w:rPr>
      <w:rFonts w:ascii="仿宋_GB2312" w:eastAsia="仿宋_GB2312" w:hAnsi="宋体" w:hint="eastAsia"/>
      <w:kern w:val="0"/>
      <w:sz w:val="28"/>
    </w:rPr>
  </w:style>
  <w:style w:type="paragraph" w:customStyle="1" w:styleId="1111">
    <w:name w:val="招标文件1.1.1.1"/>
    <w:basedOn w:val="a4"/>
    <w:rsid w:val="001C6D6E"/>
    <w:pPr>
      <w:spacing w:before="120" w:after="120" w:line="480" w:lineRule="exact"/>
      <w:ind w:left="200"/>
      <w:jc w:val="left"/>
      <w:outlineLvl w:val="4"/>
    </w:pPr>
    <w:rPr>
      <w:rFonts w:ascii="宋体"/>
      <w:b/>
      <w:spacing w:val="10"/>
      <w:w w:val="95"/>
    </w:rPr>
  </w:style>
  <w:style w:type="paragraph" w:customStyle="1" w:styleId="xl32">
    <w:name w:val="xl32"/>
    <w:basedOn w:val="a4"/>
    <w:qFormat/>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CharChar1CharCharChar">
    <w:name w:val="Char Char1 Char Char Char"/>
    <w:basedOn w:val="a4"/>
    <w:rsid w:val="001C6D6E"/>
    <w:rPr>
      <w:rFonts w:ascii="Tahoma" w:hAnsi="Tahoma"/>
      <w:sz w:val="24"/>
      <w:szCs w:val="20"/>
    </w:rPr>
  </w:style>
  <w:style w:type="paragraph" w:customStyle="1" w:styleId="CharChar1CharCharCharCharChar">
    <w:name w:val="Char Char1 Char Char Char Char Char"/>
    <w:basedOn w:val="a4"/>
    <w:rsid w:val="001C6D6E"/>
    <w:rPr>
      <w:rFonts w:ascii="Tahoma" w:hAnsi="Tahoma"/>
      <w:sz w:val="24"/>
      <w:szCs w:val="20"/>
    </w:rPr>
  </w:style>
  <w:style w:type="paragraph" w:customStyle="1" w:styleId="412">
    <w:name w:val="样式 正文缩进正文（首行缩进两字）表正文正文非缩进特点标题4段1 + 首行缩进:  2 字符"/>
    <w:basedOn w:val="a5"/>
    <w:rsid w:val="001C6D6E"/>
    <w:pPr>
      <w:adjustRightInd w:val="0"/>
      <w:snapToGrid w:val="0"/>
      <w:spacing w:line="360" w:lineRule="auto"/>
      <w:ind w:firstLine="480"/>
    </w:pPr>
    <w:rPr>
      <w:sz w:val="24"/>
      <w:szCs w:val="20"/>
    </w:rPr>
  </w:style>
  <w:style w:type="paragraph" w:customStyle="1" w:styleId="xl46">
    <w:name w:val="xl46"/>
    <w:basedOn w:val="a4"/>
    <w:qFormat/>
    <w:rsid w:val="001C6D6E"/>
    <w:pPr>
      <w:widowControl/>
      <w:pBdr>
        <w:top w:val="single" w:sz="4" w:space="0" w:color="auto"/>
        <w:left w:val="single" w:sz="8" w:space="0" w:color="auto"/>
        <w:bottom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affff2">
    <w:name w:val="表格正文"/>
    <w:basedOn w:val="a4"/>
    <w:rsid w:val="001C6D6E"/>
    <w:rPr>
      <w:rFonts w:ascii="Calibri" w:eastAsia="仿宋" w:hAnsi="Calibri" w:cs="宋体"/>
      <w:sz w:val="24"/>
      <w:szCs w:val="20"/>
    </w:rPr>
  </w:style>
  <w:style w:type="paragraph" w:customStyle="1" w:styleId="affff3">
    <w:name w:val="编号列表"/>
    <w:basedOn w:val="a4"/>
    <w:rsid w:val="001C6D6E"/>
    <w:pPr>
      <w:tabs>
        <w:tab w:val="left" w:pos="992"/>
      </w:tabs>
      <w:adjustRightInd w:val="0"/>
      <w:snapToGrid w:val="0"/>
      <w:spacing w:beforeLines="50" w:afterLines="50" w:line="360" w:lineRule="auto"/>
      <w:ind w:left="992" w:hanging="572"/>
    </w:pPr>
    <w:rPr>
      <w:rFonts w:ascii="Verdana" w:hAnsi="Verdana"/>
      <w:sz w:val="24"/>
    </w:rPr>
  </w:style>
  <w:style w:type="paragraph" w:customStyle="1" w:styleId="19">
    <w:name w:val="日期1"/>
    <w:basedOn w:val="a4"/>
    <w:next w:val="a4"/>
    <w:rsid w:val="001C6D6E"/>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xl49">
    <w:name w:val="xl49"/>
    <w:basedOn w:val="a4"/>
    <w:rsid w:val="001C6D6E"/>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xl42">
    <w:name w:val="xl42"/>
    <w:basedOn w:val="a4"/>
    <w:rsid w:val="001C6D6E"/>
    <w:pPr>
      <w:widowControl/>
      <w:pBdr>
        <w:top w:val="single" w:sz="4" w:space="0" w:color="auto"/>
        <w:left w:val="single" w:sz="8" w:space="0" w:color="auto"/>
        <w:bottom w:val="single" w:sz="4" w:space="0" w:color="auto"/>
      </w:pBdr>
      <w:spacing w:before="100" w:beforeAutospacing="1" w:after="100" w:afterAutospacing="1"/>
      <w:jc w:val="left"/>
    </w:pPr>
    <w:rPr>
      <w:rFonts w:ascii="Arial" w:hAnsi="Arial" w:cs="Arial"/>
      <w:b/>
      <w:bCs/>
      <w:kern w:val="0"/>
      <w:sz w:val="20"/>
      <w:szCs w:val="20"/>
    </w:rPr>
  </w:style>
  <w:style w:type="paragraph" w:customStyle="1" w:styleId="xl36">
    <w:name w:val="xl36"/>
    <w:basedOn w:val="a4"/>
    <w:qFormat/>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Heading2">
    <w:name w:val="附录 Heading 2"/>
    <w:basedOn w:val="2"/>
    <w:rsid w:val="001C6D6E"/>
    <w:pPr>
      <w:keepLines w:val="0"/>
      <w:widowControl/>
      <w:numPr>
        <w:ilvl w:val="1"/>
      </w:numPr>
      <w:tabs>
        <w:tab w:val="left" w:pos="0"/>
        <w:tab w:val="left" w:pos="420"/>
      </w:tabs>
      <w:spacing w:before="480" w:afterLines="50" w:line="288" w:lineRule="auto"/>
      <w:ind w:left="420" w:hanging="420"/>
      <w:jc w:val="left"/>
    </w:pPr>
    <w:rPr>
      <w:rFonts w:ascii="Microsoft Sans Serif" w:eastAsia="仿宋_GB2312" w:hAnsi="Microsoft Sans Serif" w:cs="Microsoft Sans Serif"/>
      <w:b/>
      <w:iCs/>
      <w:kern w:val="0"/>
      <w:sz w:val="32"/>
      <w:szCs w:val="28"/>
    </w:rPr>
  </w:style>
  <w:style w:type="paragraph" w:customStyle="1" w:styleId="afffe">
    <w:name w:val="文档正文"/>
    <w:basedOn w:val="a4"/>
    <w:rsid w:val="001C6D6E"/>
    <w:pPr>
      <w:adjustRightInd w:val="0"/>
      <w:spacing w:before="60" w:after="60" w:line="312" w:lineRule="atLeast"/>
      <w:ind w:firstLine="567"/>
      <w:textAlignment w:val="baseline"/>
    </w:pPr>
    <w:rPr>
      <w:kern w:val="0"/>
      <w:sz w:val="28"/>
      <w:szCs w:val="20"/>
    </w:rPr>
  </w:style>
  <w:style w:type="paragraph" w:customStyle="1" w:styleId="CharChar1CharCharCharChar">
    <w:name w:val="Char Char1 Char Char Char Char"/>
    <w:basedOn w:val="a4"/>
    <w:rsid w:val="001C6D6E"/>
    <w:rPr>
      <w:rFonts w:ascii="Tahoma" w:hAnsi="Tahoma"/>
      <w:sz w:val="24"/>
      <w:szCs w:val="20"/>
    </w:rPr>
  </w:style>
  <w:style w:type="paragraph" w:customStyle="1" w:styleId="2b">
    <w:name w:val="表格项目符号 2"/>
    <w:basedOn w:val="2c"/>
    <w:rsid w:val="001C6D6E"/>
    <w:pPr>
      <w:tabs>
        <w:tab w:val="clear" w:pos="360"/>
        <w:tab w:val="left" w:pos="624"/>
      </w:tabs>
      <w:snapToGrid w:val="0"/>
      <w:spacing w:line="300" w:lineRule="auto"/>
      <w:ind w:left="623" w:hanging="374"/>
    </w:pPr>
  </w:style>
  <w:style w:type="paragraph" w:customStyle="1" w:styleId="CharCharCharCharCharCharCharCharCharCharCharCharChar">
    <w:name w:val="Char Char Char Char Char Char Char Char Char Char Char Char Char"/>
    <w:basedOn w:val="a4"/>
    <w:rsid w:val="001C6D6E"/>
    <w:pPr>
      <w:widowControl/>
      <w:spacing w:after="160" w:line="240" w:lineRule="exact"/>
      <w:jc w:val="left"/>
    </w:pPr>
    <w:rPr>
      <w:rFonts w:ascii="Verdana" w:hAnsi="Verdana"/>
      <w:kern w:val="0"/>
      <w:sz w:val="20"/>
      <w:szCs w:val="20"/>
      <w:lang w:eastAsia="en-US"/>
    </w:rPr>
  </w:style>
  <w:style w:type="paragraph" w:customStyle="1" w:styleId="affff4">
    <w:name w:val="可研正文"/>
    <w:basedOn w:val="af6"/>
    <w:rsid w:val="001C6D6E"/>
    <w:pPr>
      <w:snapToGrid w:val="0"/>
      <w:spacing w:line="440" w:lineRule="exact"/>
      <w:ind w:firstLine="567"/>
      <w:jc w:val="both"/>
      <w:textAlignment w:val="auto"/>
    </w:pPr>
    <w:rPr>
      <w:rFonts w:ascii="仿宋_GB2312" w:eastAsia="仿宋_GB2312" w:hAnsi="Calibri" w:cs="Times New Roman"/>
      <w:sz w:val="28"/>
      <w:szCs w:val="20"/>
    </w:rPr>
  </w:style>
  <w:style w:type="paragraph" w:customStyle="1" w:styleId="New0">
    <w:name w:val="正文 New"/>
    <w:rsid w:val="001C6D6E"/>
    <w:pPr>
      <w:widowControl w:val="0"/>
    </w:pPr>
    <w:rPr>
      <w:rFonts w:ascii="Times New Roman" w:eastAsia="宋体" w:hAnsi="Times New Roman" w:cs="Times New Roman"/>
      <w:kern w:val="0"/>
      <w:sz w:val="32"/>
      <w:szCs w:val="20"/>
    </w:rPr>
  </w:style>
  <w:style w:type="paragraph" w:customStyle="1" w:styleId="affff5">
    <w:name w:val="一级标题"/>
    <w:basedOn w:val="afa"/>
    <w:rsid w:val="001C6D6E"/>
    <w:pPr>
      <w:adjustRightInd w:val="0"/>
      <w:spacing w:line="360" w:lineRule="auto"/>
      <w:ind w:left="1985" w:hanging="709"/>
      <w:jc w:val="center"/>
      <w:outlineLvl w:val="3"/>
    </w:pPr>
    <w:rPr>
      <w:rFonts w:ascii="Tahoma" w:eastAsia="Times New Roman" w:hAnsi="Tahoma"/>
      <w:kern w:val="0"/>
      <w:sz w:val="24"/>
      <w:shd w:val="clear" w:color="auto" w:fill="000080"/>
    </w:rPr>
  </w:style>
  <w:style w:type="paragraph" w:customStyle="1" w:styleId="1b">
    <w:name w:val="招标文件1"/>
    <w:basedOn w:val="a4"/>
    <w:rsid w:val="001C6D6E"/>
    <w:pPr>
      <w:tabs>
        <w:tab w:val="left" w:pos="420"/>
      </w:tabs>
      <w:spacing w:before="120" w:after="120" w:line="480" w:lineRule="exact"/>
      <w:ind w:left="200"/>
      <w:jc w:val="left"/>
      <w:outlineLvl w:val="1"/>
    </w:pPr>
    <w:rPr>
      <w:rFonts w:ascii="宋体"/>
      <w:b/>
      <w:spacing w:val="10"/>
      <w:w w:val="95"/>
      <w:kern w:val="0"/>
      <w:sz w:val="28"/>
    </w:rPr>
  </w:style>
  <w:style w:type="paragraph" w:customStyle="1" w:styleId="2d">
    <w:name w:val="正文 缩进2字符"/>
    <w:basedOn w:val="a4"/>
    <w:rsid w:val="001C6D6E"/>
    <w:pPr>
      <w:spacing w:line="360" w:lineRule="auto"/>
      <w:ind w:firstLineChars="200" w:firstLine="200"/>
    </w:pPr>
    <w:rPr>
      <w:rFonts w:cs="宋体"/>
      <w:sz w:val="24"/>
      <w:szCs w:val="20"/>
    </w:rPr>
  </w:style>
  <w:style w:type="paragraph" w:customStyle="1" w:styleId="affff6">
    <w:name w:val="招标文件正文"/>
    <w:rsid w:val="001C6D6E"/>
    <w:pPr>
      <w:spacing w:before="120" w:after="120" w:line="300" w:lineRule="auto"/>
      <w:ind w:firstLineChars="200" w:firstLine="200"/>
    </w:pPr>
    <w:rPr>
      <w:rFonts w:ascii="宋体" w:eastAsia="宋体" w:hAnsi="Times New Roman" w:cs="Times New Roman"/>
      <w:spacing w:val="10"/>
      <w:w w:val="95"/>
      <w:kern w:val="0"/>
      <w:szCs w:val="20"/>
    </w:rPr>
  </w:style>
  <w:style w:type="paragraph" w:customStyle="1" w:styleId="xl43">
    <w:name w:val="xl43"/>
    <w:basedOn w:val="a4"/>
    <w:rsid w:val="001C6D6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kern w:val="0"/>
      <w:sz w:val="16"/>
      <w:szCs w:val="16"/>
    </w:rPr>
  </w:style>
  <w:style w:type="paragraph" w:customStyle="1" w:styleId="font7">
    <w:name w:val="font7"/>
    <w:basedOn w:val="a4"/>
    <w:qFormat/>
    <w:rsid w:val="001C6D6E"/>
    <w:pPr>
      <w:widowControl/>
      <w:spacing w:before="100" w:beforeAutospacing="1" w:after="100" w:afterAutospacing="1"/>
      <w:jc w:val="left"/>
    </w:pPr>
    <w:rPr>
      <w:rFonts w:ascii="Arial" w:hAnsi="Arial" w:cs="Arial"/>
      <w:b/>
      <w:bCs/>
      <w:kern w:val="0"/>
      <w:sz w:val="20"/>
      <w:szCs w:val="20"/>
    </w:rPr>
  </w:style>
  <w:style w:type="paragraph" w:customStyle="1" w:styleId="1c">
    <w:name w:val="文本框样式1"/>
    <w:basedOn w:val="a4"/>
    <w:rsid w:val="001C6D6E"/>
    <w:pPr>
      <w:adjustRightInd w:val="0"/>
      <w:snapToGrid w:val="0"/>
      <w:spacing w:before="60" w:line="180" w:lineRule="exact"/>
      <w:jc w:val="center"/>
    </w:pPr>
    <w:rPr>
      <w:szCs w:val="21"/>
    </w:rPr>
  </w:style>
  <w:style w:type="paragraph" w:customStyle="1" w:styleId="font10">
    <w:name w:val="font10"/>
    <w:basedOn w:val="a4"/>
    <w:qFormat/>
    <w:rsid w:val="001C6D6E"/>
    <w:pPr>
      <w:widowControl/>
      <w:spacing w:before="100" w:beforeAutospacing="1" w:after="100" w:afterAutospacing="1"/>
      <w:jc w:val="left"/>
    </w:pPr>
    <w:rPr>
      <w:kern w:val="0"/>
      <w:sz w:val="20"/>
      <w:szCs w:val="20"/>
    </w:rPr>
  </w:style>
  <w:style w:type="paragraph" w:customStyle="1" w:styleId="affff7">
    <w:name w:val="表格序号"/>
    <w:basedOn w:val="affff2"/>
    <w:rsid w:val="001C6D6E"/>
    <w:pPr>
      <w:jc w:val="center"/>
    </w:pPr>
  </w:style>
  <w:style w:type="paragraph" w:customStyle="1" w:styleId="NormalCenered">
    <w:name w:val="Normal Cenered"/>
    <w:basedOn w:val="a4"/>
    <w:rsid w:val="001C6D6E"/>
    <w:pPr>
      <w:widowControl/>
      <w:tabs>
        <w:tab w:val="left" w:pos="6660"/>
      </w:tabs>
      <w:spacing w:before="240" w:after="120" w:line="288" w:lineRule="auto"/>
      <w:jc w:val="center"/>
    </w:pPr>
    <w:rPr>
      <w:kern w:val="0"/>
    </w:rPr>
  </w:style>
  <w:style w:type="paragraph" w:customStyle="1" w:styleId="aria">
    <w:name w:val="aria"/>
    <w:basedOn w:val="a4"/>
    <w:rsid w:val="001C6D6E"/>
    <w:pPr>
      <w:spacing w:line="360" w:lineRule="auto"/>
    </w:pPr>
    <w:rPr>
      <w:b/>
      <w:sz w:val="24"/>
    </w:rPr>
  </w:style>
  <w:style w:type="paragraph" w:customStyle="1" w:styleId="prop1">
    <w:name w:val="prop1"/>
    <w:basedOn w:val="4"/>
    <w:rsid w:val="001C6D6E"/>
    <w:pPr>
      <w:widowControl w:val="0"/>
      <w:tabs>
        <w:tab w:val="left" w:pos="540"/>
        <w:tab w:val="num" w:pos="1680"/>
      </w:tabs>
      <w:spacing w:before="280" w:after="290" w:line="360" w:lineRule="auto"/>
      <w:ind w:left="540" w:hanging="540"/>
    </w:pPr>
    <w:rPr>
      <w:rFonts w:ascii="Arial" w:eastAsia="黑体" w:hAnsi="Arial" w:cs="Times New Roman"/>
      <w:kern w:val="2"/>
      <w:sz w:val="28"/>
      <w:szCs w:val="20"/>
    </w:rPr>
  </w:style>
  <w:style w:type="paragraph" w:customStyle="1" w:styleId="affff8">
    <w:name w:val="规范正文"/>
    <w:basedOn w:val="a4"/>
    <w:rsid w:val="001C6D6E"/>
    <w:pPr>
      <w:tabs>
        <w:tab w:val="left" w:pos="900"/>
      </w:tabs>
      <w:adjustRightInd w:val="0"/>
      <w:spacing w:beforeLines="50" w:line="360" w:lineRule="auto"/>
      <w:ind w:left="900" w:hanging="420"/>
      <w:textAlignment w:val="baseline"/>
    </w:pPr>
    <w:rPr>
      <w:szCs w:val="20"/>
    </w:rPr>
  </w:style>
  <w:style w:type="paragraph" w:customStyle="1" w:styleId="1d">
    <w:name w:val="招标文件1）"/>
    <w:rsid w:val="001C6D6E"/>
    <w:pPr>
      <w:spacing w:before="120" w:after="120" w:line="300" w:lineRule="auto"/>
      <w:outlineLvl w:val="5"/>
    </w:pPr>
    <w:rPr>
      <w:rFonts w:ascii="宋体" w:eastAsia="宋体" w:hAnsi="Times New Roman" w:cs="Times New Roman"/>
      <w:spacing w:val="10"/>
      <w:w w:val="95"/>
      <w:kern w:val="0"/>
      <w:szCs w:val="20"/>
    </w:rPr>
  </w:style>
  <w:style w:type="paragraph" w:customStyle="1" w:styleId="xl54">
    <w:name w:val="xl54"/>
    <w:basedOn w:val="a4"/>
    <w:qFormat/>
    <w:rsid w:val="001C6D6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xl44">
    <w:name w:val="xl44"/>
    <w:basedOn w:val="a4"/>
    <w:qFormat/>
    <w:rsid w:val="001C6D6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51">
    <w:name w:val="标题5"/>
    <w:basedOn w:val="a4"/>
    <w:rsid w:val="001C6D6E"/>
    <w:pPr>
      <w:tabs>
        <w:tab w:val="left" w:pos="0"/>
      </w:tabs>
      <w:autoSpaceDE w:val="0"/>
      <w:autoSpaceDN w:val="0"/>
      <w:adjustRightInd w:val="0"/>
      <w:snapToGrid w:val="0"/>
      <w:spacing w:line="320" w:lineRule="atLeast"/>
    </w:pPr>
    <w:rPr>
      <w:rFonts w:ascii="宋体"/>
      <w:kern w:val="0"/>
      <w:szCs w:val="21"/>
    </w:rPr>
  </w:style>
  <w:style w:type="paragraph" w:customStyle="1" w:styleId="CharChar1CharCharCharCharChar1CharCharCharChar">
    <w:name w:val="Char Char1 Char Char Char Char Char1 Char Char Char Char"/>
    <w:basedOn w:val="a4"/>
    <w:rsid w:val="001C6D6E"/>
    <w:rPr>
      <w:rFonts w:ascii="Tahoma" w:hAnsi="Tahoma"/>
      <w:sz w:val="24"/>
      <w:szCs w:val="20"/>
    </w:rPr>
  </w:style>
  <w:style w:type="paragraph" w:customStyle="1" w:styleId="CharChar1Char">
    <w:name w:val="Char Char1 Char"/>
    <w:basedOn w:val="a4"/>
    <w:rsid w:val="001C6D6E"/>
    <w:rPr>
      <w:rFonts w:ascii="Tahoma" w:hAnsi="Tahoma"/>
      <w:sz w:val="24"/>
      <w:szCs w:val="20"/>
    </w:rPr>
  </w:style>
  <w:style w:type="paragraph" w:customStyle="1" w:styleId="3Char2">
    <w:name w:val="标题3 Char"/>
    <w:basedOn w:val="3"/>
    <w:rsid w:val="001C6D6E"/>
    <w:pPr>
      <w:keepNext/>
      <w:keepLines/>
      <w:numPr>
        <w:ilvl w:val="2"/>
      </w:numPr>
      <w:tabs>
        <w:tab w:val="clear" w:pos="851"/>
      </w:tabs>
      <w:autoSpaceDE/>
      <w:autoSpaceDN/>
      <w:snapToGrid/>
      <w:spacing w:before="160" w:after="160" w:line="160" w:lineRule="atLeast"/>
      <w:ind w:firstLineChars="200" w:firstLine="562"/>
      <w:textAlignment w:val="baseline"/>
    </w:pPr>
    <w:rPr>
      <w:rFonts w:ascii="黑体" w:eastAsia="黑体" w:hAnsi="Calibri" w:cs="Times New Roman"/>
      <w:b/>
      <w:sz w:val="28"/>
    </w:rPr>
  </w:style>
  <w:style w:type="paragraph" w:customStyle="1" w:styleId="xl35">
    <w:name w:val="xl35"/>
    <w:basedOn w:val="a4"/>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affff9">
    <w:name w:val="a"/>
    <w:basedOn w:val="a4"/>
    <w:rsid w:val="001C6D6E"/>
    <w:pPr>
      <w:widowControl/>
      <w:jc w:val="left"/>
    </w:pPr>
    <w:rPr>
      <w:rFonts w:ascii="宋体" w:hAnsi="宋体" w:cs="宋体"/>
      <w:kern w:val="0"/>
      <w:sz w:val="24"/>
    </w:rPr>
  </w:style>
  <w:style w:type="paragraph" w:customStyle="1" w:styleId="112">
    <w:name w:val="招标文件1.1"/>
    <w:rsid w:val="001C6D6E"/>
    <w:pPr>
      <w:tabs>
        <w:tab w:val="left" w:pos="630"/>
      </w:tabs>
      <w:spacing w:before="120" w:after="120" w:line="480" w:lineRule="exact"/>
      <w:ind w:left="200"/>
      <w:outlineLvl w:val="2"/>
    </w:pPr>
    <w:rPr>
      <w:rFonts w:ascii="宋体" w:eastAsia="宋体" w:hAnsi="Times New Roman" w:cs="Times New Roman"/>
      <w:b/>
      <w:spacing w:val="10"/>
      <w:w w:val="95"/>
      <w:kern w:val="0"/>
      <w:sz w:val="24"/>
      <w:szCs w:val="20"/>
    </w:rPr>
  </w:style>
  <w:style w:type="paragraph" w:customStyle="1" w:styleId="affffa">
    <w:name w:val="图中文字"/>
    <w:basedOn w:val="a4"/>
    <w:rsid w:val="001C6D6E"/>
    <w:pPr>
      <w:adjustRightInd w:val="0"/>
      <w:snapToGrid w:val="0"/>
      <w:spacing w:line="0" w:lineRule="atLeast"/>
      <w:jc w:val="center"/>
    </w:pPr>
    <w:rPr>
      <w:szCs w:val="20"/>
    </w:rPr>
  </w:style>
  <w:style w:type="paragraph" w:customStyle="1" w:styleId="ListBullet1">
    <w:name w:val="List Bullet1"/>
    <w:basedOn w:val="a4"/>
    <w:rsid w:val="001C6D6E"/>
    <w:pPr>
      <w:widowControl/>
      <w:tabs>
        <w:tab w:val="left" w:pos="987"/>
      </w:tabs>
      <w:adjustRightInd w:val="0"/>
      <w:snapToGrid w:val="0"/>
      <w:spacing w:line="360" w:lineRule="auto"/>
      <w:ind w:left="987" w:right="57" w:hanging="420"/>
      <w:jc w:val="left"/>
    </w:pPr>
    <w:rPr>
      <w:kern w:val="0"/>
      <w:sz w:val="24"/>
    </w:rPr>
  </w:style>
  <w:style w:type="paragraph" w:customStyle="1" w:styleId="affffb">
    <w:name w:val="招标文件》"/>
    <w:basedOn w:val="affff6"/>
    <w:rsid w:val="001C6D6E"/>
    <w:pPr>
      <w:tabs>
        <w:tab w:val="left" w:pos="560"/>
      </w:tabs>
      <w:ind w:left="200" w:firstLineChars="0" w:firstLine="0"/>
    </w:pPr>
  </w:style>
  <w:style w:type="paragraph" w:customStyle="1" w:styleId="Style10">
    <w:name w:val="_Style 10"/>
    <w:basedOn w:val="a4"/>
    <w:rsid w:val="001C6D6E"/>
    <w:pPr>
      <w:widowControl/>
      <w:spacing w:after="160" w:line="240" w:lineRule="exact"/>
      <w:jc w:val="left"/>
    </w:pPr>
    <w:rPr>
      <w:szCs w:val="20"/>
    </w:rPr>
  </w:style>
  <w:style w:type="paragraph" w:customStyle="1" w:styleId="xl30">
    <w:name w:val="xl30"/>
    <w:basedOn w:val="a4"/>
    <w:qFormat/>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0"/>
      <w:szCs w:val="20"/>
    </w:rPr>
  </w:style>
  <w:style w:type="paragraph" w:customStyle="1" w:styleId="ALTW">
    <w:name w:val="正文文字(ALT+W)"/>
    <w:basedOn w:val="a4"/>
    <w:next w:val="a5"/>
    <w:rsid w:val="001C6D6E"/>
    <w:pPr>
      <w:adjustRightInd w:val="0"/>
      <w:snapToGrid w:val="0"/>
      <w:spacing w:line="360" w:lineRule="auto"/>
      <w:ind w:firstLine="420"/>
    </w:pPr>
    <w:rPr>
      <w:sz w:val="24"/>
      <w:szCs w:val="20"/>
    </w:rPr>
  </w:style>
  <w:style w:type="paragraph" w:customStyle="1" w:styleId="xl45">
    <w:name w:val="xl45"/>
    <w:basedOn w:val="a4"/>
    <w:qFormat/>
    <w:rsid w:val="001C6D6E"/>
    <w:pPr>
      <w:widowControl/>
      <w:pBdr>
        <w:top w:val="single" w:sz="4" w:space="0" w:color="auto"/>
        <w:bottom w:val="single" w:sz="4" w:space="0" w:color="auto"/>
      </w:pBdr>
      <w:spacing w:before="100" w:beforeAutospacing="1" w:after="100" w:afterAutospacing="1"/>
      <w:jc w:val="left"/>
    </w:pPr>
    <w:rPr>
      <w:rFonts w:ascii="Arial" w:hAnsi="Arial" w:cs="Arial"/>
      <w:kern w:val="0"/>
      <w:sz w:val="20"/>
      <w:szCs w:val="20"/>
    </w:rPr>
  </w:style>
  <w:style w:type="paragraph" w:styleId="52">
    <w:name w:val="toc 5"/>
    <w:basedOn w:val="a4"/>
    <w:next w:val="a4"/>
    <w:uiPriority w:val="39"/>
    <w:qFormat/>
    <w:rsid w:val="001C6D6E"/>
    <w:pPr>
      <w:ind w:leftChars="800" w:left="1680"/>
    </w:pPr>
  </w:style>
  <w:style w:type="paragraph" w:styleId="2e">
    <w:name w:val="List Number 2"/>
    <w:basedOn w:val="a4"/>
    <w:rsid w:val="001C6D6E"/>
    <w:pPr>
      <w:widowControl/>
      <w:tabs>
        <w:tab w:val="left" w:pos="720"/>
      </w:tabs>
      <w:ind w:left="720" w:hanging="360"/>
    </w:pPr>
    <w:rPr>
      <w:rFonts w:ascii="Arial" w:hAnsi="Arial"/>
      <w:kern w:val="0"/>
      <w:sz w:val="20"/>
      <w:szCs w:val="20"/>
      <w:lang w:eastAsia="en-US"/>
    </w:rPr>
  </w:style>
  <w:style w:type="paragraph" w:styleId="42">
    <w:name w:val="List Bullet 4"/>
    <w:basedOn w:val="a4"/>
    <w:qFormat/>
    <w:rsid w:val="001C6D6E"/>
    <w:pPr>
      <w:widowControl/>
      <w:tabs>
        <w:tab w:val="left" w:pos="1440"/>
      </w:tabs>
      <w:ind w:left="1440" w:hanging="360"/>
    </w:pPr>
    <w:rPr>
      <w:rFonts w:ascii="Arial" w:hAnsi="Arial"/>
      <w:kern w:val="0"/>
      <w:sz w:val="20"/>
      <w:szCs w:val="20"/>
      <w:lang w:eastAsia="en-US"/>
    </w:rPr>
  </w:style>
  <w:style w:type="paragraph" w:styleId="53">
    <w:name w:val="List Number 5"/>
    <w:basedOn w:val="a4"/>
    <w:rsid w:val="001C6D6E"/>
    <w:pPr>
      <w:widowControl/>
      <w:tabs>
        <w:tab w:val="left" w:pos="1800"/>
      </w:tabs>
      <w:ind w:left="1800" w:hanging="360"/>
    </w:pPr>
    <w:rPr>
      <w:rFonts w:ascii="Arial" w:hAnsi="Arial"/>
      <w:kern w:val="0"/>
      <w:sz w:val="20"/>
      <w:szCs w:val="20"/>
      <w:lang w:eastAsia="en-US"/>
    </w:rPr>
  </w:style>
  <w:style w:type="paragraph" w:styleId="2c">
    <w:name w:val="List Bullet 2"/>
    <w:basedOn w:val="a4"/>
    <w:qFormat/>
    <w:rsid w:val="001C6D6E"/>
    <w:pPr>
      <w:tabs>
        <w:tab w:val="left" w:pos="360"/>
      </w:tabs>
      <w:ind w:left="360" w:hanging="360"/>
    </w:pPr>
  </w:style>
  <w:style w:type="paragraph" w:styleId="90">
    <w:name w:val="toc 9"/>
    <w:basedOn w:val="a4"/>
    <w:next w:val="a4"/>
    <w:uiPriority w:val="39"/>
    <w:qFormat/>
    <w:rsid w:val="001C6D6E"/>
    <w:pPr>
      <w:ind w:leftChars="1600" w:left="3360"/>
    </w:pPr>
  </w:style>
  <w:style w:type="paragraph" w:styleId="80">
    <w:name w:val="toc 8"/>
    <w:basedOn w:val="a4"/>
    <w:next w:val="a4"/>
    <w:uiPriority w:val="39"/>
    <w:qFormat/>
    <w:rsid w:val="001C6D6E"/>
    <w:pPr>
      <w:ind w:leftChars="1400" w:left="2940"/>
    </w:pPr>
  </w:style>
  <w:style w:type="paragraph" w:styleId="35">
    <w:name w:val="List Number 3"/>
    <w:basedOn w:val="a4"/>
    <w:rsid w:val="001C6D6E"/>
    <w:pPr>
      <w:widowControl/>
      <w:tabs>
        <w:tab w:val="left" w:pos="1080"/>
      </w:tabs>
      <w:ind w:left="1080" w:hanging="360"/>
    </w:pPr>
    <w:rPr>
      <w:rFonts w:ascii="Arial" w:hAnsi="Arial"/>
      <w:kern w:val="0"/>
      <w:sz w:val="20"/>
      <w:szCs w:val="20"/>
      <w:lang w:eastAsia="en-US"/>
    </w:rPr>
  </w:style>
  <w:style w:type="paragraph" w:styleId="43">
    <w:name w:val="List Number 4"/>
    <w:basedOn w:val="a4"/>
    <w:rsid w:val="001C6D6E"/>
    <w:pPr>
      <w:widowControl/>
      <w:tabs>
        <w:tab w:val="left" w:pos="1440"/>
      </w:tabs>
      <w:ind w:left="1440" w:hanging="360"/>
    </w:pPr>
    <w:rPr>
      <w:rFonts w:ascii="Arial" w:hAnsi="Arial"/>
      <w:kern w:val="0"/>
      <w:sz w:val="20"/>
      <w:szCs w:val="20"/>
      <w:lang w:eastAsia="en-US"/>
    </w:rPr>
  </w:style>
  <w:style w:type="paragraph" w:styleId="44">
    <w:name w:val="toc 4"/>
    <w:basedOn w:val="a4"/>
    <w:next w:val="a4"/>
    <w:uiPriority w:val="39"/>
    <w:qFormat/>
    <w:rsid w:val="001C6D6E"/>
    <w:pPr>
      <w:ind w:leftChars="600" w:left="1260"/>
    </w:pPr>
  </w:style>
  <w:style w:type="paragraph" w:styleId="70">
    <w:name w:val="toc 7"/>
    <w:basedOn w:val="a4"/>
    <w:next w:val="a4"/>
    <w:uiPriority w:val="39"/>
    <w:qFormat/>
    <w:rsid w:val="001C6D6E"/>
    <w:pPr>
      <w:ind w:leftChars="1200" w:left="2520"/>
    </w:pPr>
  </w:style>
  <w:style w:type="paragraph" w:styleId="affffc">
    <w:name w:val="List Number"/>
    <w:basedOn w:val="a4"/>
    <w:rsid w:val="001C6D6E"/>
    <w:pPr>
      <w:widowControl/>
      <w:tabs>
        <w:tab w:val="left" w:pos="360"/>
      </w:tabs>
      <w:ind w:left="360" w:hanging="360"/>
    </w:pPr>
    <w:rPr>
      <w:rFonts w:ascii="Arial" w:hAnsi="Arial"/>
      <w:kern w:val="0"/>
      <w:sz w:val="20"/>
      <w:szCs w:val="20"/>
      <w:lang w:eastAsia="en-US"/>
    </w:rPr>
  </w:style>
  <w:style w:type="paragraph" w:styleId="36">
    <w:name w:val="List Bullet 3"/>
    <w:basedOn w:val="a4"/>
    <w:qFormat/>
    <w:rsid w:val="001C6D6E"/>
    <w:pPr>
      <w:widowControl/>
      <w:tabs>
        <w:tab w:val="left" w:pos="1080"/>
      </w:tabs>
      <w:ind w:left="1080" w:hanging="360"/>
    </w:pPr>
    <w:rPr>
      <w:rFonts w:ascii="Arial" w:hAnsi="Arial"/>
      <w:kern w:val="0"/>
      <w:sz w:val="20"/>
      <w:szCs w:val="20"/>
      <w:lang w:eastAsia="en-US"/>
    </w:rPr>
  </w:style>
  <w:style w:type="paragraph" w:styleId="54">
    <w:name w:val="List Bullet 5"/>
    <w:basedOn w:val="a4"/>
    <w:qFormat/>
    <w:rsid w:val="001C6D6E"/>
    <w:pPr>
      <w:widowControl/>
      <w:tabs>
        <w:tab w:val="left" w:pos="1800"/>
      </w:tabs>
      <w:ind w:left="1800" w:hanging="360"/>
    </w:pPr>
    <w:rPr>
      <w:rFonts w:ascii="Arial" w:hAnsi="Arial"/>
      <w:kern w:val="0"/>
      <w:sz w:val="20"/>
      <w:szCs w:val="20"/>
      <w:lang w:eastAsia="en-US"/>
    </w:rPr>
  </w:style>
  <w:style w:type="paragraph" w:styleId="63">
    <w:name w:val="toc 6"/>
    <w:basedOn w:val="a4"/>
    <w:next w:val="a4"/>
    <w:uiPriority w:val="39"/>
    <w:qFormat/>
    <w:rsid w:val="001C6D6E"/>
    <w:pPr>
      <w:ind w:leftChars="1000" w:left="2100"/>
    </w:pPr>
  </w:style>
  <w:style w:type="paragraph" w:styleId="affffd">
    <w:name w:val="caption"/>
    <w:basedOn w:val="a4"/>
    <w:next w:val="a4"/>
    <w:link w:val="Charf9"/>
    <w:qFormat/>
    <w:rsid w:val="001C6D6E"/>
    <w:pPr>
      <w:spacing w:before="152" w:after="160"/>
    </w:pPr>
    <w:rPr>
      <w:rFonts w:ascii="Arial" w:eastAsia="黑体" w:hAnsi="Arial" w:cs="Arial"/>
      <w:sz w:val="20"/>
      <w:szCs w:val="20"/>
    </w:rPr>
  </w:style>
  <w:style w:type="paragraph" w:customStyle="1" w:styleId="G">
    <w:name w:val="G正文"/>
    <w:basedOn w:val="a4"/>
    <w:rsid w:val="001C6D6E"/>
    <w:pPr>
      <w:widowControl/>
      <w:spacing w:line="360" w:lineRule="auto"/>
      <w:ind w:firstLineChars="200" w:firstLine="480"/>
    </w:pPr>
    <w:rPr>
      <w:rFonts w:eastAsia="仿宋_GB2312" w:cs="宋体"/>
      <w:sz w:val="24"/>
      <w:szCs w:val="20"/>
    </w:rPr>
  </w:style>
  <w:style w:type="character" w:customStyle="1" w:styleId="-CharChar">
    <w:name w:val="正文-首行缩进 Char Char"/>
    <w:link w:val="-"/>
    <w:rsid w:val="001C6D6E"/>
    <w:rPr>
      <w:sz w:val="28"/>
      <w:szCs w:val="24"/>
    </w:rPr>
  </w:style>
  <w:style w:type="paragraph" w:customStyle="1" w:styleId="-">
    <w:name w:val="正文-首行缩进"/>
    <w:basedOn w:val="a4"/>
    <w:link w:val="-CharChar"/>
    <w:rsid w:val="001C6D6E"/>
    <w:pPr>
      <w:spacing w:line="360" w:lineRule="auto"/>
      <w:ind w:firstLineChars="200" w:firstLine="200"/>
    </w:pPr>
    <w:rPr>
      <w:rFonts w:asciiTheme="minorHAnsi" w:eastAsiaTheme="minorEastAsia" w:hAnsiTheme="minorHAnsi" w:cstheme="minorBidi"/>
      <w:sz w:val="28"/>
    </w:rPr>
  </w:style>
  <w:style w:type="paragraph" w:customStyle="1" w:styleId="1e">
    <w:name w:val="引文目录标题1"/>
    <w:basedOn w:val="a4"/>
    <w:next w:val="a4"/>
    <w:rsid w:val="001C6D6E"/>
    <w:pPr>
      <w:widowControl/>
      <w:spacing w:before="120" w:line="360" w:lineRule="auto"/>
      <w:jc w:val="left"/>
    </w:pPr>
    <w:rPr>
      <w:rFonts w:ascii="Arial" w:hAnsi="Arial" w:cs="Arial"/>
      <w:kern w:val="0"/>
      <w:sz w:val="24"/>
    </w:rPr>
  </w:style>
  <w:style w:type="paragraph" w:customStyle="1" w:styleId="mytitle2">
    <w:name w:val="my title2"/>
    <w:basedOn w:val="a4"/>
    <w:rsid w:val="001C6D6E"/>
    <w:pPr>
      <w:widowControl/>
      <w:spacing w:line="360" w:lineRule="auto"/>
      <w:jc w:val="left"/>
    </w:pPr>
    <w:rPr>
      <w:rFonts w:eastAsia="仿宋_GB2312"/>
      <w:kern w:val="0"/>
      <w:sz w:val="24"/>
    </w:rPr>
  </w:style>
  <w:style w:type="character" w:customStyle="1" w:styleId="Char19">
    <w:name w:val="正文缩进 Char1"/>
    <w:aliases w:val="正文（首行缩进两字） Char1,表正文 Char,正文非缩进 Char,特点 Char,段1 Char,标题4 Char,四号 Char,首行缩进 Char,缩进 Char,ALT+Z Char,正文不缩进 Char,广东T＋P Char,正文缩进（首行缩进两字） Char,正文2级 Char,水上软件 Char,±íÕýÎÄ Char,ÕýÎÄ·ÇËõ½ø Char,正文缩进 Char Char,正文（首行缩进两字） Char Char,±í Char,图号标注 Char"/>
    <w:rsid w:val="001C6D6E"/>
    <w:rPr>
      <w:rFonts w:ascii="Times New Roman" w:hAnsi="Times New Roman"/>
      <w:kern w:val="2"/>
      <w:sz w:val="21"/>
      <w:szCs w:val="24"/>
    </w:rPr>
  </w:style>
  <w:style w:type="paragraph" w:styleId="affffe">
    <w:name w:val="toa heading"/>
    <w:basedOn w:val="a4"/>
    <w:next w:val="a4"/>
    <w:unhideWhenUsed/>
    <w:rsid w:val="001C6D6E"/>
    <w:pPr>
      <w:widowControl/>
      <w:spacing w:before="120"/>
      <w:jc w:val="left"/>
    </w:pPr>
    <w:rPr>
      <w:rFonts w:ascii="Arial" w:hAnsi="Arial" w:cs="Arial"/>
      <w:kern w:val="0"/>
      <w:sz w:val="24"/>
    </w:rPr>
  </w:style>
  <w:style w:type="paragraph" w:customStyle="1" w:styleId="2f">
    <w:name w:val="正文2"/>
    <w:basedOn w:val="a4"/>
    <w:link w:val="2Char3"/>
    <w:rsid w:val="001C6D6E"/>
    <w:pPr>
      <w:widowControl/>
      <w:spacing w:line="360" w:lineRule="auto"/>
      <w:ind w:firstLineChars="200" w:firstLine="200"/>
      <w:jc w:val="left"/>
    </w:pPr>
    <w:rPr>
      <w:kern w:val="0"/>
      <w:sz w:val="24"/>
    </w:rPr>
  </w:style>
  <w:style w:type="character" w:customStyle="1" w:styleId="2Char3">
    <w:name w:val="正文2 Char"/>
    <w:link w:val="2f"/>
    <w:rsid w:val="001C6D6E"/>
    <w:rPr>
      <w:rFonts w:ascii="Times New Roman" w:eastAsia="宋体" w:hAnsi="Times New Roman" w:cs="Times New Roman"/>
      <w:kern w:val="0"/>
      <w:sz w:val="24"/>
      <w:szCs w:val="24"/>
    </w:rPr>
  </w:style>
  <w:style w:type="character" w:customStyle="1" w:styleId="1-2Char">
    <w:name w:val="中等深浅网格 1 - 强调文字颜色 2 Char"/>
    <w:link w:val="1-2"/>
    <w:uiPriority w:val="34"/>
    <w:locked/>
    <w:rsid w:val="001C6D6E"/>
    <w:rPr>
      <w:rFonts w:ascii="Times New Roman" w:hAnsi="Times New Roman"/>
      <w:kern w:val="2"/>
      <w:sz w:val="21"/>
      <w:szCs w:val="24"/>
    </w:rPr>
  </w:style>
  <w:style w:type="character" w:customStyle="1" w:styleId="param-name">
    <w:name w:val="param-name"/>
    <w:rsid w:val="001C6D6E"/>
  </w:style>
  <w:style w:type="paragraph" w:customStyle="1" w:styleId="afffff">
    <w:name w:val="标书正文"/>
    <w:basedOn w:val="a4"/>
    <w:link w:val="Charfa"/>
    <w:qFormat/>
    <w:rsid w:val="001C6D6E"/>
    <w:pPr>
      <w:widowControl/>
      <w:adjustRightInd w:val="0"/>
      <w:spacing w:line="360" w:lineRule="auto"/>
      <w:ind w:firstLineChars="200" w:firstLine="200"/>
      <w:jc w:val="left"/>
      <w:textAlignment w:val="baseline"/>
    </w:pPr>
    <w:rPr>
      <w:rFonts w:ascii="Book Antiqua" w:hAnsi="Book Antiqua"/>
      <w:kern w:val="0"/>
      <w:sz w:val="24"/>
    </w:rPr>
  </w:style>
  <w:style w:type="character" w:customStyle="1" w:styleId="Charfa">
    <w:name w:val="标书正文 Char"/>
    <w:link w:val="afffff"/>
    <w:rsid w:val="001C6D6E"/>
    <w:rPr>
      <w:rFonts w:ascii="Book Antiqua" w:eastAsia="宋体" w:hAnsi="Book Antiqua" w:cs="Times New Roman"/>
      <w:kern w:val="0"/>
      <w:sz w:val="24"/>
      <w:szCs w:val="24"/>
    </w:rPr>
  </w:style>
  <w:style w:type="paragraph" w:customStyle="1" w:styleId="46">
    <w:name w:val="样式46"/>
    <w:basedOn w:val="afffff"/>
    <w:link w:val="46Char"/>
    <w:autoRedefine/>
    <w:qFormat/>
    <w:rsid w:val="001C6D6E"/>
    <w:pPr>
      <w:ind w:firstLine="480"/>
    </w:pPr>
  </w:style>
  <w:style w:type="character" w:customStyle="1" w:styleId="46Char">
    <w:name w:val="样式46 Char"/>
    <w:link w:val="46"/>
    <w:rsid w:val="001C6D6E"/>
    <w:rPr>
      <w:rFonts w:ascii="Book Antiqua" w:eastAsia="宋体" w:hAnsi="Book Antiqua" w:cs="Times New Roman"/>
      <w:kern w:val="0"/>
      <w:sz w:val="24"/>
      <w:szCs w:val="24"/>
    </w:rPr>
  </w:style>
  <w:style w:type="paragraph" w:customStyle="1" w:styleId="180">
    <w:name w:val="样式18"/>
    <w:basedOn w:val="2"/>
    <w:autoRedefine/>
    <w:qFormat/>
    <w:rsid w:val="001C6D6E"/>
    <w:pPr>
      <w:tabs>
        <w:tab w:val="num" w:pos="840"/>
      </w:tabs>
      <w:spacing w:afterLines="50" w:line="416" w:lineRule="auto"/>
      <w:ind w:left="840" w:hanging="420"/>
      <w:jc w:val="left"/>
    </w:pPr>
    <w:rPr>
      <w:rFonts w:eastAsia="宋体"/>
      <w:color w:val="000000"/>
      <w:sz w:val="32"/>
      <w:szCs w:val="44"/>
    </w:rPr>
  </w:style>
  <w:style w:type="paragraph" w:customStyle="1" w:styleId="360">
    <w:name w:val="样式36"/>
    <w:basedOn w:val="3"/>
    <w:autoRedefine/>
    <w:qFormat/>
    <w:rsid w:val="001C6D6E"/>
    <w:pPr>
      <w:keepNext/>
      <w:keepLines/>
      <w:tabs>
        <w:tab w:val="clear" w:pos="851"/>
        <w:tab w:val="num" w:pos="1260"/>
      </w:tabs>
      <w:autoSpaceDE/>
      <w:autoSpaceDN/>
      <w:adjustRightInd/>
      <w:snapToGrid/>
      <w:spacing w:before="260" w:line="416" w:lineRule="auto"/>
      <w:ind w:left="1260" w:hanging="420"/>
    </w:pPr>
    <w:rPr>
      <w:rFonts w:ascii="Times New Roman" w:cs="Times New Roman"/>
      <w:b/>
      <w:bCs/>
      <w:kern w:val="2"/>
      <w:sz w:val="32"/>
      <w:szCs w:val="32"/>
    </w:rPr>
  </w:style>
  <w:style w:type="paragraph" w:customStyle="1" w:styleId="49">
    <w:name w:val="样式49"/>
    <w:basedOn w:val="afffff"/>
    <w:link w:val="49Char"/>
    <w:autoRedefine/>
    <w:qFormat/>
    <w:rsid w:val="001C6D6E"/>
    <w:pPr>
      <w:ind w:firstLine="480"/>
    </w:pPr>
    <w:rPr>
      <w:snapToGrid w:val="0"/>
    </w:rPr>
  </w:style>
  <w:style w:type="character" w:customStyle="1" w:styleId="49Char">
    <w:name w:val="样式49 Char"/>
    <w:link w:val="49"/>
    <w:rsid w:val="001C6D6E"/>
    <w:rPr>
      <w:rFonts w:ascii="Book Antiqua" w:eastAsia="宋体" w:hAnsi="Book Antiqua" w:cs="Times New Roman"/>
      <w:snapToGrid w:val="0"/>
      <w:kern w:val="0"/>
      <w:sz w:val="24"/>
      <w:szCs w:val="24"/>
    </w:rPr>
  </w:style>
  <w:style w:type="table" w:styleId="1-2">
    <w:name w:val="Medium Grid 1 Accent 2"/>
    <w:basedOn w:val="a7"/>
    <w:link w:val="1-2Char"/>
    <w:uiPriority w:val="34"/>
    <w:rsid w:val="001C6D6E"/>
    <w:rPr>
      <w:rFonts w:ascii="Times New Roman" w:hAnsi="Times New Roman"/>
      <w:szCs w:val="24"/>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CharChar172">
    <w:name w:val="Char Char17"/>
    <w:rsid w:val="000B7314"/>
    <w:rPr>
      <w:rFonts w:ascii="Arial" w:eastAsia="黑体" w:hAnsi="Arial"/>
      <w:b/>
      <w:bCs/>
      <w:kern w:val="2"/>
      <w:sz w:val="32"/>
      <w:szCs w:val="32"/>
      <w:lang w:val="en-US" w:eastAsia="zh-CN" w:bidi="ar-SA"/>
    </w:rPr>
  </w:style>
  <w:style w:type="paragraph" w:customStyle="1" w:styleId="CharCharCharChar3">
    <w:name w:val="Char Char Char Char"/>
    <w:basedOn w:val="afa"/>
    <w:rsid w:val="000B7314"/>
    <w:rPr>
      <w:rFonts w:ascii="Tahoma" w:hAnsi="Tahoma"/>
      <w:sz w:val="24"/>
    </w:rPr>
  </w:style>
  <w:style w:type="paragraph" w:customStyle="1" w:styleId="CharChar2Char2">
    <w:name w:val="Char Char2 Char"/>
    <w:basedOn w:val="a4"/>
    <w:rsid w:val="000B7314"/>
    <w:rPr>
      <w:rFonts w:ascii="宋体" w:hAnsi="宋体"/>
      <w:b/>
      <w:sz w:val="28"/>
      <w:szCs w:val="28"/>
    </w:rPr>
  </w:style>
  <w:style w:type="paragraph" w:customStyle="1" w:styleId="CharCharCharCharCharCharCharCharCharChar2">
    <w:name w:val="Char Char Char Char Char Char Char Char Char Char"/>
    <w:basedOn w:val="a4"/>
    <w:qFormat/>
    <w:rsid w:val="000B7314"/>
    <w:rPr>
      <w:rFonts w:ascii="Tahoma" w:hAnsi="Tahoma"/>
      <w:sz w:val="24"/>
      <w:szCs w:val="20"/>
    </w:rPr>
  </w:style>
  <w:style w:type="paragraph" w:customStyle="1" w:styleId="Charfb">
    <w:name w:val="Char"/>
    <w:basedOn w:val="a4"/>
    <w:rsid w:val="000B7314"/>
    <w:rPr>
      <w:rFonts w:ascii="Tahoma" w:hAnsi="Tahoma"/>
      <w:sz w:val="24"/>
      <w:szCs w:val="20"/>
    </w:rPr>
  </w:style>
  <w:style w:type="paragraph" w:customStyle="1" w:styleId="55">
    <w:name w:val="列出段落5"/>
    <w:rsid w:val="000B7314"/>
    <w:pPr>
      <w:ind w:firstLineChars="200" w:firstLine="420"/>
      <w:jc w:val="center"/>
    </w:pPr>
    <w:rPr>
      <w:rFonts w:ascii="Calibri" w:eastAsia="宋体" w:hAnsi="Calibri" w:cs="Times New Roman"/>
      <w:kern w:val="0"/>
      <w:sz w:val="20"/>
    </w:rPr>
  </w:style>
  <w:style w:type="paragraph" w:customStyle="1" w:styleId="CharCharChar2">
    <w:name w:val="Char Char Char"/>
    <w:basedOn w:val="a4"/>
    <w:qFormat/>
    <w:rsid w:val="000B7314"/>
    <w:rPr>
      <w:rFonts w:ascii="宋体" w:hAnsi="宋体"/>
      <w:b/>
      <w:sz w:val="28"/>
      <w:szCs w:val="28"/>
    </w:rPr>
  </w:style>
  <w:style w:type="character" w:customStyle="1" w:styleId="CharChar120">
    <w:name w:val="Char Char12"/>
    <w:rsid w:val="000B7314"/>
    <w:rPr>
      <w:kern w:val="2"/>
      <w:sz w:val="21"/>
      <w:szCs w:val="24"/>
      <w:shd w:val="clear" w:color="auto" w:fill="000080"/>
      <w:lang w:bidi="ar-SA"/>
    </w:rPr>
  </w:style>
  <w:style w:type="character" w:customStyle="1" w:styleId="CharChar190">
    <w:name w:val="Char Char19"/>
    <w:qFormat/>
    <w:rsid w:val="000B7314"/>
    <w:rPr>
      <w:rFonts w:eastAsia="宋体"/>
      <w:b/>
      <w:bCs/>
      <w:kern w:val="44"/>
      <w:sz w:val="44"/>
      <w:szCs w:val="44"/>
      <w:lang w:bidi="ar-SA"/>
    </w:rPr>
  </w:style>
  <w:style w:type="character" w:customStyle="1" w:styleId="Char41">
    <w:name w:val="Char4"/>
    <w:rsid w:val="000B7314"/>
    <w:rPr>
      <w:rFonts w:eastAsia="宋体"/>
      <w:b/>
      <w:bCs/>
      <w:kern w:val="2"/>
      <w:sz w:val="32"/>
      <w:szCs w:val="32"/>
      <w:lang w:val="en-US" w:eastAsia="zh-CN" w:bidi="ar-SA"/>
    </w:rPr>
  </w:style>
  <w:style w:type="character" w:customStyle="1" w:styleId="CharChar100">
    <w:name w:val="Char Char10"/>
    <w:rsid w:val="000B7314"/>
    <w:rPr>
      <w:kern w:val="2"/>
      <w:sz w:val="18"/>
      <w:szCs w:val="18"/>
      <w:lang w:bidi="ar-SA"/>
    </w:rPr>
  </w:style>
  <w:style w:type="character" w:customStyle="1" w:styleId="CharChar110">
    <w:name w:val="Char Char11"/>
    <w:rsid w:val="000B7314"/>
    <w:rPr>
      <w:kern w:val="2"/>
      <w:sz w:val="18"/>
      <w:szCs w:val="18"/>
      <w:lang w:bidi="ar-SA"/>
    </w:rPr>
  </w:style>
  <w:style w:type="paragraph" w:customStyle="1" w:styleId="CharChar2CharCharCharCharCharChar0">
    <w:name w:val="Char Char2 Char Char Char Char Char Char"/>
    <w:basedOn w:val="a4"/>
    <w:rsid w:val="000B7314"/>
    <w:rPr>
      <w:rFonts w:ascii="Tahoma" w:hAnsi="Tahoma"/>
      <w:sz w:val="24"/>
      <w:szCs w:val="20"/>
    </w:rPr>
  </w:style>
  <w:style w:type="paragraph" w:customStyle="1" w:styleId="CharChar6">
    <w:name w:val="Char Char"/>
    <w:basedOn w:val="a4"/>
    <w:rsid w:val="000B7314"/>
    <w:rPr>
      <w:rFonts w:ascii="Tahoma" w:hAnsi="Tahoma"/>
      <w:sz w:val="24"/>
      <w:szCs w:val="20"/>
    </w:rPr>
  </w:style>
  <w:style w:type="paragraph" w:customStyle="1" w:styleId="CharChar1CharCharCharCharChar1CharCharCharCharCharCharChar0">
    <w:name w:val="Char Char1 Char Char Char Char Char1 Char Char Char Char Char Char Char"/>
    <w:basedOn w:val="a4"/>
    <w:rsid w:val="000B7314"/>
    <w:rPr>
      <w:rFonts w:ascii="Tahoma" w:hAnsi="Tahoma"/>
      <w:sz w:val="24"/>
      <w:szCs w:val="20"/>
    </w:rPr>
  </w:style>
  <w:style w:type="paragraph" w:customStyle="1" w:styleId="CharChar1CharCharChar0">
    <w:name w:val="Char Char1 Char Char Char"/>
    <w:basedOn w:val="a4"/>
    <w:rsid w:val="000B7314"/>
    <w:rPr>
      <w:rFonts w:ascii="Tahoma" w:hAnsi="Tahoma"/>
      <w:sz w:val="24"/>
      <w:szCs w:val="20"/>
    </w:rPr>
  </w:style>
  <w:style w:type="paragraph" w:customStyle="1" w:styleId="CharChar1CharCharCharCharChar0">
    <w:name w:val="Char Char1 Char Char Char Char Char"/>
    <w:basedOn w:val="a4"/>
    <w:rsid w:val="000B7314"/>
    <w:rPr>
      <w:rFonts w:ascii="Tahoma" w:hAnsi="Tahoma"/>
      <w:sz w:val="24"/>
      <w:szCs w:val="20"/>
    </w:rPr>
  </w:style>
  <w:style w:type="paragraph" w:customStyle="1" w:styleId="CharChar1CharCharCharChar0">
    <w:name w:val="Char Char1 Char Char Char Char"/>
    <w:basedOn w:val="a4"/>
    <w:rsid w:val="000B7314"/>
    <w:rPr>
      <w:rFonts w:ascii="Tahoma" w:hAnsi="Tahoma"/>
      <w:sz w:val="24"/>
      <w:szCs w:val="20"/>
    </w:rPr>
  </w:style>
  <w:style w:type="paragraph" w:customStyle="1" w:styleId="CharCharCharCharCharCharCharCharCharCharCharCharChar0">
    <w:name w:val="Char Char Char Char Char Char Char Char Char Char Char Char Char"/>
    <w:basedOn w:val="a4"/>
    <w:rsid w:val="000B7314"/>
    <w:pPr>
      <w:widowControl/>
      <w:spacing w:after="160" w:line="240" w:lineRule="exact"/>
      <w:jc w:val="left"/>
    </w:pPr>
    <w:rPr>
      <w:rFonts w:ascii="Verdana" w:hAnsi="Verdana"/>
      <w:kern w:val="0"/>
      <w:sz w:val="20"/>
      <w:szCs w:val="20"/>
      <w:lang w:eastAsia="en-US"/>
    </w:rPr>
  </w:style>
  <w:style w:type="paragraph" w:customStyle="1" w:styleId="CharChar1CharCharCharCharChar1CharCharCharChar0">
    <w:name w:val="Char Char1 Char Char Char Char Char1 Char Char Char Char"/>
    <w:basedOn w:val="a4"/>
    <w:rsid w:val="000B7314"/>
    <w:rPr>
      <w:rFonts w:ascii="Tahoma" w:hAnsi="Tahoma"/>
      <w:sz w:val="24"/>
      <w:szCs w:val="20"/>
    </w:rPr>
  </w:style>
  <w:style w:type="paragraph" w:customStyle="1" w:styleId="CharChar1Char0">
    <w:name w:val="Char Char1 Char"/>
    <w:basedOn w:val="a4"/>
    <w:rsid w:val="000B7314"/>
    <w:rPr>
      <w:rFonts w:ascii="Tahoma" w:hAnsi="Tahoma"/>
      <w:sz w:val="24"/>
      <w:szCs w:val="20"/>
    </w:rPr>
  </w:style>
  <w:style w:type="paragraph" w:customStyle="1" w:styleId="afffff0">
    <w:name w:val="缩进正文"/>
    <w:basedOn w:val="a4"/>
    <w:link w:val="Charfc"/>
    <w:qFormat/>
    <w:rsid w:val="00C44200"/>
    <w:pPr>
      <w:widowControl/>
      <w:ind w:firstLine="480"/>
    </w:pPr>
    <w:rPr>
      <w:rFonts w:ascii="宋体" w:eastAsia="Times New Roman" w:hAnsi="宋体"/>
      <w:color w:val="000000"/>
      <w:kern w:val="0"/>
      <w:sz w:val="20"/>
      <w:szCs w:val="20"/>
    </w:rPr>
  </w:style>
  <w:style w:type="character" w:customStyle="1" w:styleId="Charfc">
    <w:name w:val="缩进正文 Char"/>
    <w:basedOn w:val="a6"/>
    <w:link w:val="afffff0"/>
    <w:rsid w:val="00C44200"/>
    <w:rPr>
      <w:rFonts w:ascii="宋体" w:eastAsia="Times New Roman" w:hAnsi="宋体" w:cs="Times New Roman"/>
      <w:color w:val="000000"/>
      <w:kern w:val="0"/>
      <w:sz w:val="20"/>
      <w:szCs w:val="20"/>
    </w:rPr>
  </w:style>
  <w:style w:type="table" w:customStyle="1" w:styleId="113">
    <w:name w:val="技术文件表格11"/>
    <w:basedOn w:val="a7"/>
    <w:next w:val="aff1"/>
    <w:uiPriority w:val="39"/>
    <w:rsid w:val="00893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7">
    <w:name w:val="List 3"/>
    <w:basedOn w:val="a4"/>
    <w:qFormat/>
    <w:rsid w:val="007B4CFD"/>
    <w:pPr>
      <w:ind w:leftChars="400" w:left="100" w:hangingChars="200" w:hanging="200"/>
    </w:pPr>
  </w:style>
  <w:style w:type="paragraph" w:styleId="afffff1">
    <w:name w:val="Note Heading"/>
    <w:basedOn w:val="Default"/>
    <w:next w:val="Default"/>
    <w:link w:val="Charfd"/>
    <w:qFormat/>
    <w:rsid w:val="007B4CFD"/>
    <w:rPr>
      <w:rFonts w:ascii="..ì." w:eastAsia="..ì." w:hAnsi="Times New Roman" w:cs="Times New Roman"/>
      <w:color w:val="auto"/>
      <w:szCs w:val="20"/>
    </w:rPr>
  </w:style>
  <w:style w:type="character" w:customStyle="1" w:styleId="Charfd">
    <w:name w:val="注释标题 Char"/>
    <w:basedOn w:val="a6"/>
    <w:link w:val="afffff1"/>
    <w:rsid w:val="007B4CFD"/>
    <w:rPr>
      <w:rFonts w:ascii="..ì." w:eastAsia="..ì." w:hAnsi="Times New Roman" w:cs="Times New Roman"/>
      <w:kern w:val="0"/>
      <w:sz w:val="24"/>
      <w:szCs w:val="20"/>
    </w:rPr>
  </w:style>
  <w:style w:type="paragraph" w:styleId="afffff2">
    <w:name w:val="List Bullet"/>
    <w:basedOn w:val="a4"/>
    <w:qFormat/>
    <w:rsid w:val="007B4CFD"/>
    <w:pPr>
      <w:tabs>
        <w:tab w:val="left" w:pos="360"/>
      </w:tabs>
      <w:ind w:left="360" w:hanging="360"/>
    </w:pPr>
  </w:style>
  <w:style w:type="paragraph" w:styleId="2f0">
    <w:name w:val="List 2"/>
    <w:basedOn w:val="a4"/>
    <w:qFormat/>
    <w:rsid w:val="007B4CFD"/>
    <w:pPr>
      <w:ind w:leftChars="200" w:left="100" w:hangingChars="200" w:hanging="200"/>
    </w:pPr>
  </w:style>
  <w:style w:type="paragraph" w:styleId="afffff3">
    <w:name w:val="List Continue"/>
    <w:basedOn w:val="a4"/>
    <w:qFormat/>
    <w:rsid w:val="007B4CFD"/>
    <w:pPr>
      <w:spacing w:after="120"/>
      <w:ind w:leftChars="200" w:left="420"/>
    </w:pPr>
  </w:style>
  <w:style w:type="paragraph" w:styleId="afffff4">
    <w:name w:val="Block Text"/>
    <w:basedOn w:val="a4"/>
    <w:qFormat/>
    <w:rsid w:val="007B4CFD"/>
    <w:pPr>
      <w:adjustRightInd w:val="0"/>
      <w:spacing w:line="345" w:lineRule="atLeast"/>
      <w:ind w:left="420" w:right="33"/>
      <w:jc w:val="left"/>
      <w:textAlignment w:val="baseline"/>
    </w:pPr>
    <w:rPr>
      <w:color w:val="000000"/>
      <w:kern w:val="0"/>
      <w:sz w:val="24"/>
      <w:szCs w:val="20"/>
    </w:rPr>
  </w:style>
  <w:style w:type="paragraph" w:styleId="afffff5">
    <w:name w:val="endnote text"/>
    <w:basedOn w:val="a4"/>
    <w:link w:val="Charfe"/>
    <w:qFormat/>
    <w:rsid w:val="007B4CFD"/>
    <w:pPr>
      <w:widowControl/>
      <w:snapToGrid w:val="0"/>
      <w:jc w:val="left"/>
    </w:pPr>
    <w:rPr>
      <w:kern w:val="0"/>
      <w:sz w:val="20"/>
      <w:szCs w:val="20"/>
    </w:rPr>
  </w:style>
  <w:style w:type="character" w:customStyle="1" w:styleId="Charfe">
    <w:name w:val="尾注文本 Char"/>
    <w:basedOn w:val="a6"/>
    <w:link w:val="afffff5"/>
    <w:rsid w:val="007B4CFD"/>
    <w:rPr>
      <w:rFonts w:ascii="Times New Roman" w:eastAsia="宋体" w:hAnsi="Times New Roman" w:cs="Times New Roman"/>
      <w:kern w:val="0"/>
      <w:sz w:val="20"/>
      <w:szCs w:val="20"/>
    </w:rPr>
  </w:style>
  <w:style w:type="paragraph" w:styleId="56">
    <w:name w:val="List Continue 5"/>
    <w:basedOn w:val="a4"/>
    <w:qFormat/>
    <w:rsid w:val="007B4CFD"/>
    <w:pPr>
      <w:spacing w:after="120"/>
      <w:ind w:leftChars="1000" w:left="2100"/>
    </w:pPr>
  </w:style>
  <w:style w:type="paragraph" w:styleId="45">
    <w:name w:val="List Continue 4"/>
    <w:basedOn w:val="a4"/>
    <w:qFormat/>
    <w:rsid w:val="007B4CFD"/>
    <w:pPr>
      <w:spacing w:after="120"/>
      <w:ind w:leftChars="800" w:left="1680"/>
    </w:pPr>
  </w:style>
  <w:style w:type="paragraph" w:styleId="afffff6">
    <w:name w:val="List"/>
    <w:basedOn w:val="a4"/>
    <w:qFormat/>
    <w:rsid w:val="007B4CFD"/>
    <w:pPr>
      <w:ind w:left="200" w:hangingChars="200" w:hanging="200"/>
    </w:pPr>
  </w:style>
  <w:style w:type="paragraph" w:styleId="57">
    <w:name w:val="List 5"/>
    <w:basedOn w:val="a4"/>
    <w:qFormat/>
    <w:rsid w:val="007B4CFD"/>
    <w:pPr>
      <w:ind w:leftChars="800" w:left="100" w:hangingChars="200" w:hanging="200"/>
    </w:pPr>
  </w:style>
  <w:style w:type="paragraph" w:styleId="47">
    <w:name w:val="List 4"/>
    <w:basedOn w:val="a4"/>
    <w:qFormat/>
    <w:rsid w:val="007B4CFD"/>
    <w:pPr>
      <w:ind w:leftChars="600" w:left="100" w:hangingChars="200" w:hanging="200"/>
    </w:pPr>
  </w:style>
  <w:style w:type="paragraph" w:styleId="2f1">
    <w:name w:val="List Continue 2"/>
    <w:basedOn w:val="a4"/>
    <w:qFormat/>
    <w:rsid w:val="007B4CFD"/>
    <w:pPr>
      <w:spacing w:after="120"/>
      <w:ind w:leftChars="400" w:left="840"/>
    </w:pPr>
  </w:style>
  <w:style w:type="paragraph" w:styleId="38">
    <w:name w:val="List Continue 3"/>
    <w:basedOn w:val="a4"/>
    <w:qFormat/>
    <w:rsid w:val="007B4CFD"/>
    <w:pPr>
      <w:spacing w:after="120"/>
      <w:ind w:leftChars="600" w:left="1260"/>
    </w:pPr>
  </w:style>
  <w:style w:type="paragraph" w:styleId="1f">
    <w:name w:val="index 1"/>
    <w:basedOn w:val="a4"/>
    <w:next w:val="a4"/>
    <w:qFormat/>
    <w:rsid w:val="007B4CFD"/>
    <w:pPr>
      <w:spacing w:line="360" w:lineRule="auto"/>
      <w:ind w:firstLineChars="200" w:firstLine="440"/>
    </w:pPr>
    <w:rPr>
      <w:rFonts w:ascii="宋体" w:hAnsi="宋体"/>
      <w:b/>
      <w:color w:val="000000"/>
      <w:kern w:val="0"/>
      <w:sz w:val="22"/>
      <w:szCs w:val="22"/>
    </w:rPr>
  </w:style>
  <w:style w:type="character" w:customStyle="1" w:styleId="title1">
    <w:name w:val="title1"/>
    <w:qFormat/>
    <w:rsid w:val="007B4CFD"/>
    <w:rPr>
      <w:b/>
      <w:bCs/>
      <w:sz w:val="30"/>
      <w:szCs w:val="30"/>
    </w:rPr>
  </w:style>
  <w:style w:type="character" w:customStyle="1" w:styleId="2Char20">
    <w:name w:val="正文文本 2 Char2"/>
    <w:basedOn w:val="a6"/>
    <w:qFormat/>
    <w:rsid w:val="007B4CFD"/>
    <w:rPr>
      <w:kern w:val="2"/>
      <w:sz w:val="21"/>
      <w:szCs w:val="24"/>
    </w:rPr>
  </w:style>
  <w:style w:type="character" w:customStyle="1" w:styleId="3Char12">
    <w:name w:val="正文文本缩进 3 Char1"/>
    <w:qFormat/>
    <w:rsid w:val="007B4CFD"/>
    <w:rPr>
      <w:kern w:val="2"/>
      <w:sz w:val="16"/>
      <w:szCs w:val="16"/>
    </w:rPr>
  </w:style>
  <w:style w:type="character" w:customStyle="1" w:styleId="CharChar16">
    <w:name w:val="Char Char16"/>
    <w:qFormat/>
    <w:rsid w:val="007B4CFD"/>
    <w:rPr>
      <w:rFonts w:ascii="Arial" w:eastAsia="黑体" w:hAnsi="Arial"/>
      <w:b/>
      <w:bCs/>
      <w:kern w:val="2"/>
      <w:sz w:val="32"/>
      <w:szCs w:val="32"/>
      <w:lang w:val="en-US" w:eastAsia="zh-CN" w:bidi="ar-SA"/>
    </w:rPr>
  </w:style>
  <w:style w:type="character" w:customStyle="1" w:styleId="CharChar9">
    <w:name w:val="手改 Char Char"/>
    <w:basedOn w:val="a6"/>
    <w:qFormat/>
    <w:locked/>
    <w:rsid w:val="007B4CFD"/>
    <w:rPr>
      <w:rFonts w:ascii="宋体" w:eastAsia="宋体" w:hAnsi="宋体"/>
      <w:kern w:val="2"/>
      <w:sz w:val="21"/>
      <w:szCs w:val="24"/>
      <w:lang w:val="en-US" w:eastAsia="zh-CN" w:bidi="ar-SA"/>
    </w:rPr>
  </w:style>
  <w:style w:type="character" w:customStyle="1" w:styleId="Char1a">
    <w:name w:val="正文文本缩进 Char1"/>
    <w:qFormat/>
    <w:rsid w:val="007B4CFD"/>
    <w:rPr>
      <w:kern w:val="2"/>
      <w:sz w:val="21"/>
    </w:rPr>
  </w:style>
  <w:style w:type="character" w:customStyle="1" w:styleId="Char1b">
    <w:name w:val="头 Char1"/>
    <w:qFormat/>
    <w:rsid w:val="007B4CFD"/>
    <w:rPr>
      <w:b/>
      <w:bCs/>
      <w:kern w:val="2"/>
      <w:sz w:val="32"/>
      <w:szCs w:val="32"/>
    </w:rPr>
  </w:style>
  <w:style w:type="character" w:customStyle="1" w:styleId="sh141">
    <w:name w:val="sh141"/>
    <w:basedOn w:val="a6"/>
    <w:qFormat/>
    <w:rsid w:val="007B4CFD"/>
    <w:rPr>
      <w:color w:val="2B2B2B"/>
      <w:sz w:val="21"/>
      <w:szCs w:val="21"/>
    </w:rPr>
  </w:style>
  <w:style w:type="character" w:customStyle="1" w:styleId="1CharChar0">
    <w:name w:val="用户正文1 Char Char"/>
    <w:link w:val="1f0"/>
    <w:qFormat/>
    <w:rsid w:val="007B4CFD"/>
    <w:rPr>
      <w:rFonts w:eastAsia="Times New Roman"/>
      <w:sz w:val="30"/>
    </w:rPr>
  </w:style>
  <w:style w:type="paragraph" w:customStyle="1" w:styleId="1f0">
    <w:name w:val="用户正文1"/>
    <w:link w:val="1CharChar0"/>
    <w:qFormat/>
    <w:rsid w:val="007B4CFD"/>
    <w:pPr>
      <w:spacing w:line="360" w:lineRule="auto"/>
      <w:ind w:firstLine="573"/>
      <w:jc w:val="both"/>
      <w:textAlignment w:val="center"/>
    </w:pPr>
    <w:rPr>
      <w:rFonts w:eastAsia="Times New Roman"/>
      <w:sz w:val="30"/>
    </w:rPr>
  </w:style>
  <w:style w:type="character" w:customStyle="1" w:styleId="Char1c">
    <w:name w:val="文档结构图 Char1"/>
    <w:qFormat/>
    <w:rsid w:val="007B4CFD"/>
    <w:rPr>
      <w:rFonts w:ascii="宋体"/>
      <w:kern w:val="2"/>
      <w:sz w:val="18"/>
      <w:szCs w:val="18"/>
    </w:rPr>
  </w:style>
  <w:style w:type="character" w:customStyle="1" w:styleId="Char1d">
    <w:name w:val="普通文字 Char1"/>
    <w:rsid w:val="007B4CFD"/>
    <w:rPr>
      <w:rFonts w:ascii="宋体" w:hAnsi="Courier New"/>
      <w:kern w:val="2"/>
      <w:sz w:val="21"/>
    </w:rPr>
  </w:style>
  <w:style w:type="character" w:customStyle="1" w:styleId="CharChar13">
    <w:name w:val="Char Char13"/>
    <w:qFormat/>
    <w:rsid w:val="007B4CFD"/>
    <w:rPr>
      <w:rFonts w:ascii="Arial" w:eastAsia="黑体" w:hAnsi="Arial"/>
      <w:b/>
      <w:bCs/>
      <w:sz w:val="24"/>
      <w:szCs w:val="24"/>
    </w:rPr>
  </w:style>
  <w:style w:type="character" w:customStyle="1" w:styleId="CharChar21">
    <w:name w:val="Char Char21"/>
    <w:qFormat/>
    <w:rsid w:val="007B4CFD"/>
    <w:rPr>
      <w:b/>
      <w:bCs/>
      <w:kern w:val="44"/>
      <w:sz w:val="44"/>
      <w:szCs w:val="44"/>
    </w:rPr>
  </w:style>
  <w:style w:type="character" w:customStyle="1" w:styleId="CharChar200">
    <w:name w:val="Char Char20"/>
    <w:rsid w:val="007B4CFD"/>
    <w:rPr>
      <w:rFonts w:ascii="Arial" w:eastAsia="黑体" w:hAnsi="Arial"/>
      <w:b/>
      <w:bCs/>
      <w:kern w:val="2"/>
      <w:sz w:val="32"/>
      <w:szCs w:val="32"/>
      <w:lang w:val="en-US" w:eastAsia="zh-CN" w:bidi="ar-SA"/>
    </w:rPr>
  </w:style>
  <w:style w:type="character" w:customStyle="1" w:styleId="111111Char">
    <w:name w:val="标题1.1.1.1.1.1 Char"/>
    <w:qFormat/>
    <w:rsid w:val="007B4CFD"/>
    <w:rPr>
      <w:rFonts w:ascii="Arial" w:eastAsia="黑体" w:hAnsi="Arial" w:cs="Arial"/>
      <w:b/>
      <w:bCs/>
      <w:sz w:val="24"/>
      <w:szCs w:val="24"/>
      <w:lang w:val="en-US" w:eastAsia="zh-CN" w:bidi="ar-SA"/>
    </w:rPr>
  </w:style>
  <w:style w:type="character" w:customStyle="1" w:styleId="Char1e">
    <w:name w:val="标题 Char1"/>
    <w:rsid w:val="007B4CFD"/>
    <w:rPr>
      <w:rFonts w:ascii="Cambria" w:hAnsi="Cambria" w:cs="Times New Roman"/>
      <w:b/>
      <w:bCs/>
      <w:kern w:val="2"/>
      <w:sz w:val="32"/>
      <w:szCs w:val="32"/>
      <w:lang w:bidi="ar-SA"/>
    </w:rPr>
  </w:style>
  <w:style w:type="character" w:customStyle="1" w:styleId="CharChara">
    <w:name w:val="节 Char Char"/>
    <w:rsid w:val="007B4CFD"/>
    <w:rPr>
      <w:rFonts w:ascii="Arial" w:eastAsia="黑体" w:hAnsi="Arial"/>
      <w:b/>
      <w:bCs/>
      <w:kern w:val="2"/>
      <w:sz w:val="32"/>
      <w:szCs w:val="32"/>
      <w:lang w:val="en-US" w:eastAsia="zh-CN" w:bidi="ar-SA"/>
    </w:rPr>
  </w:style>
  <w:style w:type="character" w:customStyle="1" w:styleId="textcontents">
    <w:name w:val="textcontents"/>
    <w:qFormat/>
    <w:rsid w:val="007B4CFD"/>
  </w:style>
  <w:style w:type="character" w:customStyle="1" w:styleId="H2Char1">
    <w:name w:val="H2 Char1"/>
    <w:qFormat/>
    <w:rsid w:val="007B4CFD"/>
    <w:rPr>
      <w:rFonts w:ascii="Arial" w:eastAsia="黑体" w:hAnsi="Arial"/>
      <w:b/>
      <w:bCs/>
      <w:kern w:val="2"/>
      <w:sz w:val="32"/>
      <w:szCs w:val="32"/>
      <w:lang w:val="en-US" w:eastAsia="zh-CN" w:bidi="ar-SA"/>
    </w:rPr>
  </w:style>
  <w:style w:type="character" w:customStyle="1" w:styleId="4CharChar">
    <w:name w:val="正文文字4 Char Char"/>
    <w:locked/>
    <w:rsid w:val="007B4CFD"/>
    <w:rPr>
      <w:rFonts w:ascii="宋体" w:eastAsia="宋体" w:hAnsi="宋体"/>
      <w:kern w:val="2"/>
      <w:sz w:val="21"/>
      <w:szCs w:val="24"/>
      <w:lang w:bidi="ar-SA"/>
    </w:rPr>
  </w:style>
  <w:style w:type="character" w:customStyle="1" w:styleId="apple-style-span">
    <w:name w:val="apple-style-span"/>
    <w:basedOn w:val="a6"/>
    <w:qFormat/>
    <w:rsid w:val="007B4CFD"/>
  </w:style>
  <w:style w:type="character" w:customStyle="1" w:styleId="111111Char1">
    <w:name w:val="标题1.1.1.1.1.1 Char1"/>
    <w:qFormat/>
    <w:rsid w:val="007B4CFD"/>
    <w:rPr>
      <w:rFonts w:ascii="Arial" w:eastAsia="黑体" w:hAnsi="Arial"/>
      <w:b/>
      <w:bCs/>
      <w:sz w:val="24"/>
      <w:szCs w:val="24"/>
    </w:rPr>
  </w:style>
  <w:style w:type="character" w:customStyle="1" w:styleId="H2Char">
    <w:name w:val="H2 Char"/>
    <w:qFormat/>
    <w:rsid w:val="007B4CFD"/>
    <w:rPr>
      <w:rFonts w:ascii="Arial" w:eastAsia="黑体" w:hAnsi="Arial" w:cs="Arial"/>
      <w:b/>
      <w:sz w:val="44"/>
      <w:lang w:val="en-US" w:eastAsia="zh-CN" w:bidi="ar-SA"/>
    </w:rPr>
  </w:style>
  <w:style w:type="character" w:customStyle="1" w:styleId="CharChar151">
    <w:name w:val="Char Char151"/>
    <w:qFormat/>
    <w:rsid w:val="007B4CFD"/>
    <w:rPr>
      <w:kern w:val="2"/>
      <w:sz w:val="21"/>
      <w:szCs w:val="24"/>
    </w:rPr>
  </w:style>
  <w:style w:type="character" w:customStyle="1" w:styleId="150">
    <w:name w:val="15"/>
    <w:qFormat/>
    <w:locked/>
    <w:rsid w:val="007B4CFD"/>
    <w:rPr>
      <w:rFonts w:ascii="Times New Roman" w:hAnsi="Times New Roman" w:cs="Times New Roman" w:hint="default"/>
      <w:sz w:val="21"/>
      <w:szCs w:val="21"/>
    </w:rPr>
  </w:style>
  <w:style w:type="character" w:customStyle="1" w:styleId="Charff">
    <w:name w:val="头 Char"/>
    <w:qFormat/>
    <w:rsid w:val="007B4CFD"/>
    <w:rPr>
      <w:rFonts w:eastAsia="宋体"/>
      <w:b/>
      <w:sz w:val="32"/>
      <w:lang w:val="en-US" w:eastAsia="zh-CN" w:bidi="ar-SA"/>
    </w:rPr>
  </w:style>
  <w:style w:type="character" w:customStyle="1" w:styleId="4-1CharChar">
    <w:name w:val="标题 4-1 Char Char"/>
    <w:qFormat/>
    <w:rsid w:val="007B4CFD"/>
    <w:rPr>
      <w:rFonts w:ascii="Arial" w:eastAsia="黑体" w:hAnsi="Arial" w:cs="Arial"/>
      <w:sz w:val="28"/>
      <w:lang w:val="en-US" w:eastAsia="zh-CN" w:bidi="ar-SA"/>
    </w:rPr>
  </w:style>
  <w:style w:type="character" w:customStyle="1" w:styleId="p11">
    <w:name w:val="p11"/>
    <w:qFormat/>
    <w:rsid w:val="007B4CFD"/>
    <w:rPr>
      <w:rFonts w:ascii="宋体" w:eastAsia="宋体"/>
      <w:sz w:val="21"/>
      <w:szCs w:val="21"/>
    </w:rPr>
  </w:style>
  <w:style w:type="character" w:customStyle="1" w:styleId="1CharChar1">
    <w:name w:val="标题 1 Char Char"/>
    <w:qFormat/>
    <w:rsid w:val="007B4CFD"/>
    <w:rPr>
      <w:rFonts w:ascii="黑体" w:eastAsia="黑体"/>
      <w:sz w:val="52"/>
      <w:lang w:val="en-US" w:eastAsia="zh-CN" w:bidi="ar-SA"/>
    </w:rPr>
  </w:style>
  <w:style w:type="character" w:customStyle="1" w:styleId="NoSpacingChar">
    <w:name w:val="No Spacing Char"/>
    <w:link w:val="11"/>
    <w:qFormat/>
    <w:locked/>
    <w:rsid w:val="007B4CFD"/>
    <w:rPr>
      <w:rFonts w:ascii="Calibri" w:eastAsia="宋体" w:hAnsi="Calibri" w:cs="Times New Roman"/>
    </w:rPr>
  </w:style>
  <w:style w:type="character" w:customStyle="1" w:styleId="CharChar14">
    <w:name w:val="Char Char14"/>
    <w:qFormat/>
    <w:rsid w:val="007B4CFD"/>
    <w:rPr>
      <w:rFonts w:ascii="Arial" w:eastAsia="黑体" w:hAnsi="Arial"/>
      <w:sz w:val="28"/>
    </w:rPr>
  </w:style>
  <w:style w:type="paragraph" w:customStyle="1" w:styleId="CM10">
    <w:name w:val="CM10"/>
    <w:basedOn w:val="a4"/>
    <w:next w:val="a4"/>
    <w:qFormat/>
    <w:rsid w:val="007B4CFD"/>
    <w:pPr>
      <w:autoSpaceDE w:val="0"/>
      <w:autoSpaceDN w:val="0"/>
      <w:adjustRightInd w:val="0"/>
      <w:spacing w:line="468" w:lineRule="atLeast"/>
      <w:jc w:val="left"/>
    </w:pPr>
    <w:rPr>
      <w:rFonts w:ascii="黑体" w:eastAsia="黑体"/>
      <w:kern w:val="0"/>
      <w:sz w:val="24"/>
    </w:rPr>
  </w:style>
  <w:style w:type="paragraph" w:customStyle="1" w:styleId="CM140">
    <w:name w:val="CM140"/>
    <w:basedOn w:val="Default"/>
    <w:next w:val="Default"/>
    <w:qFormat/>
    <w:rsid w:val="007B4CFD"/>
    <w:pPr>
      <w:spacing w:line="408" w:lineRule="atLeast"/>
    </w:pPr>
    <w:rPr>
      <w:rFonts w:ascii="黑体" w:eastAsia="黑体" w:hAnsi="Times New Roman" w:cs="Times New Roman"/>
      <w:color w:val="auto"/>
    </w:rPr>
  </w:style>
  <w:style w:type="paragraph" w:customStyle="1" w:styleId="310">
    <w:name w:val="标题 31"/>
    <w:basedOn w:val="a4"/>
    <w:next w:val="a4"/>
    <w:qFormat/>
    <w:rsid w:val="007B4CFD"/>
    <w:pPr>
      <w:keepNext/>
      <w:keepLines/>
      <w:tabs>
        <w:tab w:val="left" w:pos="720"/>
      </w:tabs>
      <w:spacing w:before="120" w:after="120"/>
      <w:ind w:left="1260" w:hanging="420"/>
      <w:outlineLvl w:val="2"/>
    </w:pPr>
    <w:rPr>
      <w:rFonts w:ascii="宋体" w:eastAsia="楷体" w:hint="eastAsia"/>
      <w:b/>
      <w:spacing w:val="-20"/>
      <w:kern w:val="28"/>
      <w:position w:val="-6"/>
    </w:rPr>
  </w:style>
  <w:style w:type="paragraph" w:customStyle="1" w:styleId="CM173">
    <w:name w:val="CM173"/>
    <w:basedOn w:val="Default"/>
    <w:next w:val="Default"/>
    <w:qFormat/>
    <w:rsid w:val="007B4CFD"/>
    <w:pPr>
      <w:spacing w:after="383"/>
    </w:pPr>
    <w:rPr>
      <w:rFonts w:ascii="黑体" w:eastAsia="黑体" w:hAnsi="Times New Roman" w:cs="Times New Roman"/>
      <w:color w:val="auto"/>
    </w:rPr>
  </w:style>
  <w:style w:type="paragraph" w:customStyle="1" w:styleId="ALT1">
    <w:name w:val="!一级标题 ALT+1"/>
    <w:basedOn w:val="1"/>
    <w:next w:val="ALTW0"/>
    <w:qFormat/>
    <w:rsid w:val="007B4CFD"/>
    <w:pPr>
      <w:keepNext w:val="0"/>
      <w:keepLines w:val="0"/>
      <w:widowControl/>
      <w:spacing w:beforeLines="100" w:afterLines="100" w:line="360" w:lineRule="auto"/>
      <w:ind w:leftChars="0" w:left="0" w:rightChars="0" w:right="0"/>
      <w:jc w:val="left"/>
    </w:pPr>
    <w:rPr>
      <w:rFonts w:ascii="黑体" w:hAnsi="Cambria"/>
      <w:kern w:val="32"/>
      <w:sz w:val="30"/>
      <w:szCs w:val="30"/>
      <w:lang w:eastAsia="en-US" w:bidi="en-US"/>
    </w:rPr>
  </w:style>
  <w:style w:type="paragraph" w:customStyle="1" w:styleId="ALTW0">
    <w:name w:val="!正文缩进 ALT+W"/>
    <w:basedOn w:val="a4"/>
    <w:next w:val="a4"/>
    <w:qFormat/>
    <w:rsid w:val="007B4CFD"/>
    <w:pPr>
      <w:widowControl/>
      <w:spacing w:line="360" w:lineRule="auto"/>
      <w:ind w:firstLineChars="200" w:firstLine="480"/>
      <w:jc w:val="left"/>
    </w:pPr>
    <w:rPr>
      <w:rFonts w:ascii="Calibri" w:hAnsi="Calibri"/>
      <w:kern w:val="0"/>
      <w:sz w:val="24"/>
      <w:lang w:eastAsia="en-US" w:bidi="en-US"/>
    </w:rPr>
  </w:style>
  <w:style w:type="paragraph" w:customStyle="1" w:styleId="CM76">
    <w:name w:val="CM76"/>
    <w:basedOn w:val="Default"/>
    <w:next w:val="Default"/>
    <w:qFormat/>
    <w:rsid w:val="007B4CFD"/>
    <w:pPr>
      <w:spacing w:line="400" w:lineRule="atLeast"/>
    </w:pPr>
    <w:rPr>
      <w:rFonts w:hAnsi="Times New Roman"/>
      <w:color w:val="auto"/>
    </w:rPr>
  </w:style>
  <w:style w:type="paragraph" w:customStyle="1" w:styleId="1f1">
    <w:name w:val="表内容1"/>
    <w:basedOn w:val="afffff7"/>
    <w:qFormat/>
    <w:rsid w:val="007B4CFD"/>
    <w:pPr>
      <w:adjustRightInd w:val="0"/>
      <w:snapToGrid w:val="0"/>
      <w:spacing w:line="240" w:lineRule="exact"/>
      <w:ind w:right="420"/>
      <w:jc w:val="left"/>
    </w:pPr>
    <w:rPr>
      <w:rFonts w:ascii="宋体" w:eastAsia="宋体"/>
      <w:color w:val="auto"/>
      <w:kern w:val="0"/>
      <w:szCs w:val="30"/>
    </w:rPr>
  </w:style>
  <w:style w:type="paragraph" w:customStyle="1" w:styleId="afffff7">
    <w:name w:val="表内容"/>
    <w:basedOn w:val="a4"/>
    <w:qFormat/>
    <w:rsid w:val="007B4CFD"/>
    <w:pPr>
      <w:widowControl/>
      <w:autoSpaceDE w:val="0"/>
      <w:autoSpaceDN w:val="0"/>
      <w:ind w:right="28"/>
      <w:jc w:val="center"/>
      <w:textAlignment w:val="bottom"/>
    </w:pPr>
    <w:rPr>
      <w:rFonts w:eastAsia="FangSong_GB2312"/>
      <w:color w:val="000000"/>
      <w:szCs w:val="20"/>
    </w:rPr>
  </w:style>
  <w:style w:type="paragraph" w:customStyle="1" w:styleId="AOTOCTitle">
    <w:name w:val="AOTOCTitle"/>
    <w:basedOn w:val="a4"/>
    <w:next w:val="a4"/>
    <w:qFormat/>
    <w:rsid w:val="007B4CFD"/>
    <w:pPr>
      <w:widowControl/>
      <w:spacing w:before="240" w:line="260" w:lineRule="atLeast"/>
      <w:jc w:val="center"/>
    </w:pPr>
    <w:rPr>
      <w:b/>
      <w:caps/>
      <w:kern w:val="0"/>
      <w:sz w:val="22"/>
      <w:szCs w:val="20"/>
      <w:lang w:val="en-GB" w:eastAsia="en-US"/>
    </w:rPr>
  </w:style>
  <w:style w:type="paragraph" w:customStyle="1" w:styleId="CM85">
    <w:name w:val="CM85"/>
    <w:basedOn w:val="Default"/>
    <w:next w:val="Default"/>
    <w:qFormat/>
    <w:rsid w:val="007B4CFD"/>
    <w:pPr>
      <w:spacing w:line="443" w:lineRule="atLeast"/>
    </w:pPr>
    <w:rPr>
      <w:rFonts w:hAnsi="Times New Roman"/>
      <w:color w:val="auto"/>
    </w:rPr>
  </w:style>
  <w:style w:type="paragraph" w:customStyle="1" w:styleId="CM185">
    <w:name w:val="CM185"/>
    <w:basedOn w:val="Default"/>
    <w:next w:val="Default"/>
    <w:qFormat/>
    <w:rsid w:val="007B4CFD"/>
    <w:pPr>
      <w:spacing w:after="853"/>
    </w:pPr>
    <w:rPr>
      <w:rFonts w:ascii="黑体" w:eastAsia="黑体" w:hAnsi="Times New Roman" w:cs="Times New Roman"/>
      <w:color w:val="auto"/>
    </w:rPr>
  </w:style>
  <w:style w:type="paragraph" w:customStyle="1" w:styleId="CM33">
    <w:name w:val="CM33"/>
    <w:basedOn w:val="Default"/>
    <w:next w:val="Default"/>
    <w:qFormat/>
    <w:rsid w:val="007B4CFD"/>
    <w:rPr>
      <w:rFonts w:hAnsi="Times New Roman"/>
      <w:color w:val="auto"/>
    </w:rPr>
  </w:style>
  <w:style w:type="paragraph" w:customStyle="1" w:styleId="CM89">
    <w:name w:val="CM89"/>
    <w:basedOn w:val="Default"/>
    <w:next w:val="Default"/>
    <w:qFormat/>
    <w:rsid w:val="007B4CFD"/>
    <w:pPr>
      <w:spacing w:line="440" w:lineRule="atLeast"/>
    </w:pPr>
    <w:rPr>
      <w:rFonts w:hAnsi="Times New Roman"/>
      <w:color w:val="auto"/>
    </w:rPr>
  </w:style>
  <w:style w:type="paragraph" w:customStyle="1" w:styleId="xl24">
    <w:name w:val="xl24"/>
    <w:basedOn w:val="a4"/>
    <w:qFormat/>
    <w:rsid w:val="007B4CFD"/>
    <w:pPr>
      <w:widowControl/>
      <w:spacing w:before="100" w:beforeAutospacing="1" w:after="100" w:afterAutospacing="1"/>
      <w:jc w:val="right"/>
    </w:pPr>
    <w:rPr>
      <w:kern w:val="0"/>
      <w:sz w:val="24"/>
    </w:rPr>
  </w:style>
  <w:style w:type="paragraph" w:customStyle="1" w:styleId="ALT0">
    <w:name w:val="!标题 ALT+0"/>
    <w:basedOn w:val="aff3"/>
    <w:next w:val="a4"/>
    <w:qFormat/>
    <w:rsid w:val="007B4CFD"/>
    <w:pPr>
      <w:spacing w:beforeLines="100" w:afterLines="100" w:line="360" w:lineRule="auto"/>
      <w:outlineLvl w:val="0"/>
    </w:pPr>
    <w:rPr>
      <w:rFonts w:ascii="Arial" w:hAnsi="Arial" w:cs="Arial"/>
      <w:bCs/>
      <w:kern w:val="28"/>
      <w:sz w:val="44"/>
      <w:lang w:eastAsia="en-US" w:bidi="en-US"/>
    </w:rPr>
  </w:style>
  <w:style w:type="paragraph" w:customStyle="1" w:styleId="afffff8">
    <w:name w:val="表内容`"/>
    <w:basedOn w:val="a4"/>
    <w:qFormat/>
    <w:rsid w:val="007B4CFD"/>
    <w:pPr>
      <w:adjustRightInd w:val="0"/>
      <w:jc w:val="center"/>
      <w:textAlignment w:val="baseline"/>
    </w:pPr>
    <w:rPr>
      <w:color w:val="000000"/>
      <w:sz w:val="24"/>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4"/>
    <w:qFormat/>
    <w:rsid w:val="007B4CFD"/>
  </w:style>
  <w:style w:type="paragraph" w:customStyle="1" w:styleId="AODocTxt">
    <w:name w:val="AODocTxt"/>
    <w:basedOn w:val="a4"/>
    <w:qFormat/>
    <w:rsid w:val="007B4CFD"/>
    <w:pPr>
      <w:widowControl/>
      <w:tabs>
        <w:tab w:val="left" w:pos="1020"/>
      </w:tabs>
      <w:spacing w:before="240" w:line="260" w:lineRule="atLeast"/>
      <w:ind w:left="1531" w:hanging="624"/>
    </w:pPr>
    <w:rPr>
      <w:kern w:val="0"/>
      <w:sz w:val="22"/>
      <w:szCs w:val="20"/>
      <w:lang w:val="en-GB" w:eastAsia="en-US"/>
    </w:rPr>
  </w:style>
  <w:style w:type="paragraph" w:customStyle="1" w:styleId="CM96">
    <w:name w:val="CM96"/>
    <w:basedOn w:val="Default"/>
    <w:next w:val="Default"/>
    <w:qFormat/>
    <w:rsid w:val="007B4CFD"/>
    <w:pPr>
      <w:spacing w:after="298"/>
    </w:pPr>
    <w:rPr>
      <w:rFonts w:hAnsi="Times New Roman"/>
      <w:color w:val="auto"/>
    </w:rPr>
  </w:style>
  <w:style w:type="paragraph" w:customStyle="1" w:styleId="CM81">
    <w:name w:val="CM81"/>
    <w:basedOn w:val="Default"/>
    <w:next w:val="Default"/>
    <w:qFormat/>
    <w:rsid w:val="007B4CFD"/>
    <w:pPr>
      <w:spacing w:line="440" w:lineRule="atLeast"/>
    </w:pPr>
    <w:rPr>
      <w:rFonts w:hAnsi="Times New Roman"/>
      <w:color w:val="auto"/>
    </w:rPr>
  </w:style>
  <w:style w:type="paragraph" w:customStyle="1" w:styleId="z-1">
    <w:name w:val="z-窗体底端1"/>
    <w:basedOn w:val="a4"/>
    <w:next w:val="a4"/>
    <w:qFormat/>
    <w:rsid w:val="007B4CFD"/>
    <w:pPr>
      <w:pBdr>
        <w:top w:val="single" w:sz="6" w:space="1" w:color="auto"/>
      </w:pBdr>
      <w:jc w:val="center"/>
    </w:pPr>
    <w:rPr>
      <w:rFonts w:ascii="Arial" w:hAnsi="Arial" w:cs="Arial"/>
      <w:vanish/>
      <w:color w:val="000000"/>
      <w:kern w:val="0"/>
      <w:sz w:val="16"/>
      <w:szCs w:val="16"/>
    </w:rPr>
  </w:style>
  <w:style w:type="paragraph" w:customStyle="1" w:styleId="1f2">
    <w:name w:val="标题 1 + 黑体"/>
    <w:basedOn w:val="a4"/>
    <w:qFormat/>
    <w:rsid w:val="007B4CFD"/>
    <w:pPr>
      <w:jc w:val="center"/>
    </w:pPr>
    <w:rPr>
      <w:rFonts w:ascii="黑体" w:eastAsia="黑体"/>
      <w:sz w:val="44"/>
      <w:szCs w:val="44"/>
    </w:rPr>
  </w:style>
  <w:style w:type="paragraph" w:customStyle="1" w:styleId="114">
    <w:name w:val="标题1.1"/>
    <w:basedOn w:val="a4"/>
    <w:qFormat/>
    <w:rsid w:val="007B4CFD"/>
    <w:pPr>
      <w:tabs>
        <w:tab w:val="left" w:pos="1980"/>
      </w:tabs>
      <w:ind w:left="1980" w:hanging="720"/>
      <w:jc w:val="center"/>
    </w:pPr>
    <w:rPr>
      <w:rFonts w:ascii="黑体" w:eastAsia="黑体"/>
      <w:sz w:val="28"/>
    </w:rPr>
  </w:style>
  <w:style w:type="paragraph" w:customStyle="1" w:styleId="p22">
    <w:name w:val="p22"/>
    <w:basedOn w:val="a4"/>
    <w:qFormat/>
    <w:rsid w:val="007B4CFD"/>
    <w:pPr>
      <w:widowControl/>
      <w:spacing w:line="360" w:lineRule="auto"/>
      <w:ind w:firstLine="420"/>
    </w:pPr>
    <w:rPr>
      <w:rFonts w:ascii="Arial" w:hAnsi="Arial" w:cs="Arial"/>
      <w:kern w:val="0"/>
      <w:sz w:val="24"/>
    </w:rPr>
  </w:style>
  <w:style w:type="paragraph" w:customStyle="1" w:styleId="CM91">
    <w:name w:val="CM91"/>
    <w:basedOn w:val="Default"/>
    <w:next w:val="Default"/>
    <w:qFormat/>
    <w:rsid w:val="007B4CFD"/>
    <w:pPr>
      <w:spacing w:after="160"/>
    </w:pPr>
    <w:rPr>
      <w:rFonts w:hAnsi="Times New Roman"/>
      <w:color w:val="auto"/>
    </w:rPr>
  </w:style>
  <w:style w:type="paragraph" w:customStyle="1" w:styleId="CM4">
    <w:name w:val="CM4"/>
    <w:basedOn w:val="Default"/>
    <w:next w:val="Default"/>
    <w:qFormat/>
    <w:rsid w:val="007B4CFD"/>
    <w:rPr>
      <w:rFonts w:hAnsi="Times New Roman"/>
      <w:color w:val="auto"/>
    </w:rPr>
  </w:style>
  <w:style w:type="paragraph" w:customStyle="1" w:styleId="Style">
    <w:name w:val="Style"/>
    <w:basedOn w:val="a4"/>
    <w:next w:val="a5"/>
    <w:qFormat/>
    <w:rsid w:val="007B4CFD"/>
    <w:pPr>
      <w:spacing w:line="345" w:lineRule="atLeast"/>
      <w:ind w:firstLineChars="200" w:firstLine="200"/>
    </w:pPr>
    <w:rPr>
      <w:color w:val="000000"/>
    </w:rPr>
  </w:style>
  <w:style w:type="paragraph" w:customStyle="1" w:styleId="CM94">
    <w:name w:val="CM94"/>
    <w:basedOn w:val="Default"/>
    <w:next w:val="Default"/>
    <w:rsid w:val="007B4CFD"/>
    <w:pPr>
      <w:spacing w:after="63"/>
    </w:pPr>
    <w:rPr>
      <w:rFonts w:hAnsi="Times New Roman"/>
      <w:color w:val="auto"/>
    </w:rPr>
  </w:style>
  <w:style w:type="paragraph" w:customStyle="1" w:styleId="explanatorynotes">
    <w:name w:val="explanatory_notes"/>
    <w:basedOn w:val="a4"/>
    <w:rsid w:val="007B4CFD"/>
    <w:pPr>
      <w:widowControl/>
      <w:suppressAutoHyphens/>
      <w:spacing w:after="240" w:line="360" w:lineRule="exact"/>
    </w:pPr>
    <w:rPr>
      <w:rFonts w:ascii="Arial" w:hAnsi="Arial"/>
      <w:kern w:val="0"/>
      <w:sz w:val="24"/>
      <w:szCs w:val="20"/>
      <w:lang w:eastAsia="en-US"/>
    </w:rPr>
  </w:style>
  <w:style w:type="paragraph" w:customStyle="1" w:styleId="CM53">
    <w:name w:val="CM53"/>
    <w:basedOn w:val="Default"/>
    <w:next w:val="Default"/>
    <w:qFormat/>
    <w:rsid w:val="007B4CFD"/>
    <w:pPr>
      <w:spacing w:line="400" w:lineRule="atLeast"/>
    </w:pPr>
    <w:rPr>
      <w:rFonts w:hAnsi="Times New Roman"/>
      <w:color w:val="auto"/>
    </w:rPr>
  </w:style>
  <w:style w:type="paragraph" w:customStyle="1" w:styleId="DefaultChar">
    <w:name w:val="Default Char"/>
    <w:rsid w:val="007B4CFD"/>
    <w:pPr>
      <w:widowControl w:val="0"/>
      <w:autoSpaceDE w:val="0"/>
      <w:autoSpaceDN w:val="0"/>
      <w:adjustRightInd w:val="0"/>
    </w:pPr>
    <w:rPr>
      <w:rFonts w:ascii="宋体" w:eastAsia="宋体" w:hAnsi="Times New Roman" w:cs="宋体"/>
      <w:color w:val="000000"/>
      <w:kern w:val="0"/>
      <w:sz w:val="24"/>
      <w:szCs w:val="24"/>
    </w:rPr>
  </w:style>
  <w:style w:type="paragraph" w:customStyle="1" w:styleId="CM48">
    <w:name w:val="CM48"/>
    <w:basedOn w:val="Default"/>
    <w:next w:val="Default"/>
    <w:rsid w:val="007B4CFD"/>
    <w:pPr>
      <w:spacing w:line="540" w:lineRule="atLeast"/>
    </w:pPr>
    <w:rPr>
      <w:rFonts w:hAnsi="Times New Roman"/>
      <w:color w:val="auto"/>
    </w:rPr>
  </w:style>
  <w:style w:type="paragraph" w:customStyle="1" w:styleId="CM63">
    <w:name w:val="CM63"/>
    <w:basedOn w:val="a4"/>
    <w:next w:val="a4"/>
    <w:rsid w:val="007B4CFD"/>
    <w:pPr>
      <w:autoSpaceDE w:val="0"/>
      <w:autoSpaceDN w:val="0"/>
      <w:adjustRightInd w:val="0"/>
      <w:spacing w:line="468" w:lineRule="atLeast"/>
      <w:jc w:val="left"/>
    </w:pPr>
    <w:rPr>
      <w:rFonts w:ascii="黑体" w:eastAsia="黑体"/>
      <w:kern w:val="0"/>
      <w:sz w:val="24"/>
    </w:rPr>
  </w:style>
  <w:style w:type="paragraph" w:customStyle="1" w:styleId="Style156">
    <w:name w:val="_Style 156"/>
    <w:basedOn w:val="a4"/>
    <w:rsid w:val="007B4CFD"/>
    <w:pPr>
      <w:snapToGrid w:val="0"/>
      <w:spacing w:line="360" w:lineRule="auto"/>
      <w:ind w:firstLineChars="200" w:firstLine="200"/>
    </w:pPr>
    <w:rPr>
      <w:szCs w:val="20"/>
    </w:rPr>
  </w:style>
  <w:style w:type="paragraph" w:customStyle="1" w:styleId="127678">
    <w:name w:val="样式 左侧:  1.27 厘米 段前: 6 磅 段后: 7.8 磅"/>
    <w:basedOn w:val="a4"/>
    <w:rsid w:val="007B4CFD"/>
    <w:pPr>
      <w:spacing w:before="120" w:after="156"/>
      <w:ind w:left="720"/>
    </w:pPr>
    <w:rPr>
      <w:rFonts w:cs="宋体"/>
      <w:sz w:val="24"/>
      <w:szCs w:val="20"/>
    </w:rPr>
  </w:style>
  <w:style w:type="paragraph" w:customStyle="1" w:styleId="1f3">
    <w:name w:val="封面1"/>
    <w:basedOn w:val="a4"/>
    <w:rsid w:val="007B4CFD"/>
    <w:pPr>
      <w:adjustRightInd w:val="0"/>
      <w:spacing w:beforeLines="200" w:afterLines="200" w:line="600" w:lineRule="exact"/>
      <w:jc w:val="center"/>
      <w:textAlignment w:val="baseline"/>
      <w:outlineLvl w:val="0"/>
    </w:pPr>
    <w:rPr>
      <w:rFonts w:ascii="宋体" w:hAnsi="宋体"/>
      <w:b/>
      <w:kern w:val="0"/>
      <w:sz w:val="36"/>
      <w:szCs w:val="36"/>
    </w:rPr>
  </w:style>
  <w:style w:type="paragraph" w:customStyle="1" w:styleId="AOHead4">
    <w:name w:val="AOHead4"/>
    <w:basedOn w:val="a4"/>
    <w:next w:val="AODocTxtL3"/>
    <w:rsid w:val="007B4CFD"/>
    <w:pPr>
      <w:widowControl/>
      <w:spacing w:before="240" w:line="260" w:lineRule="atLeast"/>
      <w:outlineLvl w:val="3"/>
    </w:pPr>
    <w:rPr>
      <w:kern w:val="0"/>
      <w:sz w:val="22"/>
      <w:szCs w:val="20"/>
      <w:lang w:val="en-GB" w:eastAsia="en-US"/>
    </w:rPr>
  </w:style>
  <w:style w:type="paragraph" w:customStyle="1" w:styleId="AODocTxtL3">
    <w:name w:val="AODocTxtL3"/>
    <w:basedOn w:val="a4"/>
    <w:rsid w:val="007B4CFD"/>
    <w:pPr>
      <w:widowControl/>
      <w:spacing w:before="240" w:line="260" w:lineRule="atLeast"/>
    </w:pPr>
    <w:rPr>
      <w:kern w:val="0"/>
      <w:sz w:val="22"/>
      <w:szCs w:val="20"/>
      <w:lang w:val="en-GB" w:eastAsia="en-US"/>
    </w:rPr>
  </w:style>
  <w:style w:type="paragraph" w:customStyle="1" w:styleId="CharCharCharCharCharCharChar">
    <w:name w:val="Char Char Char Char Char Char Char"/>
    <w:basedOn w:val="a4"/>
    <w:rsid w:val="007B4CFD"/>
  </w:style>
  <w:style w:type="paragraph" w:customStyle="1" w:styleId="1f4">
    <w:name w:val="普通(网站)1"/>
    <w:basedOn w:val="a4"/>
    <w:rsid w:val="007B4CFD"/>
    <w:pPr>
      <w:spacing w:before="100" w:beforeAutospacing="1" w:after="100" w:afterAutospacing="1"/>
    </w:pPr>
    <w:rPr>
      <w:rFonts w:ascii="宋体" w:hAnsi="宋体" w:cs="宋体"/>
      <w:sz w:val="24"/>
    </w:rPr>
  </w:style>
  <w:style w:type="paragraph" w:customStyle="1" w:styleId="CM92">
    <w:name w:val="CM92"/>
    <w:basedOn w:val="Default"/>
    <w:next w:val="Default"/>
    <w:rsid w:val="007B4CFD"/>
    <w:pPr>
      <w:spacing w:after="530"/>
    </w:pPr>
    <w:rPr>
      <w:rFonts w:hAnsi="Times New Roman"/>
      <w:color w:val="auto"/>
    </w:rPr>
  </w:style>
  <w:style w:type="paragraph" w:customStyle="1" w:styleId="CM44">
    <w:name w:val="CM44"/>
    <w:basedOn w:val="Default"/>
    <w:next w:val="Default"/>
    <w:rsid w:val="007B4CFD"/>
    <w:pPr>
      <w:spacing w:line="440" w:lineRule="atLeast"/>
    </w:pPr>
    <w:rPr>
      <w:rFonts w:hAnsi="Times New Roman"/>
      <w:color w:val="auto"/>
    </w:rPr>
  </w:style>
  <w:style w:type="paragraph" w:customStyle="1" w:styleId="CM101">
    <w:name w:val="CM101"/>
    <w:basedOn w:val="Default"/>
    <w:next w:val="Default"/>
    <w:rsid w:val="007B4CFD"/>
    <w:pPr>
      <w:spacing w:after="800"/>
    </w:pPr>
    <w:rPr>
      <w:rFonts w:hAnsi="Times New Roman"/>
      <w:color w:val="auto"/>
    </w:rPr>
  </w:style>
  <w:style w:type="paragraph" w:customStyle="1" w:styleId="CM28">
    <w:name w:val="CM28"/>
    <w:basedOn w:val="Default"/>
    <w:next w:val="Default"/>
    <w:rsid w:val="007B4CFD"/>
    <w:rPr>
      <w:rFonts w:hAnsi="Times New Roman"/>
      <w:color w:val="auto"/>
    </w:rPr>
  </w:style>
  <w:style w:type="paragraph" w:customStyle="1" w:styleId="15615613">
    <w:name w:val="样式 段前: 15.6 磅 段后: 15.6 磅 行距: 固定值 13 磅"/>
    <w:basedOn w:val="a4"/>
    <w:rsid w:val="007B4CFD"/>
    <w:pPr>
      <w:spacing w:line="260" w:lineRule="exact"/>
    </w:pPr>
    <w:rPr>
      <w:rFonts w:cs="宋体"/>
      <w:szCs w:val="20"/>
    </w:rPr>
  </w:style>
  <w:style w:type="paragraph" w:customStyle="1" w:styleId="CharCharChar3">
    <w:name w:val="标题三 Char Char Char"/>
    <w:basedOn w:val="a4"/>
    <w:rsid w:val="007B4CFD"/>
    <w:rPr>
      <w:rFonts w:eastAsia="黑体"/>
      <w:sz w:val="28"/>
      <w:szCs w:val="28"/>
    </w:rPr>
  </w:style>
  <w:style w:type="paragraph" w:customStyle="1" w:styleId="CM98">
    <w:name w:val="CM98"/>
    <w:basedOn w:val="Default"/>
    <w:next w:val="Default"/>
    <w:rsid w:val="007B4CFD"/>
    <w:pPr>
      <w:spacing w:after="570"/>
    </w:pPr>
    <w:rPr>
      <w:rFonts w:hAnsi="Times New Roman"/>
      <w:color w:val="auto"/>
    </w:rPr>
  </w:style>
  <w:style w:type="paragraph" w:customStyle="1" w:styleId="CM72">
    <w:name w:val="CM72"/>
    <w:basedOn w:val="Default"/>
    <w:next w:val="Default"/>
    <w:rsid w:val="007B4CFD"/>
    <w:rPr>
      <w:rFonts w:hAnsi="Times New Roman"/>
      <w:color w:val="auto"/>
    </w:rPr>
  </w:style>
  <w:style w:type="paragraph" w:customStyle="1" w:styleId="7813">
    <w:name w:val="样式 段后: 7.8 磅 行距: 固定值 13 磅"/>
    <w:basedOn w:val="a4"/>
    <w:rsid w:val="007B4CFD"/>
    <w:pPr>
      <w:spacing w:line="260" w:lineRule="exact"/>
    </w:pPr>
    <w:rPr>
      <w:rFonts w:cs="宋体"/>
      <w:szCs w:val="20"/>
    </w:rPr>
  </w:style>
  <w:style w:type="paragraph" w:customStyle="1" w:styleId="CharCharCharCharCharChar">
    <w:name w:val="Char Char 字元 字元 字元 Char Char Char Char"/>
    <w:basedOn w:val="a4"/>
    <w:rsid w:val="007B4CFD"/>
    <w:pPr>
      <w:adjustRightInd w:val="0"/>
      <w:spacing w:line="360" w:lineRule="auto"/>
    </w:pPr>
    <w:rPr>
      <w:kern w:val="0"/>
      <w:sz w:val="24"/>
      <w:szCs w:val="20"/>
    </w:rPr>
  </w:style>
  <w:style w:type="paragraph" w:customStyle="1" w:styleId="CM15">
    <w:name w:val="CM15"/>
    <w:basedOn w:val="Default"/>
    <w:next w:val="Default"/>
    <w:rsid w:val="007B4CFD"/>
    <w:pPr>
      <w:spacing w:line="313" w:lineRule="atLeast"/>
    </w:pPr>
    <w:rPr>
      <w:rFonts w:hAnsi="Times New Roman"/>
      <w:color w:val="auto"/>
    </w:rPr>
  </w:style>
  <w:style w:type="paragraph" w:customStyle="1" w:styleId="CM143">
    <w:name w:val="CM143"/>
    <w:basedOn w:val="Default"/>
    <w:next w:val="Default"/>
    <w:rsid w:val="007B4CFD"/>
    <w:pPr>
      <w:spacing w:line="468" w:lineRule="atLeast"/>
    </w:pPr>
    <w:rPr>
      <w:rFonts w:ascii="黑体" w:eastAsia="黑体" w:hAnsi="Times New Roman" w:cs="Times New Roman"/>
      <w:color w:val="auto"/>
    </w:rPr>
  </w:style>
  <w:style w:type="paragraph" w:customStyle="1" w:styleId="CM83">
    <w:name w:val="CM83"/>
    <w:basedOn w:val="Default"/>
    <w:next w:val="Default"/>
    <w:rsid w:val="007B4CFD"/>
    <w:pPr>
      <w:spacing w:line="440" w:lineRule="atLeast"/>
    </w:pPr>
    <w:rPr>
      <w:rFonts w:hAnsi="Times New Roman"/>
      <w:color w:val="auto"/>
    </w:rPr>
  </w:style>
  <w:style w:type="paragraph" w:customStyle="1" w:styleId="CM6">
    <w:name w:val="CM6"/>
    <w:basedOn w:val="Default"/>
    <w:next w:val="Default"/>
    <w:rsid w:val="007B4CFD"/>
    <w:pPr>
      <w:spacing w:line="318" w:lineRule="atLeast"/>
    </w:pPr>
    <w:rPr>
      <w:rFonts w:hAnsi="Times New Roman"/>
      <w:color w:val="auto"/>
    </w:rPr>
  </w:style>
  <w:style w:type="paragraph" w:customStyle="1" w:styleId="1f5">
    <w:name w:val="标题 1 + 一号"/>
    <w:basedOn w:val="4"/>
    <w:rsid w:val="007B4CFD"/>
    <w:pPr>
      <w:spacing w:beforeLines="50" w:after="360" w:line="500" w:lineRule="exact"/>
      <w:jc w:val="center"/>
    </w:pPr>
    <w:rPr>
      <w:rFonts w:ascii="Arial" w:eastAsia="黑体" w:hAnsi="Arial" w:cs="Times New Roman"/>
      <w:b w:val="0"/>
      <w:bCs/>
      <w:kern w:val="2"/>
      <w:sz w:val="52"/>
      <w:szCs w:val="24"/>
    </w:rPr>
  </w:style>
  <w:style w:type="paragraph" w:customStyle="1" w:styleId="CM24">
    <w:name w:val="CM24"/>
    <w:basedOn w:val="Default"/>
    <w:next w:val="Default"/>
    <w:rsid w:val="007B4CFD"/>
    <w:pPr>
      <w:spacing w:line="440" w:lineRule="atLeast"/>
    </w:pPr>
    <w:rPr>
      <w:rFonts w:hAnsi="Times New Roman"/>
      <w:color w:val="auto"/>
    </w:rPr>
  </w:style>
  <w:style w:type="paragraph" w:customStyle="1" w:styleId="TOC1">
    <w:name w:val="TOC 标题1"/>
    <w:basedOn w:val="1"/>
    <w:next w:val="a4"/>
    <w:qFormat/>
    <w:rsid w:val="007B4CFD"/>
    <w:pPr>
      <w:widowControl/>
      <w:spacing w:before="480" w:after="0" w:line="276" w:lineRule="auto"/>
      <w:ind w:leftChars="0" w:left="0" w:rightChars="0" w:right="0"/>
      <w:jc w:val="left"/>
      <w:outlineLvl w:val="9"/>
    </w:pPr>
    <w:rPr>
      <w:rFonts w:ascii="Cambria" w:eastAsia="宋体" w:hAnsi="Cambria"/>
      <w:b/>
      <w:color w:val="365F91"/>
      <w:kern w:val="0"/>
      <w:sz w:val="28"/>
      <w:szCs w:val="28"/>
    </w:rPr>
  </w:style>
  <w:style w:type="paragraph" w:customStyle="1" w:styleId="CM103">
    <w:name w:val="CM103"/>
    <w:basedOn w:val="Default"/>
    <w:next w:val="Default"/>
    <w:rsid w:val="007B4CFD"/>
    <w:pPr>
      <w:spacing w:after="1508"/>
    </w:pPr>
    <w:rPr>
      <w:rFonts w:hAnsi="Times New Roman"/>
      <w:color w:val="auto"/>
    </w:rPr>
  </w:style>
  <w:style w:type="paragraph" w:customStyle="1" w:styleId="Preformatted">
    <w:name w:val="Preformatted"/>
    <w:basedOn w:val="a4"/>
    <w:rsid w:val="007B4CF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45" w:lineRule="atLeast"/>
      <w:jc w:val="left"/>
    </w:pPr>
    <w:rPr>
      <w:rFonts w:ascii="Courier New" w:hAnsi="Courier New" w:cs="Courier New"/>
      <w:color w:val="000000"/>
      <w:kern w:val="0"/>
      <w:sz w:val="20"/>
      <w:szCs w:val="20"/>
    </w:rPr>
  </w:style>
  <w:style w:type="paragraph" w:customStyle="1" w:styleId="xl25">
    <w:name w:val="xl25"/>
    <w:basedOn w:val="a4"/>
    <w:rsid w:val="007B4C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4"/>
    <w:rsid w:val="007B4CFD"/>
    <w:pPr>
      <w:widowControl/>
      <w:spacing w:after="160" w:line="240" w:lineRule="exact"/>
      <w:jc w:val="left"/>
    </w:pPr>
  </w:style>
  <w:style w:type="paragraph" w:customStyle="1" w:styleId="ALT2">
    <w:name w:val="!二级标题 ALT+2"/>
    <w:basedOn w:val="2"/>
    <w:next w:val="ALTW0"/>
    <w:qFormat/>
    <w:rsid w:val="007B4CFD"/>
    <w:pPr>
      <w:keepLines w:val="0"/>
      <w:widowControl/>
      <w:snapToGrid w:val="0"/>
      <w:spacing w:beforeLines="50" w:afterLines="50" w:line="360" w:lineRule="auto"/>
      <w:ind w:left="148" w:firstLine="420"/>
      <w:jc w:val="left"/>
    </w:pPr>
    <w:rPr>
      <w:rFonts w:ascii="黑体"/>
      <w:iCs/>
      <w:kern w:val="0"/>
      <w:szCs w:val="28"/>
      <w:lang w:eastAsia="en-US" w:bidi="en-US"/>
    </w:rPr>
  </w:style>
  <w:style w:type="paragraph" w:customStyle="1" w:styleId="1f6">
    <w:name w:val="正文1"/>
    <w:rsid w:val="007B4CFD"/>
    <w:pPr>
      <w:widowControl w:val="0"/>
      <w:adjustRightInd w:val="0"/>
      <w:spacing w:line="240" w:lineRule="atLeast"/>
      <w:jc w:val="both"/>
      <w:textAlignment w:val="baseline"/>
    </w:pPr>
    <w:rPr>
      <w:rFonts w:ascii="宋体" w:eastAsia="宋体" w:hAnsi="Times New Roman" w:cs="Times New Roman"/>
      <w:kern w:val="0"/>
      <w:sz w:val="34"/>
      <w:szCs w:val="20"/>
    </w:rPr>
  </w:style>
  <w:style w:type="paragraph" w:customStyle="1" w:styleId="CM2">
    <w:name w:val="CM2"/>
    <w:basedOn w:val="Default"/>
    <w:next w:val="Default"/>
    <w:rsid w:val="007B4CFD"/>
    <w:pPr>
      <w:spacing w:line="500" w:lineRule="atLeast"/>
    </w:pPr>
    <w:rPr>
      <w:rFonts w:hAnsi="Times New Roman"/>
      <w:color w:val="auto"/>
    </w:rPr>
  </w:style>
  <w:style w:type="paragraph" w:customStyle="1" w:styleId="CM1">
    <w:name w:val="CM1"/>
    <w:basedOn w:val="Default"/>
    <w:next w:val="Default"/>
    <w:rsid w:val="007B4CFD"/>
    <w:rPr>
      <w:rFonts w:hAnsi="Times New Roman"/>
      <w:color w:val="auto"/>
    </w:rPr>
  </w:style>
  <w:style w:type="paragraph" w:customStyle="1" w:styleId="CM34">
    <w:name w:val="CM34"/>
    <w:basedOn w:val="Default"/>
    <w:next w:val="Default"/>
    <w:rsid w:val="007B4CFD"/>
    <w:pPr>
      <w:spacing w:line="398" w:lineRule="atLeast"/>
    </w:pPr>
    <w:rPr>
      <w:rFonts w:hAnsi="Times New Roman"/>
      <w:color w:val="auto"/>
    </w:rPr>
  </w:style>
  <w:style w:type="paragraph" w:customStyle="1" w:styleId="AOListNumber">
    <w:name w:val="AOListNumber"/>
    <w:basedOn w:val="a4"/>
    <w:rsid w:val="007B4CFD"/>
    <w:pPr>
      <w:widowControl/>
      <w:tabs>
        <w:tab w:val="left" w:pos="2880"/>
      </w:tabs>
      <w:spacing w:before="240" w:line="260" w:lineRule="atLeast"/>
      <w:ind w:left="2880" w:hanging="720"/>
    </w:pPr>
    <w:rPr>
      <w:kern w:val="0"/>
      <w:sz w:val="22"/>
      <w:szCs w:val="20"/>
      <w:lang w:val="en-GB" w:eastAsia="en-US"/>
    </w:rPr>
  </w:style>
  <w:style w:type="paragraph" w:customStyle="1" w:styleId="font13">
    <w:name w:val="font13"/>
    <w:basedOn w:val="a4"/>
    <w:rsid w:val="007B4CFD"/>
    <w:pPr>
      <w:widowControl/>
      <w:spacing w:before="100" w:beforeAutospacing="1" w:after="100" w:afterAutospacing="1"/>
      <w:jc w:val="left"/>
    </w:pPr>
    <w:rPr>
      <w:kern w:val="0"/>
      <w:sz w:val="22"/>
      <w:szCs w:val="22"/>
    </w:rPr>
  </w:style>
  <w:style w:type="paragraph" w:customStyle="1" w:styleId="afffff9">
    <w:name w:val="正文二级"/>
    <w:basedOn w:val="a4"/>
    <w:rsid w:val="007B4CFD"/>
    <w:pPr>
      <w:spacing w:beforeLines="50" w:afterLines="50" w:line="360" w:lineRule="auto"/>
      <w:ind w:leftChars="250" w:left="600"/>
    </w:pPr>
    <w:rPr>
      <w:rFonts w:ascii="宋体" w:hAnsi="宋体"/>
      <w:sz w:val="24"/>
      <w:szCs w:val="20"/>
    </w:rPr>
  </w:style>
  <w:style w:type="paragraph" w:customStyle="1" w:styleId="CM14">
    <w:name w:val="CM14"/>
    <w:basedOn w:val="Default"/>
    <w:next w:val="Default"/>
    <w:rsid w:val="007B4CFD"/>
    <w:pPr>
      <w:spacing w:line="468" w:lineRule="atLeast"/>
    </w:pPr>
    <w:rPr>
      <w:rFonts w:ascii="黑体" w:eastAsia="黑体" w:hAnsi="Times New Roman" w:cs="Times New Roman"/>
      <w:color w:val="auto"/>
    </w:rPr>
  </w:style>
  <w:style w:type="paragraph" w:customStyle="1" w:styleId="p18">
    <w:name w:val="p18"/>
    <w:basedOn w:val="a4"/>
    <w:rsid w:val="007B4CFD"/>
    <w:pPr>
      <w:widowControl/>
      <w:snapToGrid w:val="0"/>
      <w:spacing w:line="360" w:lineRule="auto"/>
      <w:ind w:left="-420" w:firstLine="420"/>
    </w:pPr>
    <w:rPr>
      <w:rFonts w:ascii="Arial" w:hAnsi="Arial" w:cs="Arial"/>
      <w:b/>
      <w:bCs/>
      <w:kern w:val="0"/>
      <w:sz w:val="24"/>
    </w:rPr>
  </w:style>
  <w:style w:type="paragraph" w:customStyle="1" w:styleId="2f2">
    <w:name w:val="样式 表内2 + 五号 自动设置 非加宽量 / 紧缩量"/>
    <w:basedOn w:val="2f3"/>
    <w:qFormat/>
    <w:rsid w:val="007B4CFD"/>
    <w:pPr>
      <w:adjustRightInd w:val="0"/>
      <w:snapToGrid w:val="0"/>
      <w:jc w:val="both"/>
    </w:pPr>
    <w:rPr>
      <w:rFonts w:ascii="宋体" w:hAnsi="宋体"/>
      <w:snapToGrid w:val="0"/>
      <w:spacing w:val="0"/>
      <w:kern w:val="0"/>
      <w:sz w:val="21"/>
    </w:rPr>
  </w:style>
  <w:style w:type="paragraph" w:customStyle="1" w:styleId="2f3">
    <w:name w:val="表内2"/>
    <w:basedOn w:val="a4"/>
    <w:qFormat/>
    <w:rsid w:val="007B4CFD"/>
    <w:pPr>
      <w:jc w:val="center"/>
    </w:pPr>
    <w:rPr>
      <w:spacing w:val="-20"/>
      <w:sz w:val="24"/>
      <w:szCs w:val="20"/>
    </w:rPr>
  </w:style>
  <w:style w:type="paragraph" w:customStyle="1" w:styleId="7815613">
    <w:name w:val="样式 黑体 段前: 7.8 磅 段后: 15.6 磅 行距: 固定值 13 磅"/>
    <w:basedOn w:val="a4"/>
    <w:qFormat/>
    <w:rsid w:val="007B4CFD"/>
    <w:pPr>
      <w:spacing w:line="260" w:lineRule="exact"/>
    </w:pPr>
    <w:rPr>
      <w:rFonts w:ascii="黑体" w:eastAsia="黑体" w:cs="宋体"/>
      <w:szCs w:val="20"/>
    </w:rPr>
  </w:style>
  <w:style w:type="paragraph" w:customStyle="1" w:styleId="font0">
    <w:name w:val="font0"/>
    <w:basedOn w:val="a4"/>
    <w:qFormat/>
    <w:rsid w:val="007B4CFD"/>
    <w:pPr>
      <w:widowControl/>
      <w:spacing w:before="100" w:beforeAutospacing="1" w:after="100" w:afterAutospacing="1"/>
      <w:jc w:val="left"/>
    </w:pPr>
    <w:rPr>
      <w:rFonts w:ascii="宋体" w:hAnsi="宋体" w:hint="eastAsia"/>
      <w:kern w:val="0"/>
      <w:sz w:val="24"/>
    </w:rPr>
  </w:style>
  <w:style w:type="paragraph" w:customStyle="1" w:styleId="2TimesNewRoman005005">
    <w:name w:val="样式 样式 标题 2节½Ú?¨² + Times New Roman + 段前: 0.05 行 段后: 0.05 行"/>
    <w:basedOn w:val="a4"/>
    <w:qFormat/>
    <w:rsid w:val="007B4CFD"/>
    <w:pPr>
      <w:keepNext/>
      <w:tabs>
        <w:tab w:val="left" w:pos="576"/>
      </w:tabs>
      <w:autoSpaceDE w:val="0"/>
      <w:autoSpaceDN w:val="0"/>
      <w:adjustRightInd w:val="0"/>
      <w:snapToGrid w:val="0"/>
      <w:spacing w:beforeLines="5" w:afterLines="5" w:line="360" w:lineRule="auto"/>
      <w:ind w:left="57"/>
      <w:jc w:val="left"/>
      <w:outlineLvl w:val="1"/>
    </w:pPr>
    <w:rPr>
      <w:rFonts w:cs="宋体"/>
      <w:b/>
      <w:bCs/>
      <w:kern w:val="0"/>
      <w:sz w:val="32"/>
      <w:szCs w:val="20"/>
    </w:rPr>
  </w:style>
  <w:style w:type="paragraph" w:customStyle="1" w:styleId="xl27">
    <w:name w:val="xl27"/>
    <w:basedOn w:val="a4"/>
    <w:qFormat/>
    <w:rsid w:val="007B4CF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CM27">
    <w:name w:val="CM27"/>
    <w:basedOn w:val="Default"/>
    <w:next w:val="Default"/>
    <w:qFormat/>
    <w:rsid w:val="007B4CFD"/>
    <w:rPr>
      <w:rFonts w:ascii="黑体" w:eastAsia="黑体" w:hAnsi="Times New Roman" w:cs="Times New Roman"/>
      <w:color w:val="auto"/>
    </w:rPr>
  </w:style>
  <w:style w:type="paragraph" w:customStyle="1" w:styleId="ALT3">
    <w:name w:val="!三级标题 ALT+3"/>
    <w:basedOn w:val="3"/>
    <w:next w:val="ALTW0"/>
    <w:qFormat/>
    <w:rsid w:val="007B4CFD"/>
    <w:pPr>
      <w:widowControl/>
      <w:tabs>
        <w:tab w:val="clear" w:pos="851"/>
      </w:tabs>
      <w:autoSpaceDE/>
      <w:autoSpaceDN/>
      <w:ind w:left="148" w:firstLine="420"/>
      <w:jc w:val="left"/>
    </w:pPr>
    <w:rPr>
      <w:rFonts w:ascii="Cambria" w:hAnsi="Cambria" w:cs="Times New Roman"/>
      <w:bCs/>
      <w:sz w:val="24"/>
      <w:szCs w:val="24"/>
      <w:lang w:eastAsia="en-US" w:bidi="en-US"/>
    </w:rPr>
  </w:style>
  <w:style w:type="paragraph" w:customStyle="1" w:styleId="39">
    <w:name w:val="表头3"/>
    <w:basedOn w:val="1f7"/>
    <w:qFormat/>
    <w:rsid w:val="007B4CFD"/>
    <w:pPr>
      <w:autoSpaceDE/>
      <w:autoSpaceDN/>
      <w:snapToGrid w:val="0"/>
      <w:ind w:right="420"/>
      <w:textAlignment w:val="baseline"/>
    </w:pPr>
    <w:rPr>
      <w:rFonts w:ascii="宋体"/>
      <w:b w:val="0"/>
      <w:sz w:val="30"/>
      <w:szCs w:val="30"/>
    </w:rPr>
  </w:style>
  <w:style w:type="paragraph" w:customStyle="1" w:styleId="1f7">
    <w:name w:val="表头1"/>
    <w:basedOn w:val="affd"/>
    <w:qFormat/>
    <w:rsid w:val="007B4CFD"/>
    <w:pPr>
      <w:widowControl w:val="0"/>
      <w:adjustRightInd w:val="0"/>
      <w:jc w:val="right"/>
      <w:textAlignment w:val="bottom"/>
    </w:pPr>
    <w:rPr>
      <w:bCs/>
    </w:rPr>
  </w:style>
  <w:style w:type="paragraph" w:customStyle="1" w:styleId="CharCharCharCharCharCharCharCharCharCharCharCharCharCharCharCharCharChar1CharCharCharChar1">
    <w:name w:val="Char Char Char Char Char Char Char Char Char Char Char Char Char Char Char Char Char Char1 Char Char Char Char1"/>
    <w:basedOn w:val="a4"/>
    <w:qFormat/>
    <w:rsid w:val="007B4CFD"/>
  </w:style>
  <w:style w:type="paragraph" w:customStyle="1" w:styleId="afffffa">
    <w:name w:val="简单回函地址"/>
    <w:basedOn w:val="a4"/>
    <w:qFormat/>
    <w:rsid w:val="007B4CFD"/>
  </w:style>
  <w:style w:type="paragraph" w:customStyle="1" w:styleId="xl26">
    <w:name w:val="xl26"/>
    <w:basedOn w:val="a4"/>
    <w:qFormat/>
    <w:rsid w:val="007B4CF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CM11">
    <w:name w:val="CM11"/>
    <w:basedOn w:val="a4"/>
    <w:next w:val="a4"/>
    <w:qFormat/>
    <w:rsid w:val="007B4CFD"/>
    <w:pPr>
      <w:autoSpaceDE w:val="0"/>
      <w:autoSpaceDN w:val="0"/>
      <w:adjustRightInd w:val="0"/>
      <w:spacing w:line="468" w:lineRule="atLeast"/>
      <w:jc w:val="left"/>
    </w:pPr>
    <w:rPr>
      <w:rFonts w:ascii="黑体" w:eastAsia="黑体"/>
      <w:kern w:val="0"/>
      <w:sz w:val="24"/>
    </w:rPr>
  </w:style>
  <w:style w:type="paragraph" w:customStyle="1" w:styleId="CM46">
    <w:name w:val="CM46"/>
    <w:basedOn w:val="Default"/>
    <w:next w:val="Default"/>
    <w:qFormat/>
    <w:rsid w:val="007B4CFD"/>
    <w:rPr>
      <w:rFonts w:hAnsi="Times New Roman"/>
      <w:color w:val="auto"/>
    </w:rPr>
  </w:style>
  <w:style w:type="paragraph" w:customStyle="1" w:styleId="CM102">
    <w:name w:val="CM102"/>
    <w:basedOn w:val="Default"/>
    <w:next w:val="Default"/>
    <w:qFormat/>
    <w:rsid w:val="007B4CFD"/>
    <w:pPr>
      <w:spacing w:after="878"/>
    </w:pPr>
    <w:rPr>
      <w:rFonts w:hAnsi="Times New Roman"/>
      <w:color w:val="auto"/>
    </w:rPr>
  </w:style>
  <w:style w:type="paragraph" w:customStyle="1" w:styleId="311">
    <w:name w:val="标题3.1"/>
    <w:basedOn w:val="a4"/>
    <w:qFormat/>
    <w:rsid w:val="007B4CFD"/>
    <w:pPr>
      <w:jc w:val="center"/>
      <w:outlineLvl w:val="1"/>
    </w:pPr>
    <w:rPr>
      <w:rFonts w:ascii="黑体" w:eastAsia="黑体"/>
      <w:b/>
      <w:bCs/>
    </w:rPr>
  </w:style>
  <w:style w:type="paragraph" w:customStyle="1" w:styleId="xl22">
    <w:name w:val="xl22"/>
    <w:basedOn w:val="a4"/>
    <w:qFormat/>
    <w:rsid w:val="007B4CFD"/>
    <w:pPr>
      <w:widowControl/>
      <w:spacing w:before="100" w:beforeAutospacing="1" w:after="100" w:afterAutospacing="1"/>
    </w:pPr>
    <w:rPr>
      <w:kern w:val="0"/>
      <w:sz w:val="24"/>
    </w:rPr>
  </w:style>
  <w:style w:type="paragraph" w:customStyle="1" w:styleId="CM67">
    <w:name w:val="CM67"/>
    <w:basedOn w:val="a4"/>
    <w:next w:val="a4"/>
    <w:qFormat/>
    <w:rsid w:val="007B4CFD"/>
    <w:pPr>
      <w:autoSpaceDE w:val="0"/>
      <w:autoSpaceDN w:val="0"/>
      <w:adjustRightInd w:val="0"/>
      <w:jc w:val="left"/>
    </w:pPr>
    <w:rPr>
      <w:rFonts w:ascii="黑体" w:eastAsia="黑体"/>
      <w:kern w:val="0"/>
      <w:sz w:val="24"/>
    </w:rPr>
  </w:style>
  <w:style w:type="paragraph" w:customStyle="1" w:styleId="CM80">
    <w:name w:val="CM80"/>
    <w:basedOn w:val="Default"/>
    <w:next w:val="Default"/>
    <w:qFormat/>
    <w:rsid w:val="007B4CFD"/>
    <w:pPr>
      <w:spacing w:line="440" w:lineRule="atLeast"/>
    </w:pPr>
    <w:rPr>
      <w:rFonts w:hAnsi="Times New Roman"/>
      <w:color w:val="auto"/>
    </w:rPr>
  </w:style>
  <w:style w:type="paragraph" w:customStyle="1" w:styleId="CM3">
    <w:name w:val="CM3"/>
    <w:basedOn w:val="Default"/>
    <w:next w:val="Default"/>
    <w:qFormat/>
    <w:rsid w:val="007B4CFD"/>
    <w:pPr>
      <w:spacing w:line="500" w:lineRule="atLeast"/>
    </w:pPr>
    <w:rPr>
      <w:rFonts w:hAnsi="Times New Roman"/>
      <w:color w:val="auto"/>
    </w:rPr>
  </w:style>
  <w:style w:type="paragraph" w:customStyle="1" w:styleId="AODocTxtL4">
    <w:name w:val="AODocTxtL4"/>
    <w:basedOn w:val="a4"/>
    <w:qFormat/>
    <w:rsid w:val="007B4CFD"/>
    <w:pPr>
      <w:widowControl/>
      <w:spacing w:before="240" w:line="260" w:lineRule="atLeast"/>
    </w:pPr>
    <w:rPr>
      <w:kern w:val="0"/>
      <w:sz w:val="22"/>
      <w:szCs w:val="20"/>
      <w:lang w:val="en-GB" w:eastAsia="en-US"/>
    </w:rPr>
  </w:style>
  <w:style w:type="paragraph" w:customStyle="1" w:styleId="z-10">
    <w:name w:val="z-窗体顶端1"/>
    <w:basedOn w:val="a4"/>
    <w:next w:val="a4"/>
    <w:qFormat/>
    <w:rsid w:val="007B4CFD"/>
    <w:pPr>
      <w:pBdr>
        <w:bottom w:val="single" w:sz="6" w:space="1" w:color="auto"/>
      </w:pBdr>
      <w:jc w:val="center"/>
    </w:pPr>
    <w:rPr>
      <w:rFonts w:ascii="Arial" w:hAnsi="Arial" w:cs="Arial"/>
      <w:vanish/>
      <w:color w:val="000000"/>
      <w:kern w:val="0"/>
      <w:sz w:val="16"/>
      <w:szCs w:val="16"/>
    </w:rPr>
  </w:style>
  <w:style w:type="paragraph" w:customStyle="1" w:styleId="afffffb">
    <w:name w:val="标准"/>
    <w:basedOn w:val="a4"/>
    <w:qFormat/>
    <w:rsid w:val="007B4CFD"/>
    <w:pPr>
      <w:adjustRightInd w:val="0"/>
      <w:spacing w:before="156"/>
      <w:ind w:right="420"/>
      <w:jc w:val="center"/>
      <w:textAlignment w:val="baseline"/>
    </w:pPr>
    <w:rPr>
      <w:rFonts w:ascii="宋体"/>
      <w:b/>
      <w:kern w:val="0"/>
      <w:sz w:val="48"/>
      <w:szCs w:val="30"/>
    </w:rPr>
  </w:style>
  <w:style w:type="paragraph" w:customStyle="1" w:styleId="CM104">
    <w:name w:val="CM104"/>
    <w:basedOn w:val="Default"/>
    <w:next w:val="Default"/>
    <w:qFormat/>
    <w:rsid w:val="007B4CFD"/>
    <w:pPr>
      <w:spacing w:after="1318"/>
    </w:pPr>
    <w:rPr>
      <w:rFonts w:hAnsi="Times New Roman"/>
      <w:color w:val="auto"/>
    </w:rPr>
  </w:style>
  <w:style w:type="paragraph" w:customStyle="1" w:styleId="CM47">
    <w:name w:val="CM47"/>
    <w:basedOn w:val="Default"/>
    <w:next w:val="Default"/>
    <w:qFormat/>
    <w:rsid w:val="007B4CFD"/>
    <w:pPr>
      <w:spacing w:line="440" w:lineRule="atLeast"/>
    </w:pPr>
    <w:rPr>
      <w:rFonts w:hAnsi="Times New Roman"/>
      <w:color w:val="auto"/>
    </w:rPr>
  </w:style>
  <w:style w:type="paragraph" w:customStyle="1" w:styleId="AODocTxtL2">
    <w:name w:val="AODocTxtL2"/>
    <w:basedOn w:val="a4"/>
    <w:qFormat/>
    <w:rsid w:val="007B4CFD"/>
    <w:pPr>
      <w:widowControl/>
      <w:spacing w:before="240" w:line="260" w:lineRule="atLeast"/>
    </w:pPr>
    <w:rPr>
      <w:kern w:val="0"/>
      <w:sz w:val="22"/>
      <w:szCs w:val="20"/>
      <w:lang w:val="en-GB" w:eastAsia="en-US"/>
    </w:rPr>
  </w:style>
  <w:style w:type="paragraph" w:customStyle="1" w:styleId="font14">
    <w:name w:val="font14"/>
    <w:basedOn w:val="a4"/>
    <w:qFormat/>
    <w:rsid w:val="007B4CFD"/>
    <w:pPr>
      <w:widowControl/>
      <w:spacing w:before="100" w:beforeAutospacing="1" w:after="100" w:afterAutospacing="1"/>
      <w:jc w:val="left"/>
    </w:pPr>
    <w:rPr>
      <w:rFonts w:ascii="宋体" w:hAnsi="宋体" w:hint="eastAsia"/>
      <w:b/>
      <w:bCs/>
      <w:kern w:val="0"/>
      <w:sz w:val="24"/>
    </w:rPr>
  </w:style>
  <w:style w:type="paragraph" w:customStyle="1" w:styleId="CM141">
    <w:name w:val="CM141"/>
    <w:basedOn w:val="Default"/>
    <w:next w:val="Default"/>
    <w:qFormat/>
    <w:rsid w:val="007B4CFD"/>
    <w:pPr>
      <w:spacing w:line="468" w:lineRule="atLeast"/>
    </w:pPr>
    <w:rPr>
      <w:rFonts w:ascii="黑体" w:eastAsia="黑体" w:hAnsi="Times New Roman" w:cs="Times New Roman"/>
      <w:color w:val="auto"/>
    </w:rPr>
  </w:style>
  <w:style w:type="paragraph" w:customStyle="1" w:styleId="CM19">
    <w:name w:val="CM19"/>
    <w:basedOn w:val="Default"/>
    <w:next w:val="Default"/>
    <w:qFormat/>
    <w:rsid w:val="007B4CFD"/>
    <w:pPr>
      <w:spacing w:line="398" w:lineRule="atLeast"/>
    </w:pPr>
    <w:rPr>
      <w:rFonts w:hAnsi="Times New Roman"/>
      <w:color w:val="auto"/>
    </w:rPr>
  </w:style>
  <w:style w:type="paragraph" w:customStyle="1" w:styleId="CM35">
    <w:name w:val="CM35"/>
    <w:basedOn w:val="Default"/>
    <w:next w:val="Default"/>
    <w:qFormat/>
    <w:rsid w:val="007B4CFD"/>
    <w:pPr>
      <w:spacing w:line="400" w:lineRule="atLeast"/>
    </w:pPr>
    <w:rPr>
      <w:rFonts w:hAnsi="Times New Roman"/>
      <w:color w:val="auto"/>
    </w:rPr>
  </w:style>
  <w:style w:type="paragraph" w:customStyle="1" w:styleId="CM133">
    <w:name w:val="CM133"/>
    <w:basedOn w:val="a4"/>
    <w:next w:val="a4"/>
    <w:qFormat/>
    <w:rsid w:val="007B4CFD"/>
    <w:pPr>
      <w:autoSpaceDE w:val="0"/>
      <w:autoSpaceDN w:val="0"/>
      <w:adjustRightInd w:val="0"/>
      <w:spacing w:line="468" w:lineRule="atLeast"/>
      <w:jc w:val="left"/>
    </w:pPr>
    <w:rPr>
      <w:rFonts w:ascii="黑体" w:eastAsia="黑体"/>
      <w:kern w:val="0"/>
      <w:sz w:val="24"/>
    </w:rPr>
  </w:style>
  <w:style w:type="paragraph" w:customStyle="1" w:styleId="CM148">
    <w:name w:val="CM148"/>
    <w:basedOn w:val="Default"/>
    <w:next w:val="Default"/>
    <w:qFormat/>
    <w:rsid w:val="007B4CFD"/>
    <w:pPr>
      <w:spacing w:line="408" w:lineRule="atLeast"/>
    </w:pPr>
    <w:rPr>
      <w:rFonts w:ascii="黑体" w:eastAsia="黑体" w:hAnsi="Times New Roman" w:cs="Times New Roman"/>
      <w:color w:val="auto"/>
    </w:rPr>
  </w:style>
  <w:style w:type="paragraph" w:customStyle="1" w:styleId="AOAltHead3">
    <w:name w:val="AOAltHead3"/>
    <w:basedOn w:val="AOHead3"/>
    <w:next w:val="AODocTxtL1"/>
    <w:qFormat/>
    <w:rsid w:val="007B4CFD"/>
    <w:pPr>
      <w:snapToGrid/>
      <w:spacing w:before="240" w:line="400" w:lineRule="exact"/>
      <w:ind w:leftChars="0" w:left="720" w:hanging="720"/>
    </w:pPr>
    <w:rPr>
      <w:color w:val="auto"/>
    </w:rPr>
  </w:style>
  <w:style w:type="paragraph" w:customStyle="1" w:styleId="AOHead3">
    <w:name w:val="AOHead3"/>
    <w:basedOn w:val="a4"/>
    <w:next w:val="a4"/>
    <w:qFormat/>
    <w:rsid w:val="007B4CFD"/>
    <w:pPr>
      <w:widowControl/>
      <w:snapToGrid w:val="0"/>
      <w:spacing w:line="360" w:lineRule="auto"/>
      <w:ind w:leftChars="600" w:left="1260"/>
      <w:outlineLvl w:val="2"/>
    </w:pPr>
    <w:rPr>
      <w:rFonts w:ascii="宋体" w:hAnsi="宋体"/>
      <w:color w:val="0000FF"/>
      <w:kern w:val="0"/>
      <w:sz w:val="24"/>
      <w:szCs w:val="20"/>
    </w:rPr>
  </w:style>
  <w:style w:type="paragraph" w:customStyle="1" w:styleId="AODocTxtL1">
    <w:name w:val="AODocTxtL1"/>
    <w:basedOn w:val="a4"/>
    <w:qFormat/>
    <w:rsid w:val="007B4CFD"/>
    <w:pPr>
      <w:widowControl/>
      <w:spacing w:before="240" w:line="360" w:lineRule="exact"/>
      <w:ind w:leftChars="400" w:left="840"/>
    </w:pPr>
    <w:rPr>
      <w:rFonts w:ascii="宋体" w:hAnsi="宋体"/>
      <w:bCs/>
      <w:color w:val="FF0000"/>
      <w:kern w:val="28"/>
      <w:sz w:val="24"/>
      <w:szCs w:val="20"/>
    </w:rPr>
  </w:style>
  <w:style w:type="paragraph" w:customStyle="1" w:styleId="afffffc">
    <w:name w:val="菲页(卷)"/>
    <w:basedOn w:val="1"/>
    <w:next w:val="1f6"/>
    <w:qFormat/>
    <w:rsid w:val="007B4CFD"/>
    <w:pPr>
      <w:keepLines w:val="0"/>
      <w:widowControl/>
      <w:tabs>
        <w:tab w:val="left" w:pos="432"/>
      </w:tabs>
      <w:spacing w:before="0" w:after="0"/>
      <w:ind w:leftChars="0" w:left="432" w:rightChars="0" w:right="0" w:hanging="432"/>
      <w:outlineLvl w:val="1"/>
    </w:pPr>
    <w:rPr>
      <w:rFonts w:ascii="黑体"/>
      <w:bCs w:val="0"/>
      <w:kern w:val="0"/>
      <w:sz w:val="52"/>
      <w:szCs w:val="20"/>
    </w:rPr>
  </w:style>
  <w:style w:type="paragraph" w:customStyle="1" w:styleId="CM50">
    <w:name w:val="CM50"/>
    <w:basedOn w:val="Default"/>
    <w:next w:val="Default"/>
    <w:qFormat/>
    <w:rsid w:val="007B4CFD"/>
    <w:pPr>
      <w:spacing w:line="1020" w:lineRule="atLeast"/>
    </w:pPr>
    <w:rPr>
      <w:rFonts w:hAnsi="Times New Roman"/>
      <w:color w:val="auto"/>
    </w:rPr>
  </w:style>
  <w:style w:type="paragraph" w:customStyle="1" w:styleId="CM145">
    <w:name w:val="CM145"/>
    <w:basedOn w:val="Default"/>
    <w:next w:val="Default"/>
    <w:qFormat/>
    <w:rsid w:val="007B4CFD"/>
    <w:pPr>
      <w:spacing w:line="408" w:lineRule="atLeast"/>
    </w:pPr>
    <w:rPr>
      <w:rFonts w:ascii="黑体" w:eastAsia="黑体" w:hAnsi="Times New Roman" w:cs="Times New Roman"/>
      <w:color w:val="auto"/>
    </w:rPr>
  </w:style>
  <w:style w:type="paragraph" w:customStyle="1" w:styleId="115">
    <w:name w:val="正文11"/>
    <w:basedOn w:val="a4"/>
    <w:qFormat/>
    <w:rsid w:val="007B4CFD"/>
    <w:pPr>
      <w:tabs>
        <w:tab w:val="left" w:pos="360"/>
      </w:tabs>
      <w:adjustRightInd w:val="0"/>
      <w:spacing w:line="400" w:lineRule="atLeast"/>
      <w:ind w:firstLine="454"/>
      <w:textAlignment w:val="baseline"/>
      <w:outlineLvl w:val="0"/>
    </w:pPr>
    <w:rPr>
      <w:rFonts w:ascii="宋体" w:hAnsi="宋体"/>
      <w:color w:val="000000"/>
      <w:kern w:val="0"/>
      <w:szCs w:val="20"/>
    </w:rPr>
  </w:style>
  <w:style w:type="paragraph" w:customStyle="1" w:styleId="Char20">
    <w:name w:val="Char2"/>
    <w:basedOn w:val="a4"/>
    <w:qFormat/>
    <w:rsid w:val="007B4CFD"/>
  </w:style>
  <w:style w:type="paragraph" w:customStyle="1" w:styleId="CM56">
    <w:name w:val="CM56"/>
    <w:basedOn w:val="Default"/>
    <w:next w:val="Default"/>
    <w:qFormat/>
    <w:rsid w:val="007B4CFD"/>
    <w:rPr>
      <w:rFonts w:hAnsi="Times New Roman"/>
      <w:color w:val="auto"/>
    </w:rPr>
  </w:style>
  <w:style w:type="paragraph" w:customStyle="1" w:styleId="CM162">
    <w:name w:val="CM162"/>
    <w:basedOn w:val="Default"/>
    <w:next w:val="Default"/>
    <w:qFormat/>
    <w:rsid w:val="007B4CFD"/>
    <w:pPr>
      <w:spacing w:after="93"/>
    </w:pPr>
    <w:rPr>
      <w:rFonts w:ascii="黑体" w:eastAsia="黑体" w:hAnsi="Times New Roman" w:cs="Times New Roman"/>
      <w:color w:val="auto"/>
    </w:rPr>
  </w:style>
  <w:style w:type="paragraph" w:customStyle="1" w:styleId="CM75">
    <w:name w:val="CM75"/>
    <w:basedOn w:val="Default"/>
    <w:next w:val="Default"/>
    <w:qFormat/>
    <w:rsid w:val="007B4CFD"/>
    <w:pPr>
      <w:spacing w:line="408" w:lineRule="atLeast"/>
    </w:pPr>
    <w:rPr>
      <w:rFonts w:ascii="黑体" w:eastAsia="黑体" w:hAnsi="Times New Roman" w:cs="Times New Roman"/>
      <w:color w:val="auto"/>
    </w:rPr>
  </w:style>
  <w:style w:type="paragraph" w:customStyle="1" w:styleId="CM77">
    <w:name w:val="CM77"/>
    <w:basedOn w:val="Default"/>
    <w:next w:val="Default"/>
    <w:qFormat/>
    <w:rsid w:val="007B4CFD"/>
    <w:pPr>
      <w:spacing w:line="400" w:lineRule="atLeast"/>
    </w:pPr>
    <w:rPr>
      <w:rFonts w:hAnsi="Times New Roman"/>
      <w:color w:val="auto"/>
    </w:rPr>
  </w:style>
  <w:style w:type="paragraph" w:customStyle="1" w:styleId="TableofContents">
    <w:name w:val="Table of Contents"/>
    <w:basedOn w:val="aff3"/>
    <w:qFormat/>
    <w:rsid w:val="007B4CFD"/>
    <w:pPr>
      <w:spacing w:before="240" w:after="480"/>
      <w:outlineLvl w:val="0"/>
    </w:pPr>
    <w:rPr>
      <w:rFonts w:ascii="B Frutiger Bold" w:hAnsi="B Frutiger Bold"/>
      <w:sz w:val="24"/>
      <w:szCs w:val="20"/>
      <w:lang w:val="en-AU"/>
    </w:rPr>
  </w:style>
  <w:style w:type="paragraph" w:customStyle="1" w:styleId="78156">
    <w:name w:val="样式 黑体 段前: 7.8 磅 段后: 15.6 磅"/>
    <w:basedOn w:val="a4"/>
    <w:qFormat/>
    <w:rsid w:val="007B4CFD"/>
    <w:rPr>
      <w:rFonts w:ascii="黑体" w:eastAsia="黑体" w:cs="宋体"/>
      <w:szCs w:val="20"/>
    </w:rPr>
  </w:style>
  <w:style w:type="paragraph" w:customStyle="1" w:styleId="CM138">
    <w:name w:val="CM138"/>
    <w:basedOn w:val="Default"/>
    <w:next w:val="Default"/>
    <w:qFormat/>
    <w:rsid w:val="007B4CFD"/>
    <w:pPr>
      <w:spacing w:line="411" w:lineRule="atLeast"/>
    </w:pPr>
    <w:rPr>
      <w:rFonts w:ascii="黑体" w:eastAsia="黑体" w:hAnsi="Times New Roman" w:cs="Times New Roman"/>
      <w:color w:val="auto"/>
    </w:rPr>
  </w:style>
  <w:style w:type="paragraph" w:customStyle="1" w:styleId="CharCharCharCharCharCharCharCharCharChar10">
    <w:name w:val="Char Char Char Char Char Char Char Char Char Char1"/>
    <w:basedOn w:val="afa"/>
    <w:qFormat/>
    <w:rsid w:val="007B4CFD"/>
    <w:pPr>
      <w:adjustRightInd w:val="0"/>
      <w:spacing w:line="312" w:lineRule="atLeast"/>
      <w:textAlignment w:val="baseline"/>
    </w:pPr>
    <w:rPr>
      <w:rFonts w:ascii="Tahoma" w:eastAsia="楷体_GB2312" w:hAnsi="Tahoma"/>
      <w:kern w:val="0"/>
      <w:sz w:val="24"/>
      <w:shd w:val="clear" w:color="auto" w:fill="000080"/>
    </w:rPr>
  </w:style>
  <w:style w:type="paragraph" w:customStyle="1" w:styleId="5-1">
    <w:name w:val="样式5-1"/>
    <w:qFormat/>
    <w:rsid w:val="007B4CFD"/>
    <w:pPr>
      <w:spacing w:line="320" w:lineRule="exact"/>
    </w:pPr>
    <w:rPr>
      <w:rFonts w:ascii="宋体" w:eastAsia="宋体" w:hAnsi="Times New Roman" w:cs="Times New Roman"/>
      <w:kern w:val="0"/>
      <w:sz w:val="24"/>
      <w:szCs w:val="20"/>
    </w:rPr>
  </w:style>
  <w:style w:type="paragraph" w:customStyle="1" w:styleId="p17">
    <w:name w:val="p17"/>
    <w:basedOn w:val="a4"/>
    <w:qFormat/>
    <w:rsid w:val="007B4CFD"/>
    <w:pPr>
      <w:widowControl/>
      <w:snapToGrid w:val="0"/>
      <w:spacing w:line="360" w:lineRule="auto"/>
      <w:ind w:left="-420" w:firstLine="420"/>
    </w:pPr>
    <w:rPr>
      <w:rFonts w:ascii="Arial" w:hAnsi="Arial" w:cs="Arial"/>
      <w:b/>
      <w:bCs/>
      <w:kern w:val="0"/>
      <w:sz w:val="24"/>
    </w:rPr>
  </w:style>
  <w:style w:type="paragraph" w:customStyle="1" w:styleId="AOHead2">
    <w:name w:val="AOHead2"/>
    <w:basedOn w:val="a4"/>
    <w:next w:val="AODocTxtL1"/>
    <w:qFormat/>
    <w:rsid w:val="007B4CFD"/>
    <w:pPr>
      <w:keepNext/>
      <w:widowControl/>
      <w:spacing w:before="300" w:after="100" w:afterAutospacing="1" w:line="400" w:lineRule="exact"/>
      <w:outlineLvl w:val="1"/>
    </w:pPr>
    <w:rPr>
      <w:rFonts w:ascii="黑体" w:eastAsia="黑体" w:hAnsi="宋体"/>
      <w:b/>
      <w:bCs/>
      <w:color w:val="0000FF"/>
      <w:kern w:val="28"/>
      <w:sz w:val="28"/>
      <w:szCs w:val="20"/>
      <w:lang w:val="en-GB"/>
    </w:rPr>
  </w:style>
  <w:style w:type="paragraph" w:customStyle="1" w:styleId="xl55">
    <w:name w:val="xl55"/>
    <w:basedOn w:val="a4"/>
    <w:qFormat/>
    <w:rsid w:val="007B4CFD"/>
    <w:pPr>
      <w:widowControl/>
      <w:pBdr>
        <w:top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M57">
    <w:name w:val="CM57"/>
    <w:basedOn w:val="Default"/>
    <w:next w:val="Default"/>
    <w:qFormat/>
    <w:rsid w:val="007B4CFD"/>
    <w:pPr>
      <w:spacing w:line="400" w:lineRule="atLeast"/>
    </w:pPr>
    <w:rPr>
      <w:rFonts w:hAnsi="Times New Roman"/>
      <w:color w:val="auto"/>
    </w:rPr>
  </w:style>
  <w:style w:type="paragraph" w:customStyle="1" w:styleId="afffffd">
    <w:name w:val="正文首缩"/>
    <w:basedOn w:val="a4"/>
    <w:next w:val="4"/>
    <w:qFormat/>
    <w:rsid w:val="007B4CFD"/>
    <w:pPr>
      <w:tabs>
        <w:tab w:val="left" w:pos="0"/>
      </w:tabs>
      <w:adjustRightInd w:val="0"/>
      <w:spacing w:line="324" w:lineRule="auto"/>
      <w:ind w:firstLine="425"/>
      <w:textAlignment w:val="baseline"/>
    </w:pPr>
    <w:rPr>
      <w:kern w:val="0"/>
      <w:sz w:val="28"/>
      <w:szCs w:val="20"/>
    </w:rPr>
  </w:style>
  <w:style w:type="paragraph" w:customStyle="1" w:styleId="AONormal">
    <w:name w:val="AONormal"/>
    <w:qFormat/>
    <w:rsid w:val="007B4CFD"/>
    <w:pPr>
      <w:spacing w:line="260" w:lineRule="atLeast"/>
      <w:jc w:val="both"/>
    </w:pPr>
    <w:rPr>
      <w:rFonts w:ascii="Times New Roman" w:eastAsia="宋体" w:hAnsi="Times New Roman" w:cs="Times New Roman"/>
      <w:kern w:val="0"/>
      <w:sz w:val="22"/>
      <w:szCs w:val="20"/>
      <w:lang w:val="en-GB" w:eastAsia="en-US"/>
    </w:rPr>
  </w:style>
  <w:style w:type="paragraph" w:customStyle="1" w:styleId="CM18">
    <w:name w:val="CM18"/>
    <w:basedOn w:val="Default"/>
    <w:next w:val="Default"/>
    <w:qFormat/>
    <w:rsid w:val="007B4CFD"/>
    <w:pPr>
      <w:spacing w:line="313" w:lineRule="atLeast"/>
    </w:pPr>
    <w:rPr>
      <w:rFonts w:hAnsi="Times New Roman"/>
      <w:color w:val="auto"/>
    </w:rPr>
  </w:style>
  <w:style w:type="paragraph" w:customStyle="1" w:styleId="116">
    <w:name w:val="标题 11"/>
    <w:basedOn w:val="1f6"/>
    <w:next w:val="1f6"/>
    <w:qFormat/>
    <w:rsid w:val="007B4CFD"/>
  </w:style>
  <w:style w:type="paragraph" w:customStyle="1" w:styleId="CM167">
    <w:name w:val="CM167"/>
    <w:basedOn w:val="a4"/>
    <w:next w:val="a4"/>
    <w:qFormat/>
    <w:rsid w:val="007B4CFD"/>
    <w:pPr>
      <w:autoSpaceDE w:val="0"/>
      <w:autoSpaceDN w:val="0"/>
      <w:adjustRightInd w:val="0"/>
      <w:spacing w:after="220"/>
      <w:jc w:val="left"/>
    </w:pPr>
    <w:rPr>
      <w:rFonts w:ascii="黑体" w:eastAsia="黑体"/>
      <w:kern w:val="0"/>
      <w:sz w:val="24"/>
    </w:rPr>
  </w:style>
  <w:style w:type="paragraph" w:customStyle="1" w:styleId="afffffe">
    <w:name w:val="正文一级"/>
    <w:basedOn w:val="a4"/>
    <w:qFormat/>
    <w:rsid w:val="007B4CFD"/>
    <w:pPr>
      <w:widowControl/>
      <w:autoSpaceDE w:val="0"/>
      <w:autoSpaceDN w:val="0"/>
      <w:adjustRightInd w:val="0"/>
      <w:spacing w:beforeLines="50" w:after="120" w:line="360" w:lineRule="auto"/>
      <w:ind w:left="567" w:right="-11"/>
    </w:pPr>
    <w:rPr>
      <w:rFonts w:ascii="宋体" w:hAnsi="CG Times"/>
      <w:kern w:val="0"/>
      <w:sz w:val="24"/>
      <w:szCs w:val="20"/>
    </w:rPr>
  </w:style>
  <w:style w:type="paragraph" w:customStyle="1" w:styleId="210">
    <w:name w:val="标题2.1"/>
    <w:basedOn w:val="a4"/>
    <w:qFormat/>
    <w:rsid w:val="007B4CFD"/>
    <w:pPr>
      <w:tabs>
        <w:tab w:val="left" w:pos="420"/>
      </w:tabs>
      <w:ind w:left="420" w:hanging="420"/>
      <w:jc w:val="center"/>
    </w:pPr>
    <w:rPr>
      <w:rFonts w:ascii="黑体" w:eastAsia="黑体"/>
    </w:rPr>
  </w:style>
  <w:style w:type="paragraph" w:customStyle="1" w:styleId="CM40">
    <w:name w:val="CM40"/>
    <w:basedOn w:val="a4"/>
    <w:next w:val="a4"/>
    <w:qFormat/>
    <w:rsid w:val="007B4CFD"/>
    <w:pPr>
      <w:autoSpaceDE w:val="0"/>
      <w:autoSpaceDN w:val="0"/>
      <w:adjustRightInd w:val="0"/>
      <w:spacing w:line="468" w:lineRule="atLeast"/>
      <w:jc w:val="left"/>
    </w:pPr>
    <w:rPr>
      <w:rFonts w:ascii="黑体" w:eastAsia="黑体"/>
      <w:kern w:val="0"/>
      <w:sz w:val="24"/>
    </w:rPr>
  </w:style>
  <w:style w:type="paragraph" w:customStyle="1" w:styleId="p20">
    <w:name w:val="p20"/>
    <w:basedOn w:val="a4"/>
    <w:qFormat/>
    <w:rsid w:val="007B4CFD"/>
    <w:pPr>
      <w:widowControl/>
      <w:spacing w:line="360" w:lineRule="auto"/>
      <w:ind w:firstLine="420"/>
    </w:pPr>
    <w:rPr>
      <w:rFonts w:ascii="Arial" w:hAnsi="Arial" w:cs="Arial"/>
      <w:kern w:val="0"/>
      <w:sz w:val="24"/>
    </w:rPr>
  </w:style>
  <w:style w:type="paragraph" w:customStyle="1" w:styleId="ParaCharCharCharCharCharCharCharCharCharCharCharCharChar">
    <w:name w:val="默认段落字体 Para Char Char Char Char Char Char Char Char Char Char Char Char Char"/>
    <w:basedOn w:val="a4"/>
    <w:qFormat/>
    <w:rsid w:val="007B4CFD"/>
  </w:style>
  <w:style w:type="paragraph" w:customStyle="1" w:styleId="affffff">
    <w:name w:val="标号"/>
    <w:basedOn w:val="a4"/>
    <w:qFormat/>
    <w:rsid w:val="007B4CFD"/>
    <w:pPr>
      <w:autoSpaceDE w:val="0"/>
      <w:autoSpaceDN w:val="0"/>
      <w:adjustRightInd w:val="0"/>
      <w:ind w:left="10846" w:hangingChars="3386" w:hanging="10846"/>
      <w:jc w:val="center"/>
      <w:textAlignment w:val="bottom"/>
      <w:outlineLvl w:val="0"/>
    </w:pPr>
    <w:rPr>
      <w:rFonts w:ascii="宋体" w:hAnsi="宋体"/>
      <w:b/>
      <w:bCs/>
      <w:sz w:val="32"/>
      <w:szCs w:val="32"/>
    </w:rPr>
  </w:style>
  <w:style w:type="paragraph" w:customStyle="1" w:styleId="s19qjli960sb120sa120sl36">
    <w:name w:val="s19qjli960sb120sa120sl36"/>
    <w:qFormat/>
    <w:rsid w:val="007B4CFD"/>
    <w:pPr>
      <w:widowControl w:val="0"/>
      <w:autoSpaceDE w:val="0"/>
      <w:autoSpaceDN w:val="0"/>
      <w:adjustRightInd w:val="0"/>
    </w:pPr>
    <w:rPr>
      <w:rFonts w:ascii="仿宋体" w:eastAsia="仿宋体" w:hAnsi="Times New Roman" w:cs="Times New Roman"/>
      <w:kern w:val="0"/>
      <w:sz w:val="20"/>
      <w:szCs w:val="20"/>
    </w:rPr>
  </w:style>
  <w:style w:type="paragraph" w:customStyle="1" w:styleId="CM49">
    <w:name w:val="CM49"/>
    <w:basedOn w:val="Default"/>
    <w:next w:val="Default"/>
    <w:qFormat/>
    <w:rsid w:val="007B4CFD"/>
    <w:pPr>
      <w:spacing w:line="440" w:lineRule="atLeast"/>
    </w:pPr>
    <w:rPr>
      <w:rFonts w:hAnsi="Times New Roman"/>
      <w:color w:val="auto"/>
    </w:rPr>
  </w:style>
  <w:style w:type="paragraph" w:customStyle="1" w:styleId="CM69">
    <w:name w:val="CM69"/>
    <w:basedOn w:val="Default"/>
    <w:next w:val="Default"/>
    <w:qFormat/>
    <w:rsid w:val="007B4CFD"/>
    <w:pPr>
      <w:spacing w:line="400" w:lineRule="atLeast"/>
    </w:pPr>
    <w:rPr>
      <w:rFonts w:hAnsi="Times New Roman"/>
      <w:color w:val="auto"/>
    </w:rPr>
  </w:style>
  <w:style w:type="paragraph" w:customStyle="1" w:styleId="CM9">
    <w:name w:val="CM9"/>
    <w:basedOn w:val="a4"/>
    <w:next w:val="a4"/>
    <w:qFormat/>
    <w:rsid w:val="007B4CFD"/>
    <w:pPr>
      <w:autoSpaceDE w:val="0"/>
      <w:autoSpaceDN w:val="0"/>
      <w:adjustRightInd w:val="0"/>
      <w:spacing w:line="468" w:lineRule="atLeast"/>
      <w:jc w:val="left"/>
    </w:pPr>
    <w:rPr>
      <w:rFonts w:ascii="黑体" w:eastAsia="黑体"/>
      <w:kern w:val="0"/>
      <w:sz w:val="24"/>
    </w:rPr>
  </w:style>
  <w:style w:type="paragraph" w:customStyle="1" w:styleId="font12">
    <w:name w:val="font12"/>
    <w:basedOn w:val="a4"/>
    <w:qFormat/>
    <w:rsid w:val="007B4CFD"/>
    <w:pPr>
      <w:widowControl/>
      <w:spacing w:before="100" w:beforeAutospacing="1" w:after="100" w:afterAutospacing="1"/>
      <w:jc w:val="left"/>
    </w:pPr>
    <w:rPr>
      <w:rFonts w:ascii="宋体" w:hAnsi="宋体" w:hint="eastAsia"/>
      <w:kern w:val="0"/>
      <w:sz w:val="22"/>
      <w:szCs w:val="22"/>
      <w:u w:val="single"/>
    </w:rPr>
  </w:style>
  <w:style w:type="paragraph" w:customStyle="1" w:styleId="CM31">
    <w:name w:val="CM31"/>
    <w:basedOn w:val="Default"/>
    <w:next w:val="Default"/>
    <w:qFormat/>
    <w:rsid w:val="007B4CFD"/>
    <w:pPr>
      <w:spacing w:line="400" w:lineRule="atLeast"/>
    </w:pPr>
    <w:rPr>
      <w:rFonts w:hAnsi="Times New Roman"/>
      <w:color w:val="auto"/>
    </w:rPr>
  </w:style>
  <w:style w:type="paragraph" w:customStyle="1" w:styleId="CharCharCharCharCharCharCharCharCharCharCharCharCharCharCharChar">
    <w:name w:val="Char Char Char Char Char Char Char Char Char Char Char Char Char Char Char Char"/>
    <w:basedOn w:val="a4"/>
    <w:qFormat/>
    <w:rsid w:val="007B4CFD"/>
    <w:rPr>
      <w:rFonts w:ascii="Tahoma" w:eastAsia="FangSong_GB2312" w:hAnsi="Tahoma"/>
      <w:b/>
      <w:sz w:val="24"/>
      <w:szCs w:val="20"/>
    </w:rPr>
  </w:style>
  <w:style w:type="paragraph" w:customStyle="1" w:styleId="CM36">
    <w:name w:val="CM36"/>
    <w:basedOn w:val="Default"/>
    <w:next w:val="Default"/>
    <w:qFormat/>
    <w:rsid w:val="007B4CFD"/>
    <w:pPr>
      <w:spacing w:line="400" w:lineRule="atLeast"/>
    </w:pPr>
    <w:rPr>
      <w:rFonts w:hAnsi="Times New Roman"/>
      <w:color w:val="auto"/>
    </w:rPr>
  </w:style>
  <w:style w:type="paragraph" w:customStyle="1" w:styleId="CM20">
    <w:name w:val="CM20"/>
    <w:basedOn w:val="Default"/>
    <w:next w:val="Default"/>
    <w:qFormat/>
    <w:rsid w:val="007B4CFD"/>
    <w:pPr>
      <w:spacing w:line="400" w:lineRule="atLeast"/>
    </w:pPr>
    <w:rPr>
      <w:rFonts w:hAnsi="Times New Roman"/>
      <w:color w:val="auto"/>
    </w:rPr>
  </w:style>
  <w:style w:type="paragraph" w:customStyle="1" w:styleId="2f4">
    <w:name w:val="封面2"/>
    <w:basedOn w:val="a4"/>
    <w:qFormat/>
    <w:rsid w:val="007B4CFD"/>
    <w:pPr>
      <w:adjustRightInd w:val="0"/>
      <w:spacing w:line="400" w:lineRule="exact"/>
      <w:ind w:firstLineChars="200" w:firstLine="480"/>
      <w:textAlignment w:val="baseline"/>
    </w:pPr>
    <w:rPr>
      <w:kern w:val="0"/>
      <w:sz w:val="32"/>
      <w:szCs w:val="34"/>
    </w:rPr>
  </w:style>
  <w:style w:type="paragraph" w:customStyle="1" w:styleId="CM93">
    <w:name w:val="CM93"/>
    <w:basedOn w:val="Default"/>
    <w:next w:val="Default"/>
    <w:qFormat/>
    <w:rsid w:val="007B4CFD"/>
    <w:pPr>
      <w:spacing w:after="628"/>
    </w:pPr>
    <w:rPr>
      <w:rFonts w:hAnsi="Times New Roman"/>
      <w:color w:val="auto"/>
    </w:rPr>
  </w:style>
  <w:style w:type="paragraph" w:customStyle="1" w:styleId="CM106">
    <w:name w:val="CM106"/>
    <w:basedOn w:val="Default"/>
    <w:next w:val="Default"/>
    <w:qFormat/>
    <w:rsid w:val="007B4CFD"/>
    <w:pPr>
      <w:spacing w:line="468" w:lineRule="atLeast"/>
    </w:pPr>
    <w:rPr>
      <w:rFonts w:ascii="黑体" w:eastAsia="黑体" w:hAnsi="Times New Roman" w:cs="Times New Roman"/>
      <w:color w:val="auto"/>
    </w:rPr>
  </w:style>
  <w:style w:type="paragraph" w:customStyle="1" w:styleId="CM54">
    <w:name w:val="CM54"/>
    <w:basedOn w:val="Default"/>
    <w:next w:val="Default"/>
    <w:qFormat/>
    <w:rsid w:val="007B4CFD"/>
    <w:pPr>
      <w:spacing w:line="398" w:lineRule="atLeast"/>
    </w:pPr>
    <w:rPr>
      <w:rFonts w:hAnsi="Times New Roman"/>
      <w:color w:val="auto"/>
    </w:rPr>
  </w:style>
  <w:style w:type="paragraph" w:customStyle="1" w:styleId="1f8">
    <w:name w:val="表内文1"/>
    <w:basedOn w:val="a4"/>
    <w:qFormat/>
    <w:rsid w:val="007B4CFD"/>
    <w:pPr>
      <w:tabs>
        <w:tab w:val="left" w:pos="360"/>
      </w:tabs>
      <w:autoSpaceDE w:val="0"/>
      <w:autoSpaceDN w:val="0"/>
      <w:adjustRightInd w:val="0"/>
      <w:snapToGrid w:val="0"/>
      <w:ind w:right="420" w:firstLineChars="1000" w:firstLine="1000"/>
      <w:jc w:val="center"/>
      <w:textAlignment w:val="bottom"/>
    </w:pPr>
    <w:rPr>
      <w:rFonts w:ascii="宋体"/>
      <w:kern w:val="0"/>
      <w:sz w:val="30"/>
      <w:szCs w:val="30"/>
    </w:rPr>
  </w:style>
  <w:style w:type="paragraph" w:customStyle="1" w:styleId="CM38">
    <w:name w:val="CM38"/>
    <w:basedOn w:val="Default"/>
    <w:next w:val="Default"/>
    <w:qFormat/>
    <w:rsid w:val="007B4CFD"/>
    <w:pPr>
      <w:spacing w:line="468" w:lineRule="atLeast"/>
    </w:pPr>
    <w:rPr>
      <w:rFonts w:ascii="黑体" w:eastAsia="黑体" w:hAnsi="Times New Roman" w:cs="Times New Roman"/>
      <w:color w:val="auto"/>
    </w:rPr>
  </w:style>
  <w:style w:type="paragraph" w:customStyle="1" w:styleId="156156130">
    <w:name w:val="样式 黑体 段前: 15.6 磅 段后: 15.6 磅 行距: 固定值 13 磅"/>
    <w:basedOn w:val="a4"/>
    <w:qFormat/>
    <w:rsid w:val="007B4CFD"/>
    <w:pPr>
      <w:spacing w:line="260" w:lineRule="exact"/>
    </w:pPr>
    <w:rPr>
      <w:rFonts w:ascii="黑体" w:eastAsia="黑体" w:cs="宋体"/>
      <w:szCs w:val="20"/>
    </w:rPr>
  </w:style>
  <w:style w:type="paragraph" w:customStyle="1" w:styleId="CM23">
    <w:name w:val="CM23"/>
    <w:basedOn w:val="Default"/>
    <w:next w:val="Default"/>
    <w:qFormat/>
    <w:rsid w:val="007B4CFD"/>
    <w:pPr>
      <w:spacing w:line="398" w:lineRule="atLeast"/>
    </w:pPr>
    <w:rPr>
      <w:rFonts w:hAnsi="Times New Roman"/>
      <w:color w:val="auto"/>
    </w:rPr>
  </w:style>
  <w:style w:type="paragraph" w:customStyle="1" w:styleId="CM149">
    <w:name w:val="CM149"/>
    <w:basedOn w:val="Default"/>
    <w:next w:val="Default"/>
    <w:qFormat/>
    <w:rsid w:val="007B4CFD"/>
    <w:pPr>
      <w:spacing w:line="468" w:lineRule="atLeast"/>
    </w:pPr>
    <w:rPr>
      <w:rFonts w:ascii="黑体" w:eastAsia="黑体" w:hAnsi="Times New Roman" w:cs="Times New Roman"/>
      <w:color w:val="auto"/>
    </w:rPr>
  </w:style>
  <w:style w:type="paragraph" w:customStyle="1" w:styleId="affffff0">
    <w:name w:val="目录"/>
    <w:basedOn w:val="a4"/>
    <w:qFormat/>
    <w:rsid w:val="007B4CFD"/>
    <w:pPr>
      <w:widowControl/>
      <w:spacing w:line="345" w:lineRule="atLeast"/>
      <w:jc w:val="center"/>
    </w:pPr>
    <w:rPr>
      <w:rFonts w:ascii="宋体" w:hAnsi="宋体" w:cs="宋体"/>
      <w:b/>
      <w:color w:val="000000"/>
      <w:kern w:val="0"/>
      <w:sz w:val="36"/>
      <w:szCs w:val="20"/>
    </w:rPr>
  </w:style>
  <w:style w:type="paragraph" w:customStyle="1" w:styleId="CharCharCharChar10">
    <w:name w:val="Char Char Char Char1"/>
    <w:basedOn w:val="a4"/>
    <w:qFormat/>
    <w:rsid w:val="007B4CFD"/>
    <w:pPr>
      <w:widowControl/>
      <w:spacing w:after="160" w:line="240" w:lineRule="exact"/>
      <w:jc w:val="left"/>
    </w:pPr>
    <w:rPr>
      <w:rFonts w:ascii="Verdana" w:eastAsia="FangSong_GB2312" w:hAnsi="Verdana"/>
      <w:kern w:val="0"/>
      <w:sz w:val="24"/>
      <w:szCs w:val="20"/>
      <w:lang w:eastAsia="en-US"/>
    </w:rPr>
  </w:style>
  <w:style w:type="paragraph" w:customStyle="1" w:styleId="CharCharCharCharCharChar0">
    <w:name w:val="Char Char Char Char Char Char"/>
    <w:basedOn w:val="a4"/>
    <w:qFormat/>
    <w:rsid w:val="007B4CFD"/>
  </w:style>
  <w:style w:type="paragraph" w:customStyle="1" w:styleId="xl23">
    <w:name w:val="xl23"/>
    <w:basedOn w:val="a4"/>
    <w:qFormat/>
    <w:rsid w:val="007B4C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CM25">
    <w:name w:val="CM25"/>
    <w:basedOn w:val="Default"/>
    <w:next w:val="Default"/>
    <w:qFormat/>
    <w:rsid w:val="007B4CFD"/>
    <w:pPr>
      <w:spacing w:line="440" w:lineRule="atLeast"/>
    </w:pPr>
    <w:rPr>
      <w:rFonts w:hAnsi="Times New Roman"/>
      <w:color w:val="auto"/>
    </w:rPr>
  </w:style>
  <w:style w:type="paragraph" w:customStyle="1" w:styleId="CM29">
    <w:name w:val="CM29"/>
    <w:basedOn w:val="Default"/>
    <w:next w:val="Default"/>
    <w:qFormat/>
    <w:rsid w:val="007B4CFD"/>
    <w:pPr>
      <w:spacing w:line="400" w:lineRule="atLeast"/>
    </w:pPr>
    <w:rPr>
      <w:rFonts w:hAnsi="Times New Roman"/>
      <w:color w:val="auto"/>
    </w:rPr>
  </w:style>
  <w:style w:type="paragraph" w:customStyle="1" w:styleId="CM39">
    <w:name w:val="CM39"/>
    <w:basedOn w:val="Default"/>
    <w:next w:val="Default"/>
    <w:qFormat/>
    <w:rsid w:val="007B4CFD"/>
    <w:pPr>
      <w:spacing w:line="400" w:lineRule="atLeast"/>
    </w:pPr>
    <w:rPr>
      <w:rFonts w:hAnsi="Times New Roman"/>
      <w:color w:val="auto"/>
    </w:rPr>
  </w:style>
  <w:style w:type="paragraph" w:customStyle="1" w:styleId="1f9">
    <w:name w:val="菲页1"/>
    <w:basedOn w:val="2"/>
    <w:qFormat/>
    <w:rsid w:val="007B4CFD"/>
    <w:pPr>
      <w:widowControl/>
      <w:spacing w:before="260" w:after="260" w:line="413" w:lineRule="auto"/>
      <w:jc w:val="center"/>
    </w:pPr>
    <w:rPr>
      <w:rFonts w:ascii="黑体" w:hAnsi="宋体"/>
      <w:bCs w:val="0"/>
      <w:kern w:val="0"/>
      <w:sz w:val="52"/>
      <w:szCs w:val="20"/>
    </w:rPr>
  </w:style>
  <w:style w:type="paragraph" w:customStyle="1" w:styleId="CM95">
    <w:name w:val="CM95"/>
    <w:basedOn w:val="Default"/>
    <w:next w:val="Default"/>
    <w:qFormat/>
    <w:rsid w:val="007B4CFD"/>
    <w:pPr>
      <w:spacing w:after="115"/>
    </w:pPr>
    <w:rPr>
      <w:rFonts w:hAnsi="Times New Roman"/>
      <w:color w:val="auto"/>
    </w:rPr>
  </w:style>
  <w:style w:type="paragraph" w:customStyle="1" w:styleId="Char110">
    <w:name w:val="Char11"/>
    <w:basedOn w:val="a4"/>
    <w:rsid w:val="007B4CFD"/>
    <w:pPr>
      <w:widowControl/>
      <w:tabs>
        <w:tab w:val="left" w:pos="425"/>
      </w:tabs>
      <w:spacing w:beforeLines="100" w:after="160" w:line="240" w:lineRule="exact"/>
      <w:ind w:left="425" w:hanging="425"/>
      <w:jc w:val="left"/>
    </w:pPr>
    <w:rPr>
      <w:rFonts w:ascii="Verdana" w:hAnsi="Verdana"/>
      <w:kern w:val="0"/>
      <w:sz w:val="20"/>
      <w:szCs w:val="20"/>
      <w:lang w:eastAsia="en-US"/>
    </w:rPr>
  </w:style>
  <w:style w:type="paragraph" w:customStyle="1" w:styleId="CharCharCharCharCharChar1">
    <w:name w:val="Char Char 字元 字元 字元 Char Char Char Char1"/>
    <w:basedOn w:val="a4"/>
    <w:rsid w:val="007B4CFD"/>
    <w:pPr>
      <w:adjustRightInd w:val="0"/>
      <w:spacing w:line="360" w:lineRule="auto"/>
    </w:pPr>
    <w:rPr>
      <w:kern w:val="0"/>
      <w:sz w:val="24"/>
      <w:szCs w:val="20"/>
    </w:rPr>
  </w:style>
  <w:style w:type="paragraph" w:customStyle="1" w:styleId="CM90">
    <w:name w:val="CM90"/>
    <w:basedOn w:val="Default"/>
    <w:next w:val="Default"/>
    <w:rsid w:val="007B4CFD"/>
    <w:rPr>
      <w:rFonts w:hAnsi="Times New Roman"/>
      <w:color w:val="auto"/>
    </w:rPr>
  </w:style>
  <w:style w:type="paragraph" w:customStyle="1" w:styleId="CM62">
    <w:name w:val="CM62"/>
    <w:basedOn w:val="Default"/>
    <w:next w:val="Default"/>
    <w:rsid w:val="007B4CFD"/>
    <w:pPr>
      <w:spacing w:line="400" w:lineRule="atLeast"/>
    </w:pPr>
    <w:rPr>
      <w:rFonts w:hAnsi="Times New Roman"/>
      <w:color w:val="auto"/>
    </w:rPr>
  </w:style>
  <w:style w:type="paragraph" w:customStyle="1" w:styleId="affffff1">
    <w:name w:val="表号"/>
    <w:basedOn w:val="a4"/>
    <w:rsid w:val="007B4CFD"/>
    <w:pPr>
      <w:autoSpaceDE w:val="0"/>
      <w:autoSpaceDN w:val="0"/>
      <w:adjustRightInd w:val="0"/>
      <w:jc w:val="center"/>
      <w:textAlignment w:val="bottom"/>
    </w:pPr>
    <w:rPr>
      <w:b/>
      <w:bCs/>
      <w:kern w:val="0"/>
      <w:sz w:val="24"/>
      <w:szCs w:val="32"/>
    </w:rPr>
  </w:style>
  <w:style w:type="paragraph" w:customStyle="1" w:styleId="xl29">
    <w:name w:val="xl29"/>
    <w:basedOn w:val="a4"/>
    <w:rsid w:val="007B4CFD"/>
    <w:pPr>
      <w:widowControl/>
      <w:pBdr>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CharCharCharCharCharChar10">
    <w:name w:val="Char Char Char Char Char Char1"/>
    <w:basedOn w:val="a4"/>
    <w:rsid w:val="007B4CFD"/>
  </w:style>
  <w:style w:type="paragraph" w:customStyle="1" w:styleId="affffff2">
    <w:name w:val="封面"/>
    <w:basedOn w:val="a4"/>
    <w:rsid w:val="007B4CFD"/>
    <w:pPr>
      <w:widowControl/>
      <w:tabs>
        <w:tab w:val="left" w:pos="6240"/>
      </w:tabs>
      <w:autoSpaceDE w:val="0"/>
      <w:autoSpaceDN w:val="0"/>
      <w:adjustRightInd w:val="0"/>
      <w:snapToGrid w:val="0"/>
      <w:jc w:val="center"/>
      <w:textAlignment w:val="bottom"/>
    </w:pPr>
    <w:rPr>
      <w:b/>
      <w:kern w:val="0"/>
      <w:sz w:val="52"/>
      <w:szCs w:val="52"/>
    </w:rPr>
  </w:style>
  <w:style w:type="paragraph" w:customStyle="1" w:styleId="211">
    <w:name w:val="标题 21"/>
    <w:basedOn w:val="a4"/>
    <w:next w:val="a4"/>
    <w:rsid w:val="007B4CFD"/>
    <w:pPr>
      <w:keepNext/>
      <w:keepLines/>
      <w:tabs>
        <w:tab w:val="left" w:pos="860"/>
      </w:tabs>
      <w:spacing w:before="120" w:after="120"/>
      <w:ind w:left="840" w:hanging="420"/>
      <w:outlineLvl w:val="1"/>
    </w:pPr>
    <w:rPr>
      <w:rFonts w:ascii="Cambria" w:eastAsia="Times New Roman" w:hAnsi="Cambria"/>
      <w:b/>
      <w:bCs/>
      <w:sz w:val="32"/>
      <w:szCs w:val="32"/>
    </w:rPr>
  </w:style>
  <w:style w:type="paragraph" w:customStyle="1" w:styleId="CM97">
    <w:name w:val="CM97"/>
    <w:basedOn w:val="Default"/>
    <w:next w:val="Default"/>
    <w:rsid w:val="007B4CFD"/>
    <w:pPr>
      <w:spacing w:after="373"/>
    </w:pPr>
    <w:rPr>
      <w:rFonts w:hAnsi="Times New Roman"/>
      <w:color w:val="auto"/>
    </w:rPr>
  </w:style>
  <w:style w:type="paragraph" w:customStyle="1" w:styleId="CM175">
    <w:name w:val="CM175"/>
    <w:basedOn w:val="Default"/>
    <w:next w:val="Default"/>
    <w:rsid w:val="007B4CFD"/>
    <w:pPr>
      <w:spacing w:after="1463"/>
    </w:pPr>
    <w:rPr>
      <w:rFonts w:ascii="黑体" w:eastAsia="黑体" w:hAnsi="Times New Roman" w:cs="Times New Roman"/>
      <w:color w:val="auto"/>
    </w:rPr>
  </w:style>
  <w:style w:type="paragraph" w:customStyle="1" w:styleId="ALTQ">
    <w:name w:val="!正文不缩进 ALT+Q"/>
    <w:basedOn w:val="a4"/>
    <w:next w:val="a4"/>
    <w:qFormat/>
    <w:rsid w:val="007B4CFD"/>
    <w:pPr>
      <w:spacing w:line="360" w:lineRule="auto"/>
      <w:jc w:val="left"/>
    </w:pPr>
    <w:rPr>
      <w:rFonts w:ascii="Arial" w:hAnsi="Arial"/>
      <w:sz w:val="24"/>
      <w:szCs w:val="22"/>
    </w:rPr>
  </w:style>
  <w:style w:type="paragraph" w:customStyle="1" w:styleId="CM105">
    <w:name w:val="CM105"/>
    <w:basedOn w:val="Default"/>
    <w:next w:val="Default"/>
    <w:rsid w:val="007B4CFD"/>
    <w:pPr>
      <w:spacing w:after="1040"/>
    </w:pPr>
    <w:rPr>
      <w:rFonts w:hAnsi="Times New Roman"/>
      <w:color w:val="auto"/>
    </w:rPr>
  </w:style>
  <w:style w:type="paragraph" w:customStyle="1" w:styleId="CM65">
    <w:name w:val="CM65"/>
    <w:basedOn w:val="Default"/>
    <w:next w:val="Default"/>
    <w:rsid w:val="007B4CFD"/>
    <w:rPr>
      <w:rFonts w:hAnsi="Times New Roman"/>
      <w:color w:val="auto"/>
    </w:rPr>
  </w:style>
  <w:style w:type="paragraph" w:customStyle="1" w:styleId="1fa">
    <w:name w:val="标题1 + 小四"/>
    <w:basedOn w:val="3"/>
    <w:rsid w:val="007B4CFD"/>
    <w:pPr>
      <w:keepNext/>
      <w:keepLines/>
      <w:widowControl/>
      <w:tabs>
        <w:tab w:val="clear" w:pos="851"/>
        <w:tab w:val="left" w:pos="720"/>
      </w:tabs>
      <w:autoSpaceDE/>
      <w:autoSpaceDN/>
      <w:adjustRightInd/>
      <w:snapToGrid/>
      <w:spacing w:beforeLines="50" w:afterLines="50" w:line="500" w:lineRule="exact"/>
      <w:ind w:firstLineChars="174" w:firstLine="174"/>
      <w:jc w:val="left"/>
    </w:pPr>
    <w:rPr>
      <w:rFonts w:ascii="Times New Roman" w:cs="Times New Roman"/>
      <w:b/>
      <w:color w:val="000000"/>
      <w:kern w:val="2"/>
      <w:sz w:val="24"/>
      <w:szCs w:val="24"/>
    </w:rPr>
  </w:style>
  <w:style w:type="paragraph" w:customStyle="1" w:styleId="ALT4">
    <w:name w:val="!四级标题 ALT+4"/>
    <w:basedOn w:val="a4"/>
    <w:next w:val="ALTW0"/>
    <w:qFormat/>
    <w:rsid w:val="007B4CFD"/>
    <w:pPr>
      <w:widowControl/>
      <w:spacing w:line="360" w:lineRule="auto"/>
      <w:ind w:left="573" w:firstLine="420"/>
      <w:jc w:val="left"/>
      <w:outlineLvl w:val="4"/>
    </w:pPr>
    <w:rPr>
      <w:rFonts w:ascii="Calibri" w:hAnsi="Calibri"/>
      <w:kern w:val="0"/>
      <w:sz w:val="24"/>
      <w:lang w:eastAsia="en-US" w:bidi="en-US"/>
    </w:rPr>
  </w:style>
  <w:style w:type="paragraph" w:customStyle="1" w:styleId="CM26">
    <w:name w:val="CM26"/>
    <w:basedOn w:val="Default"/>
    <w:next w:val="Default"/>
    <w:rsid w:val="007B4CFD"/>
    <w:pPr>
      <w:spacing w:line="400" w:lineRule="atLeast"/>
    </w:pPr>
    <w:rPr>
      <w:rFonts w:hAnsi="Times New Roman"/>
      <w:color w:val="auto"/>
    </w:rPr>
  </w:style>
  <w:style w:type="paragraph" w:customStyle="1" w:styleId="050518">
    <w:name w:val="样式 段前: 0.5 行 段后: 0.5 行 行距: 固定值 18 磅"/>
    <w:basedOn w:val="a4"/>
    <w:rsid w:val="007B4CFD"/>
    <w:pPr>
      <w:spacing w:line="360" w:lineRule="exact"/>
      <w:ind w:firstLineChars="150" w:firstLine="150"/>
    </w:pPr>
    <w:rPr>
      <w:rFonts w:cs="宋体"/>
      <w:sz w:val="24"/>
      <w:szCs w:val="20"/>
    </w:rPr>
  </w:style>
  <w:style w:type="paragraph" w:customStyle="1" w:styleId="CM165">
    <w:name w:val="CM165"/>
    <w:basedOn w:val="Default"/>
    <w:next w:val="Default"/>
    <w:rsid w:val="007B4CFD"/>
    <w:pPr>
      <w:spacing w:after="285"/>
    </w:pPr>
    <w:rPr>
      <w:rFonts w:ascii="黑体" w:eastAsia="黑体" w:hAnsi="Times New Roman" w:cs="Times New Roman"/>
      <w:color w:val="auto"/>
    </w:rPr>
  </w:style>
  <w:style w:type="paragraph" w:customStyle="1" w:styleId="LevelIfo">
    <w:name w:val="Level (I)fo"/>
    <w:basedOn w:val="a4"/>
    <w:rsid w:val="007B4CFD"/>
    <w:pPr>
      <w:widowControl/>
      <w:spacing w:before="240"/>
      <w:ind w:left="3600"/>
      <w:jc w:val="left"/>
    </w:pPr>
    <w:rPr>
      <w:rFonts w:ascii="Palatino" w:hAnsi="Palatino"/>
      <w:kern w:val="0"/>
      <w:sz w:val="22"/>
      <w:szCs w:val="20"/>
      <w:lang w:val="en-AU"/>
    </w:rPr>
  </w:style>
  <w:style w:type="paragraph" w:customStyle="1" w:styleId="CM99">
    <w:name w:val="CM99"/>
    <w:basedOn w:val="Default"/>
    <w:next w:val="Default"/>
    <w:rsid w:val="007B4CFD"/>
    <w:pPr>
      <w:spacing w:after="443"/>
    </w:pPr>
    <w:rPr>
      <w:rFonts w:hAnsi="Times New Roman"/>
      <w:color w:val="auto"/>
    </w:rPr>
  </w:style>
  <w:style w:type="paragraph" w:customStyle="1" w:styleId="CM163">
    <w:name w:val="CM163"/>
    <w:basedOn w:val="Default"/>
    <w:next w:val="Default"/>
    <w:rsid w:val="007B4CFD"/>
    <w:pPr>
      <w:spacing w:after="90"/>
    </w:pPr>
    <w:rPr>
      <w:rFonts w:ascii="黑体" w:eastAsia="黑体" w:hAnsi="Times New Roman" w:cs="Times New Roman"/>
      <w:color w:val="auto"/>
    </w:rPr>
  </w:style>
  <w:style w:type="paragraph" w:customStyle="1" w:styleId="CM161">
    <w:name w:val="CM161"/>
    <w:basedOn w:val="Default"/>
    <w:next w:val="Default"/>
    <w:rsid w:val="007B4CFD"/>
    <w:pPr>
      <w:spacing w:after="668"/>
    </w:pPr>
    <w:rPr>
      <w:rFonts w:ascii="黑体" w:eastAsia="黑体" w:hAnsi="Times New Roman" w:cs="Times New Roman"/>
      <w:color w:val="auto"/>
    </w:rPr>
  </w:style>
  <w:style w:type="paragraph" w:customStyle="1" w:styleId="AOAltHead6">
    <w:name w:val="AOAltHead6"/>
    <w:basedOn w:val="a4"/>
    <w:next w:val="AODocTxtL4"/>
    <w:rsid w:val="007B4CFD"/>
    <w:pPr>
      <w:widowControl/>
      <w:tabs>
        <w:tab w:val="left" w:pos="2160"/>
      </w:tabs>
      <w:spacing w:before="240" w:line="260" w:lineRule="atLeast"/>
      <w:ind w:left="2160" w:hanging="720"/>
      <w:outlineLvl w:val="5"/>
    </w:pPr>
    <w:rPr>
      <w:kern w:val="0"/>
      <w:sz w:val="22"/>
      <w:szCs w:val="20"/>
      <w:lang w:val="en-GB" w:eastAsia="en-US"/>
    </w:rPr>
  </w:style>
  <w:style w:type="paragraph" w:customStyle="1" w:styleId="font11">
    <w:name w:val="font11"/>
    <w:basedOn w:val="a4"/>
    <w:rsid w:val="007B4CFD"/>
    <w:pPr>
      <w:widowControl/>
      <w:spacing w:before="100" w:beforeAutospacing="1" w:after="100" w:afterAutospacing="1"/>
      <w:jc w:val="left"/>
    </w:pPr>
    <w:rPr>
      <w:rFonts w:ascii="宋体" w:hAnsi="宋体" w:hint="eastAsia"/>
      <w:color w:val="000000"/>
      <w:kern w:val="0"/>
      <w:sz w:val="24"/>
    </w:rPr>
  </w:style>
  <w:style w:type="paragraph" w:styleId="TOC">
    <w:name w:val="TOC Heading"/>
    <w:basedOn w:val="1"/>
    <w:next w:val="a4"/>
    <w:uiPriority w:val="39"/>
    <w:unhideWhenUsed/>
    <w:qFormat/>
    <w:rsid w:val="007B4CFD"/>
    <w:pPr>
      <w:spacing w:before="340" w:after="330" w:line="578" w:lineRule="auto"/>
      <w:ind w:leftChars="0" w:left="0" w:rightChars="0" w:right="0"/>
      <w:jc w:val="both"/>
      <w:outlineLvl w:val="9"/>
    </w:pPr>
    <w:rPr>
      <w:rFonts w:eastAsia="宋体"/>
      <w:b/>
    </w:rPr>
  </w:style>
  <w:style w:type="table" w:customStyle="1" w:styleId="1fb">
    <w:name w:val="网格型浅色1"/>
    <w:basedOn w:val="a7"/>
    <w:uiPriority w:val="40"/>
    <w:rsid w:val="007B4CFD"/>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7">
    <w:name w:val="网格表 1 浅色1"/>
    <w:basedOn w:val="a7"/>
    <w:uiPriority w:val="46"/>
    <w:rsid w:val="007B4CFD"/>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ar2CharCharCharCharCharCharCharCharChar">
    <w:name w:val="Char2 Char Char Char Char Char Char Char Char Char"/>
    <w:basedOn w:val="a4"/>
    <w:rsid w:val="007B4CFD"/>
    <w:pPr>
      <w:widowControl/>
      <w:tabs>
        <w:tab w:val="left" w:pos="509"/>
      </w:tabs>
      <w:spacing w:after="160" w:line="240" w:lineRule="exact"/>
      <w:jc w:val="left"/>
    </w:pPr>
  </w:style>
  <w:style w:type="character" w:customStyle="1" w:styleId="Charf9">
    <w:name w:val="题注 Char"/>
    <w:link w:val="affffd"/>
    <w:qFormat/>
    <w:locked/>
    <w:rsid w:val="007B4CFD"/>
    <w:rPr>
      <w:rFonts w:ascii="Arial" w:eastAsia="黑体" w:hAnsi="Arial" w:cs="Arial"/>
      <w:sz w:val="20"/>
      <w:szCs w:val="20"/>
    </w:rPr>
  </w:style>
  <w:style w:type="character" w:customStyle="1" w:styleId="4Char0">
    <w:name w:val="（4） Char"/>
    <w:link w:val="48"/>
    <w:qFormat/>
    <w:locked/>
    <w:rsid w:val="007B4CFD"/>
    <w:rPr>
      <w:rFonts w:eastAsia="黑体"/>
      <w:bCs/>
      <w:sz w:val="28"/>
      <w:szCs w:val="28"/>
    </w:rPr>
  </w:style>
  <w:style w:type="paragraph" w:customStyle="1" w:styleId="48">
    <w:name w:val="（4）"/>
    <w:basedOn w:val="4"/>
    <w:next w:val="a4"/>
    <w:link w:val="4Char0"/>
    <w:qFormat/>
    <w:rsid w:val="007B4CFD"/>
    <w:pPr>
      <w:keepNext w:val="0"/>
      <w:keepLines w:val="0"/>
      <w:widowControl w:val="0"/>
      <w:adjustRightInd w:val="0"/>
      <w:snapToGrid w:val="0"/>
      <w:spacing w:beforeLines="50" w:afterLines="50" w:line="300" w:lineRule="auto"/>
    </w:pPr>
    <w:rPr>
      <w:rFonts w:asciiTheme="minorHAnsi" w:eastAsia="黑体" w:hAnsiTheme="minorHAnsi" w:cstheme="minorBidi"/>
      <w:b w:val="0"/>
      <w:bCs/>
      <w:kern w:val="2"/>
      <w:sz w:val="28"/>
      <w:szCs w:val="28"/>
    </w:rPr>
  </w:style>
  <w:style w:type="character" w:customStyle="1" w:styleId="160">
    <w:name w:val="16"/>
    <w:basedOn w:val="a6"/>
    <w:rsid w:val="007B4CFD"/>
    <w:rPr>
      <w:rFonts w:ascii="Symbol" w:hAnsi="Symbol" w:hint="default"/>
      <w:i w:val="0"/>
      <w:iCs w:val="0"/>
      <w:sz w:val="22"/>
      <w:szCs w:val="22"/>
    </w:rPr>
  </w:style>
  <w:style w:type="character" w:customStyle="1" w:styleId="170">
    <w:name w:val="17"/>
    <w:basedOn w:val="a6"/>
    <w:rsid w:val="007B4CFD"/>
    <w:rPr>
      <w:rFonts w:ascii="Times New Roman" w:hAnsi="Times New Roman" w:cs="Times New Roman" w:hint="default"/>
      <w:i w:val="0"/>
      <w:iCs w:val="0"/>
      <w:sz w:val="21"/>
      <w:szCs w:val="21"/>
    </w:rPr>
  </w:style>
  <w:style w:type="paragraph" w:customStyle="1" w:styleId="a">
    <w:name w:val="章标题"/>
    <w:next w:val="a4"/>
    <w:rsid w:val="007B4CFD"/>
    <w:pPr>
      <w:numPr>
        <w:numId w:val="3"/>
      </w:numPr>
      <w:spacing w:beforeLines="50" w:afterLines="50" w:line="460" w:lineRule="exact"/>
      <w:ind w:left="-25"/>
      <w:jc w:val="both"/>
      <w:outlineLvl w:val="0"/>
    </w:pPr>
    <w:rPr>
      <w:rFonts w:ascii="黑体" w:eastAsia="黑体" w:hAnsi="Times New Roman" w:cs="Times New Roman"/>
      <w:b/>
      <w:kern w:val="0"/>
      <w:sz w:val="28"/>
      <w:szCs w:val="20"/>
    </w:rPr>
  </w:style>
  <w:style w:type="paragraph" w:customStyle="1" w:styleId="a0">
    <w:name w:val="一级条标题"/>
    <w:basedOn w:val="a"/>
    <w:next w:val="a4"/>
    <w:rsid w:val="007B4CFD"/>
    <w:pPr>
      <w:numPr>
        <w:ilvl w:val="1"/>
      </w:numPr>
      <w:spacing w:beforeLines="0" w:afterLines="0"/>
      <w:outlineLvl w:val="1"/>
    </w:pPr>
  </w:style>
  <w:style w:type="paragraph" w:customStyle="1" w:styleId="a1">
    <w:name w:val="二级条标题"/>
    <w:basedOn w:val="a0"/>
    <w:next w:val="a4"/>
    <w:rsid w:val="007B4CFD"/>
    <w:pPr>
      <w:numPr>
        <w:ilvl w:val="2"/>
      </w:numPr>
      <w:outlineLvl w:val="2"/>
    </w:pPr>
    <w:rPr>
      <w:rFonts w:ascii="宋体" w:eastAsia="宋体"/>
      <w:b w:val="0"/>
    </w:rPr>
  </w:style>
  <w:style w:type="paragraph" w:customStyle="1" w:styleId="a2">
    <w:name w:val="三级条标题"/>
    <w:basedOn w:val="a1"/>
    <w:next w:val="a4"/>
    <w:rsid w:val="007B4CFD"/>
    <w:pPr>
      <w:numPr>
        <w:ilvl w:val="3"/>
      </w:numPr>
      <w:ind w:left="0"/>
      <w:outlineLvl w:val="3"/>
    </w:pPr>
  </w:style>
  <w:style w:type="paragraph" w:customStyle="1" w:styleId="affffff3">
    <w:name w:val="五级条标题"/>
    <w:basedOn w:val="affe"/>
    <w:next w:val="a4"/>
    <w:rsid w:val="007B4CFD"/>
    <w:pPr>
      <w:spacing w:line="460" w:lineRule="exact"/>
      <w:outlineLvl w:val="5"/>
    </w:pPr>
    <w:rPr>
      <w:rFonts w:ascii="宋体" w:eastAsia="宋体" w:hAnsi="Times New Roman"/>
      <w:sz w:val="28"/>
      <w:szCs w:val="20"/>
    </w:rPr>
  </w:style>
  <w:style w:type="paragraph" w:customStyle="1" w:styleId="affffff4">
    <w:name w:val="正文列项_字母"/>
    <w:basedOn w:val="a4"/>
    <w:rsid w:val="007B4CFD"/>
    <w:pPr>
      <w:tabs>
        <w:tab w:val="num" w:pos="635"/>
      </w:tabs>
      <w:autoSpaceDE w:val="0"/>
      <w:autoSpaceDN w:val="0"/>
      <w:spacing w:line="460" w:lineRule="exact"/>
      <w:ind w:left="-125" w:firstLine="400"/>
      <w:outlineLvl w:val="6"/>
    </w:pPr>
    <w:rPr>
      <w:rFonts w:ascii="宋体"/>
      <w:noProof/>
      <w:kern w:val="0"/>
      <w:sz w:val="28"/>
      <w:szCs w:val="20"/>
    </w:rPr>
  </w:style>
  <w:style w:type="paragraph" w:customStyle="1" w:styleId="affffff5">
    <w:name w:val="正文列项_数字"/>
    <w:basedOn w:val="a4"/>
    <w:rsid w:val="007B4CFD"/>
    <w:pPr>
      <w:tabs>
        <w:tab w:val="num" w:pos="860"/>
      </w:tabs>
      <w:autoSpaceDE w:val="0"/>
      <w:autoSpaceDN w:val="0"/>
      <w:spacing w:line="460" w:lineRule="exact"/>
      <w:ind w:left="500"/>
      <w:outlineLvl w:val="7"/>
    </w:pPr>
    <w:rPr>
      <w:rFonts w:ascii="宋体"/>
      <w:noProof/>
      <w:kern w:val="0"/>
      <w:sz w:val="28"/>
      <w:szCs w:val="20"/>
    </w:rPr>
  </w:style>
  <w:style w:type="paragraph" w:customStyle="1" w:styleId="affffff6">
    <w:name w:val="正文段"/>
    <w:basedOn w:val="a4"/>
    <w:link w:val="Charff0"/>
    <w:rsid w:val="007B4CFD"/>
    <w:pPr>
      <w:spacing w:line="460" w:lineRule="exact"/>
      <w:ind w:firstLineChars="200" w:firstLine="200"/>
    </w:pPr>
    <w:rPr>
      <w:rFonts w:ascii="宋体" w:hAnsi="宋体"/>
      <w:sz w:val="28"/>
    </w:rPr>
  </w:style>
  <w:style w:type="character" w:customStyle="1" w:styleId="Charff0">
    <w:name w:val="正文段 Char"/>
    <w:link w:val="affffff6"/>
    <w:rsid w:val="007B4CFD"/>
    <w:rPr>
      <w:rFonts w:ascii="宋体" w:eastAsia="宋体" w:hAnsi="宋体" w:cs="Times New Roman"/>
      <w:sz w:val="28"/>
      <w:szCs w:val="24"/>
    </w:rPr>
  </w:style>
  <w:style w:type="paragraph" w:customStyle="1" w:styleId="GB23120828">
    <w:name w:val="样式 楷体_GB2312 小四 首行缩进:  0.8 厘米 行距: 固定值 28 磅"/>
    <w:basedOn w:val="a4"/>
    <w:rsid w:val="007B4CFD"/>
    <w:pPr>
      <w:adjustRightInd w:val="0"/>
      <w:snapToGrid w:val="0"/>
      <w:spacing w:line="240" w:lineRule="atLeast"/>
    </w:pPr>
    <w:rPr>
      <w:rFonts w:ascii="宋体" w:hAnsi="宋体" w:cs="宋体"/>
      <w:szCs w:val="21"/>
    </w:rPr>
  </w:style>
  <w:style w:type="paragraph" w:customStyle="1" w:styleId="affffff7">
    <w:name w:val="初设正文"/>
    <w:basedOn w:val="a4"/>
    <w:link w:val="Charff1"/>
    <w:qFormat/>
    <w:rsid w:val="007B4CFD"/>
    <w:pPr>
      <w:adjustRightInd w:val="0"/>
      <w:snapToGrid w:val="0"/>
      <w:spacing w:line="360" w:lineRule="auto"/>
      <w:ind w:firstLineChars="200" w:firstLine="200"/>
      <w:jc w:val="left"/>
      <w:textAlignment w:val="baseline"/>
    </w:pPr>
    <w:rPr>
      <w:rFonts w:eastAsia="黑体"/>
      <w:bCs/>
      <w:kern w:val="28"/>
      <w:sz w:val="28"/>
      <w:szCs w:val="28"/>
    </w:rPr>
  </w:style>
  <w:style w:type="character" w:customStyle="1" w:styleId="Charff1">
    <w:name w:val="初设正文 Char"/>
    <w:link w:val="affffff7"/>
    <w:rsid w:val="007B4CFD"/>
    <w:rPr>
      <w:rFonts w:ascii="Times New Roman" w:eastAsia="黑体" w:hAnsi="Times New Roman" w:cs="Times New Roman"/>
      <w:bCs/>
      <w:kern w:val="28"/>
      <w:sz w:val="28"/>
      <w:szCs w:val="28"/>
    </w:rPr>
  </w:style>
  <w:style w:type="paragraph" w:customStyle="1" w:styleId="ParaCharCharCharChar">
    <w:name w:val="默认段落字体 Para Char Char Char Char"/>
    <w:basedOn w:val="a4"/>
    <w:rsid w:val="007B4CFD"/>
    <w:pPr>
      <w:autoSpaceDN w:val="0"/>
    </w:pPr>
  </w:style>
  <w:style w:type="character" w:customStyle="1" w:styleId="yqlink">
    <w:name w:val="yqlink"/>
    <w:basedOn w:val="a6"/>
    <w:rsid w:val="007B4CFD"/>
  </w:style>
  <w:style w:type="paragraph" w:styleId="z-">
    <w:name w:val="HTML Top of Form"/>
    <w:basedOn w:val="a4"/>
    <w:next w:val="a4"/>
    <w:link w:val="z-Char"/>
    <w:hidden/>
    <w:semiHidden/>
    <w:unhideWhenUsed/>
    <w:rsid w:val="007B4CFD"/>
    <w:pPr>
      <w:pBdr>
        <w:bottom w:val="single" w:sz="6" w:space="1" w:color="auto"/>
      </w:pBdr>
      <w:autoSpaceDE w:val="0"/>
      <w:autoSpaceDN w:val="0"/>
      <w:adjustRightInd w:val="0"/>
      <w:jc w:val="center"/>
    </w:pPr>
    <w:rPr>
      <w:rFonts w:ascii="Arial" w:eastAsia="FangSong_GB2312" w:hAnsi="Arial" w:cs="Arial"/>
      <w:vanish/>
      <w:kern w:val="0"/>
      <w:sz w:val="16"/>
      <w:szCs w:val="16"/>
    </w:rPr>
  </w:style>
  <w:style w:type="character" w:customStyle="1" w:styleId="z-Char">
    <w:name w:val="z-窗体顶端 Char"/>
    <w:basedOn w:val="a6"/>
    <w:link w:val="z-"/>
    <w:semiHidden/>
    <w:rsid w:val="007B4CFD"/>
    <w:rPr>
      <w:rFonts w:ascii="Arial" w:eastAsia="FangSong_GB2312" w:hAnsi="Arial" w:cs="Arial"/>
      <w:vanish/>
      <w:kern w:val="0"/>
      <w:sz w:val="16"/>
      <w:szCs w:val="16"/>
    </w:rPr>
  </w:style>
  <w:style w:type="paragraph" w:styleId="z-0">
    <w:name w:val="HTML Bottom of Form"/>
    <w:basedOn w:val="a4"/>
    <w:next w:val="a4"/>
    <w:link w:val="z-Char0"/>
    <w:hidden/>
    <w:semiHidden/>
    <w:unhideWhenUsed/>
    <w:rsid w:val="007B4CFD"/>
    <w:pPr>
      <w:pBdr>
        <w:top w:val="single" w:sz="6" w:space="1" w:color="auto"/>
      </w:pBdr>
      <w:autoSpaceDE w:val="0"/>
      <w:autoSpaceDN w:val="0"/>
      <w:adjustRightInd w:val="0"/>
      <w:jc w:val="center"/>
    </w:pPr>
    <w:rPr>
      <w:rFonts w:ascii="Arial" w:eastAsia="FangSong_GB2312" w:hAnsi="Arial" w:cs="Arial"/>
      <w:vanish/>
      <w:kern w:val="0"/>
      <w:sz w:val="16"/>
      <w:szCs w:val="16"/>
    </w:rPr>
  </w:style>
  <w:style w:type="character" w:customStyle="1" w:styleId="z-Char0">
    <w:name w:val="z-窗体底端 Char"/>
    <w:basedOn w:val="a6"/>
    <w:link w:val="z-0"/>
    <w:semiHidden/>
    <w:rsid w:val="007B4CFD"/>
    <w:rPr>
      <w:rFonts w:ascii="Arial" w:eastAsia="FangSong_GB2312" w:hAnsi="Arial" w:cs="Arial"/>
      <w:vanish/>
      <w:kern w:val="0"/>
      <w:sz w:val="16"/>
      <w:szCs w:val="16"/>
    </w:rPr>
  </w:style>
  <w:style w:type="table" w:customStyle="1" w:styleId="71">
    <w:name w:val="网格型7"/>
    <w:basedOn w:val="a7"/>
    <w:next w:val="aff1"/>
    <w:qFormat/>
    <w:rsid w:val="007B4CFD"/>
    <w:rPr>
      <w:rFonts w:ascii="Times New Roman" w:eastAsia="FangSong_GB2312"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
    <w:basedOn w:val="a7"/>
    <w:next w:val="aff1"/>
    <w:qFormat/>
    <w:rsid w:val="007B4CFD"/>
    <w:rPr>
      <w:rFonts w:ascii="Times New Roman" w:eastAsia="FangSong_GB2312"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c">
    <w:name w:val="网格型1"/>
    <w:basedOn w:val="a7"/>
    <w:next w:val="aff1"/>
    <w:uiPriority w:val="39"/>
    <w:rsid w:val="007B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网格型2"/>
    <w:basedOn w:val="a7"/>
    <w:next w:val="aff1"/>
    <w:uiPriority w:val="39"/>
    <w:rsid w:val="007B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网格型3"/>
    <w:basedOn w:val="a7"/>
    <w:next w:val="aff1"/>
    <w:uiPriority w:val="39"/>
    <w:rsid w:val="007B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a">
    <w:name w:val="网格型4"/>
    <w:basedOn w:val="a7"/>
    <w:next w:val="aff1"/>
    <w:uiPriority w:val="39"/>
    <w:rsid w:val="007B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网格型5"/>
    <w:basedOn w:val="a7"/>
    <w:next w:val="aff1"/>
    <w:uiPriority w:val="39"/>
    <w:rsid w:val="007B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d">
    <w:name w:val="无列表1"/>
    <w:next w:val="a8"/>
    <w:uiPriority w:val="99"/>
    <w:semiHidden/>
    <w:unhideWhenUsed/>
    <w:rsid w:val="007B4CFD"/>
  </w:style>
  <w:style w:type="table" w:customStyle="1" w:styleId="118">
    <w:name w:val="网格型浅色11"/>
    <w:basedOn w:val="a7"/>
    <w:uiPriority w:val="40"/>
    <w:rsid w:val="007B4CFD"/>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10">
    <w:name w:val="网格表 1 浅色11"/>
    <w:basedOn w:val="a7"/>
    <w:uiPriority w:val="46"/>
    <w:rsid w:val="007B4CFD"/>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fe">
    <w:name w:val="技术文件表格1"/>
    <w:basedOn w:val="a7"/>
    <w:next w:val="aff1"/>
    <w:uiPriority w:val="39"/>
    <w:rsid w:val="007B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8">
    <w:name w:val="图格式"/>
    <w:basedOn w:val="a4"/>
    <w:next w:val="a4"/>
    <w:link w:val="Charff2"/>
    <w:autoRedefine/>
    <w:qFormat/>
    <w:rsid w:val="007B4CFD"/>
    <w:pPr>
      <w:spacing w:line="300" w:lineRule="auto"/>
      <w:jc w:val="center"/>
    </w:pPr>
    <w:rPr>
      <w:rFonts w:ascii="仿宋" w:eastAsia="仿宋" w:hAnsi="仿宋"/>
    </w:rPr>
  </w:style>
  <w:style w:type="character" w:customStyle="1" w:styleId="Charff2">
    <w:name w:val="图格式 Char"/>
    <w:link w:val="affffff8"/>
    <w:rsid w:val="007B4CFD"/>
    <w:rPr>
      <w:rFonts w:ascii="仿宋" w:eastAsia="仿宋" w:hAnsi="仿宋" w:cs="Times New Roman"/>
      <w:szCs w:val="24"/>
    </w:rPr>
  </w:style>
  <w:style w:type="numbering" w:customStyle="1" w:styleId="2f6">
    <w:name w:val="无列表2"/>
    <w:next w:val="a8"/>
    <w:uiPriority w:val="99"/>
    <w:semiHidden/>
    <w:unhideWhenUsed/>
    <w:rsid w:val="007B4CFD"/>
  </w:style>
  <w:style w:type="table" w:customStyle="1" w:styleId="120">
    <w:name w:val="网格型浅色12"/>
    <w:basedOn w:val="a7"/>
    <w:uiPriority w:val="40"/>
    <w:rsid w:val="007B4CFD"/>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网格表 1 浅色12"/>
    <w:basedOn w:val="a7"/>
    <w:uiPriority w:val="46"/>
    <w:rsid w:val="007B4CF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4">
    <w:name w:val="网格型6"/>
    <w:basedOn w:val="a7"/>
    <w:next w:val="aff1"/>
    <w:uiPriority w:val="39"/>
    <w:rsid w:val="007B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无列表11"/>
    <w:next w:val="a8"/>
    <w:uiPriority w:val="99"/>
    <w:semiHidden/>
    <w:unhideWhenUsed/>
    <w:rsid w:val="007B4CFD"/>
  </w:style>
  <w:style w:type="table" w:customStyle="1" w:styleId="1112">
    <w:name w:val="网格型浅色111"/>
    <w:basedOn w:val="a7"/>
    <w:uiPriority w:val="40"/>
    <w:rsid w:val="007B4CFD"/>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0">
    <w:name w:val="网格表 1 浅色111"/>
    <w:basedOn w:val="a7"/>
    <w:uiPriority w:val="46"/>
    <w:rsid w:val="007B4CF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1111.vsdx"/><Relationship Id="rId13" Type="http://schemas.openxmlformats.org/officeDocument/2006/relationships/image" Target="media/image6.tif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宗南</cp:lastModifiedBy>
  <cp:revision>13</cp:revision>
  <dcterms:created xsi:type="dcterms:W3CDTF">2018-05-30T06:39:00Z</dcterms:created>
  <dcterms:modified xsi:type="dcterms:W3CDTF">2018-12-11T02:15:00Z</dcterms:modified>
</cp:coreProperties>
</file>